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E4A1FF" w14:textId="77777777" w:rsidR="00981026" w:rsidRPr="007F3F38" w:rsidRDefault="00981026" w:rsidP="00981026">
      <w:pPr>
        <w:spacing w:after="0" w:line="240" w:lineRule="auto"/>
        <w:jc w:val="center"/>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МІНІСТЕРСТВО ОСВІТИ І НАУКИ УКРАЇНИ</w:t>
      </w:r>
    </w:p>
    <w:p w14:paraId="122797BF" w14:textId="77777777" w:rsidR="00981026" w:rsidRPr="007F3F38" w:rsidRDefault="00981026" w:rsidP="00981026">
      <w:pPr>
        <w:spacing w:after="0" w:line="240" w:lineRule="auto"/>
        <w:jc w:val="center"/>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ДЕРЖАВНИЙ ЗАКЛАД «ЛУГАНСЬКИЙ НАЦІОНАЛЬНИЙ УНІВЕРСИТЕТ ІМЕНІ ТАРАСА ШЕВЧЕНКА»</w:t>
      </w:r>
    </w:p>
    <w:p w14:paraId="13F52CBE" w14:textId="77777777" w:rsidR="00981026" w:rsidRPr="00874D32" w:rsidRDefault="00981026" w:rsidP="00981026">
      <w:pPr>
        <w:spacing w:after="0" w:line="240" w:lineRule="auto"/>
        <w:rPr>
          <w:rFonts w:ascii="Times New Roman" w:eastAsia="Times New Roman" w:hAnsi="Times New Roman" w:cs="Times New Roman"/>
          <w:sz w:val="24"/>
          <w:szCs w:val="24"/>
          <w:lang w:val="uk-UA" w:eastAsia="ru-RU"/>
        </w:rPr>
      </w:pPr>
    </w:p>
    <w:p w14:paraId="3FC22AE6" w14:textId="77777777" w:rsidR="00981026" w:rsidRPr="00874D32" w:rsidRDefault="00981026" w:rsidP="00981026">
      <w:pPr>
        <w:spacing w:after="0" w:line="240" w:lineRule="auto"/>
        <w:rPr>
          <w:rFonts w:ascii="Times New Roman" w:eastAsia="Times New Roman" w:hAnsi="Times New Roman" w:cs="Times New Roman"/>
          <w:sz w:val="24"/>
          <w:szCs w:val="24"/>
          <w:lang w:val="uk-UA" w:eastAsia="ru-RU"/>
        </w:rPr>
      </w:pPr>
    </w:p>
    <w:p w14:paraId="16F48409" w14:textId="77777777" w:rsidR="00981026" w:rsidRPr="007F3F38" w:rsidRDefault="00981026" w:rsidP="00981026">
      <w:pPr>
        <w:spacing w:after="0" w:line="240" w:lineRule="auto"/>
        <w:rPr>
          <w:rFonts w:ascii="Times New Roman" w:eastAsia="Times New Roman" w:hAnsi="Times New Roman" w:cs="Times New Roman"/>
          <w:sz w:val="24"/>
          <w:szCs w:val="24"/>
          <w:lang w:val="uk-UA" w:eastAsia="ru-RU"/>
        </w:rPr>
      </w:pPr>
    </w:p>
    <w:p w14:paraId="3D7A15E0" w14:textId="77777777" w:rsidR="00981026" w:rsidRPr="007F3F38" w:rsidRDefault="00981026" w:rsidP="00981026">
      <w:pPr>
        <w:spacing w:after="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НАВЧАЛЬНО-НАУКОВИЙ ІНСТИТУТ</w:t>
      </w:r>
      <w:r w:rsidRPr="00874D32">
        <w:rPr>
          <w:rFonts w:ascii="Times New Roman" w:eastAsia="Times New Roman" w:hAnsi="Times New Roman" w:cs="Times New Roman"/>
          <w:color w:val="000000"/>
          <w:sz w:val="28"/>
          <w:szCs w:val="28"/>
          <w:lang w:val="uk-UA" w:eastAsia="ru-RU"/>
        </w:rPr>
        <w:t xml:space="preserve"> МИСТЕЦТВ</w:t>
      </w:r>
    </w:p>
    <w:p w14:paraId="0FA60C98" w14:textId="77777777" w:rsidR="00981026" w:rsidRPr="00874D32" w:rsidRDefault="00981026" w:rsidP="00981026">
      <w:pPr>
        <w:spacing w:after="0" w:line="240" w:lineRule="auto"/>
        <w:rPr>
          <w:rFonts w:ascii="Times New Roman" w:eastAsia="Times New Roman" w:hAnsi="Times New Roman" w:cs="Times New Roman"/>
          <w:sz w:val="24"/>
          <w:szCs w:val="24"/>
          <w:lang w:val="uk-UA" w:eastAsia="ru-RU"/>
        </w:rPr>
      </w:pPr>
    </w:p>
    <w:p w14:paraId="703DCB01" w14:textId="77777777" w:rsidR="00981026" w:rsidRPr="00874D32" w:rsidRDefault="00981026" w:rsidP="00981026">
      <w:pPr>
        <w:spacing w:after="0" w:line="240" w:lineRule="auto"/>
        <w:rPr>
          <w:rFonts w:ascii="Times New Roman" w:eastAsia="Times New Roman" w:hAnsi="Times New Roman" w:cs="Times New Roman"/>
          <w:sz w:val="24"/>
          <w:szCs w:val="24"/>
          <w:lang w:val="uk-UA" w:eastAsia="ru-RU"/>
        </w:rPr>
      </w:pPr>
    </w:p>
    <w:p w14:paraId="0DA1D084" w14:textId="77777777" w:rsidR="00981026" w:rsidRPr="007F3F38" w:rsidRDefault="00981026" w:rsidP="00981026">
      <w:pPr>
        <w:spacing w:after="0" w:line="240" w:lineRule="auto"/>
        <w:rPr>
          <w:rFonts w:ascii="Times New Roman" w:eastAsia="Times New Roman" w:hAnsi="Times New Roman" w:cs="Times New Roman"/>
          <w:sz w:val="24"/>
          <w:szCs w:val="24"/>
          <w:lang w:val="uk-UA" w:eastAsia="ru-RU"/>
        </w:rPr>
      </w:pPr>
    </w:p>
    <w:p w14:paraId="13C901D7" w14:textId="77777777" w:rsidR="00981026" w:rsidRPr="007F3F38" w:rsidRDefault="00981026" w:rsidP="00981026">
      <w:pPr>
        <w:spacing w:after="0" w:line="240" w:lineRule="auto"/>
        <w:jc w:val="center"/>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b/>
          <w:bCs/>
          <w:color w:val="000000"/>
          <w:sz w:val="28"/>
          <w:szCs w:val="28"/>
          <w:lang w:val="uk-UA" w:eastAsia="ru-RU"/>
        </w:rPr>
        <w:t>КАФЕДРА ДИЗАЙНУ</w:t>
      </w:r>
    </w:p>
    <w:p w14:paraId="21585D30" w14:textId="77777777" w:rsidR="00981026" w:rsidRPr="00874D32" w:rsidRDefault="00981026" w:rsidP="00981026">
      <w:pPr>
        <w:spacing w:after="0" w:line="240" w:lineRule="auto"/>
        <w:rPr>
          <w:rFonts w:ascii="Times New Roman" w:eastAsia="Times New Roman" w:hAnsi="Times New Roman" w:cs="Times New Roman"/>
          <w:sz w:val="24"/>
          <w:szCs w:val="24"/>
          <w:lang w:val="uk-UA" w:eastAsia="ru-RU"/>
        </w:rPr>
      </w:pPr>
    </w:p>
    <w:p w14:paraId="55FBCA3C" w14:textId="77777777" w:rsidR="00981026" w:rsidRPr="00874D32" w:rsidRDefault="00981026" w:rsidP="00981026">
      <w:pPr>
        <w:spacing w:after="0" w:line="240" w:lineRule="auto"/>
        <w:rPr>
          <w:rFonts w:ascii="Times New Roman" w:eastAsia="Times New Roman" w:hAnsi="Times New Roman" w:cs="Times New Roman"/>
          <w:sz w:val="24"/>
          <w:szCs w:val="24"/>
          <w:lang w:val="uk-UA" w:eastAsia="ru-RU"/>
        </w:rPr>
      </w:pPr>
    </w:p>
    <w:p w14:paraId="378A4ACC" w14:textId="77777777" w:rsidR="00981026" w:rsidRDefault="00981026" w:rsidP="00981026">
      <w:pPr>
        <w:spacing w:after="0" w:line="240" w:lineRule="auto"/>
        <w:rPr>
          <w:rFonts w:ascii="Times New Roman" w:eastAsia="Times New Roman" w:hAnsi="Times New Roman" w:cs="Times New Roman"/>
          <w:sz w:val="24"/>
          <w:szCs w:val="24"/>
          <w:lang w:val="uk-UA" w:eastAsia="ru-RU"/>
        </w:rPr>
      </w:pPr>
    </w:p>
    <w:p w14:paraId="4F643645" w14:textId="77777777" w:rsidR="00981026" w:rsidRPr="00874D32" w:rsidRDefault="00981026" w:rsidP="00981026">
      <w:pPr>
        <w:spacing w:after="0" w:line="240" w:lineRule="auto"/>
        <w:rPr>
          <w:rFonts w:ascii="Times New Roman" w:eastAsia="Times New Roman" w:hAnsi="Times New Roman" w:cs="Times New Roman"/>
          <w:sz w:val="24"/>
          <w:szCs w:val="24"/>
          <w:lang w:val="uk-UA" w:eastAsia="ru-RU"/>
        </w:rPr>
      </w:pPr>
    </w:p>
    <w:p w14:paraId="5282DDD1" w14:textId="77777777" w:rsidR="00981026" w:rsidRDefault="00981026" w:rsidP="00981026">
      <w:pPr>
        <w:spacing w:after="0" w:line="240" w:lineRule="auto"/>
        <w:rPr>
          <w:rFonts w:ascii="Times New Roman" w:eastAsia="Times New Roman" w:hAnsi="Times New Roman" w:cs="Times New Roman"/>
          <w:sz w:val="24"/>
          <w:szCs w:val="24"/>
          <w:lang w:val="uk-UA" w:eastAsia="ru-RU"/>
        </w:rPr>
      </w:pPr>
    </w:p>
    <w:p w14:paraId="01847239" w14:textId="77777777" w:rsidR="00981026" w:rsidRPr="007F3F38" w:rsidRDefault="00981026" w:rsidP="00981026">
      <w:pPr>
        <w:spacing w:after="0" w:line="240" w:lineRule="auto"/>
        <w:rPr>
          <w:rFonts w:ascii="Times New Roman" w:eastAsia="Times New Roman" w:hAnsi="Times New Roman" w:cs="Times New Roman"/>
          <w:sz w:val="24"/>
          <w:szCs w:val="24"/>
          <w:lang w:val="uk-UA" w:eastAsia="ru-RU"/>
        </w:rPr>
      </w:pPr>
    </w:p>
    <w:p w14:paraId="511E9945" w14:textId="4A9DE94B" w:rsidR="00981026" w:rsidRPr="002005CF" w:rsidRDefault="00981026" w:rsidP="00981026">
      <w:pPr>
        <w:spacing w:before="240" w:after="240" w:line="240" w:lineRule="auto"/>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t>Гриб Євгеній Олегович</w:t>
      </w:r>
    </w:p>
    <w:p w14:paraId="1DEADE7C" w14:textId="77777777" w:rsidR="00981026" w:rsidRPr="007F3F38" w:rsidRDefault="00981026" w:rsidP="00981026">
      <w:pPr>
        <w:spacing w:after="24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br/>
      </w:r>
    </w:p>
    <w:p w14:paraId="4B169AFA" w14:textId="77777777" w:rsidR="00981026" w:rsidRPr="00981026" w:rsidRDefault="00981026" w:rsidP="00981026">
      <w:pPr>
        <w:spacing w:after="0" w:line="360" w:lineRule="auto"/>
        <w:jc w:val="center"/>
        <w:rPr>
          <w:rFonts w:ascii="Times New Roman" w:hAnsi="Times New Roman" w:cs="Times New Roman"/>
          <w:b/>
          <w:bCs/>
          <w:sz w:val="28"/>
          <w:szCs w:val="28"/>
          <w:lang w:val="uk-UA"/>
        </w:rPr>
      </w:pPr>
      <w:r w:rsidRPr="00981026">
        <w:rPr>
          <w:rFonts w:ascii="Times New Roman" w:hAnsi="Times New Roman" w:cs="Times New Roman"/>
          <w:b/>
          <w:bCs/>
          <w:sz w:val="28"/>
          <w:szCs w:val="28"/>
          <w:lang w:val="uk-UA"/>
        </w:rPr>
        <w:t xml:space="preserve">«ПРОЄКТУВАННЯ ФОТОКНИГИ «ІСТОРІЯ ФОТОМИСТЕЦТВА»» </w:t>
      </w:r>
    </w:p>
    <w:p w14:paraId="234DB062" w14:textId="77777777" w:rsidR="00981026" w:rsidRPr="007F3F38" w:rsidRDefault="00981026" w:rsidP="00981026">
      <w:pPr>
        <w:spacing w:after="0" w:line="240" w:lineRule="auto"/>
        <w:rPr>
          <w:rFonts w:ascii="Times New Roman" w:eastAsia="Times New Roman" w:hAnsi="Times New Roman" w:cs="Times New Roman"/>
          <w:sz w:val="24"/>
          <w:szCs w:val="24"/>
          <w:lang w:val="uk-UA" w:eastAsia="ru-RU"/>
        </w:rPr>
      </w:pPr>
    </w:p>
    <w:p w14:paraId="767464E8" w14:textId="77777777" w:rsidR="00981026" w:rsidRPr="007F3F38" w:rsidRDefault="00981026" w:rsidP="00981026">
      <w:pPr>
        <w:spacing w:after="0" w:line="240" w:lineRule="auto"/>
        <w:jc w:val="center"/>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Кваліфікаційна робота</w:t>
      </w:r>
      <w:r w:rsidRPr="00874D32">
        <w:rPr>
          <w:rFonts w:ascii="Times New Roman" w:eastAsia="Times New Roman" w:hAnsi="Times New Roman" w:cs="Times New Roman"/>
          <w:color w:val="000000"/>
          <w:sz w:val="28"/>
          <w:szCs w:val="28"/>
          <w:lang w:val="uk-UA" w:eastAsia="ru-RU"/>
        </w:rPr>
        <w:t xml:space="preserve"> на здобуття ступеня вищої освіти «</w:t>
      </w:r>
      <w:r>
        <w:rPr>
          <w:rFonts w:ascii="Times New Roman" w:eastAsia="Times New Roman" w:hAnsi="Times New Roman" w:cs="Times New Roman"/>
          <w:color w:val="000000"/>
          <w:sz w:val="28"/>
          <w:szCs w:val="28"/>
          <w:lang w:val="uk-UA" w:eastAsia="ru-RU"/>
        </w:rPr>
        <w:t>Магістр</w:t>
      </w:r>
      <w:r w:rsidRPr="00874D32">
        <w:rPr>
          <w:rFonts w:ascii="Times New Roman" w:eastAsia="Times New Roman" w:hAnsi="Times New Roman" w:cs="Times New Roman"/>
          <w:color w:val="000000"/>
          <w:sz w:val="28"/>
          <w:szCs w:val="28"/>
          <w:lang w:val="uk-UA" w:eastAsia="ru-RU"/>
        </w:rPr>
        <w:t>»</w:t>
      </w:r>
    </w:p>
    <w:p w14:paraId="6A501928" w14:textId="77777777" w:rsidR="00981026" w:rsidRPr="007F3F38" w:rsidRDefault="00981026" w:rsidP="00981026">
      <w:pPr>
        <w:spacing w:after="0" w:line="240" w:lineRule="auto"/>
        <w:jc w:val="center"/>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за спеціальністю 022 Дизайн</w:t>
      </w:r>
    </w:p>
    <w:p w14:paraId="1DE1FD8F" w14:textId="77777777" w:rsidR="00981026" w:rsidRPr="007F3F38" w:rsidRDefault="00981026" w:rsidP="00981026">
      <w:pPr>
        <w:spacing w:after="0" w:line="240" w:lineRule="auto"/>
        <w:jc w:val="center"/>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Освітня програма «Графічний дизайн»</w:t>
      </w:r>
    </w:p>
    <w:p w14:paraId="01C90B41" w14:textId="77777777" w:rsidR="00981026" w:rsidRDefault="00981026" w:rsidP="00981026">
      <w:pPr>
        <w:spacing w:after="240" w:line="240" w:lineRule="auto"/>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sz w:val="24"/>
          <w:szCs w:val="24"/>
          <w:lang w:val="uk-UA" w:eastAsia="ru-RU"/>
        </w:rPr>
        <w:br/>
      </w:r>
    </w:p>
    <w:p w14:paraId="18C167DA" w14:textId="77777777" w:rsidR="00981026" w:rsidRPr="00874D32" w:rsidRDefault="00981026" w:rsidP="00981026">
      <w:pPr>
        <w:spacing w:after="240" w:line="240" w:lineRule="auto"/>
        <w:rPr>
          <w:rFonts w:ascii="Times New Roman" w:eastAsia="Times New Roman" w:hAnsi="Times New Roman" w:cs="Times New Roman"/>
          <w:sz w:val="24"/>
          <w:szCs w:val="24"/>
          <w:lang w:val="uk-UA" w:eastAsia="ru-RU"/>
        </w:rPr>
      </w:pPr>
    </w:p>
    <w:p w14:paraId="4EB9C241" w14:textId="77777777" w:rsidR="00981026" w:rsidRPr="007F3F38" w:rsidRDefault="00981026" w:rsidP="00981026">
      <w:pPr>
        <w:spacing w:after="240" w:line="240" w:lineRule="auto"/>
        <w:rPr>
          <w:rFonts w:ascii="Times New Roman" w:eastAsia="Times New Roman" w:hAnsi="Times New Roman" w:cs="Times New Roman"/>
          <w:sz w:val="24"/>
          <w:szCs w:val="24"/>
          <w:lang w:val="uk-UA" w:eastAsia="ru-RU"/>
        </w:rPr>
      </w:pPr>
    </w:p>
    <w:p w14:paraId="475E20F6" w14:textId="50D43DC4" w:rsidR="00981026" w:rsidRPr="00981026"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Особистий підпис  –         ______________      </w:t>
      </w:r>
      <w:r w:rsidR="001215FE">
        <w:rPr>
          <w:rFonts w:ascii="Times New Roman" w:eastAsia="Times New Roman" w:hAnsi="Times New Roman" w:cs="Times New Roman"/>
          <w:color w:val="000000"/>
          <w:sz w:val="28"/>
          <w:szCs w:val="28"/>
          <w:lang w:val="uk-UA" w:eastAsia="ru-RU"/>
        </w:rPr>
        <w:t xml:space="preserve">  </w:t>
      </w:r>
      <w:r w:rsidRPr="007F3F38">
        <w:rPr>
          <w:rFonts w:ascii="Times New Roman" w:eastAsia="Times New Roman" w:hAnsi="Times New Roman" w:cs="Times New Roman"/>
          <w:color w:val="000000"/>
          <w:sz w:val="28"/>
          <w:szCs w:val="28"/>
          <w:lang w:val="uk-UA" w:eastAsia="ru-RU"/>
        </w:rPr>
        <w:t xml:space="preserve"> </w:t>
      </w:r>
      <w:r w:rsidRPr="001215FE">
        <w:rPr>
          <w:rFonts w:ascii="Times New Roman" w:eastAsia="Times New Roman" w:hAnsi="Times New Roman" w:cs="Times New Roman"/>
          <w:color w:val="000000"/>
          <w:sz w:val="28"/>
          <w:szCs w:val="28"/>
          <w:u w:val="single"/>
          <w:lang w:val="uk-UA" w:eastAsia="ru-RU"/>
        </w:rPr>
        <w:t xml:space="preserve"> </w:t>
      </w:r>
      <w:r w:rsidR="001215FE">
        <w:rPr>
          <w:rFonts w:ascii="Times New Roman" w:eastAsia="Times New Roman" w:hAnsi="Times New Roman" w:cs="Times New Roman"/>
          <w:color w:val="000000"/>
          <w:sz w:val="28"/>
          <w:szCs w:val="28"/>
          <w:u w:val="single"/>
          <w:lang w:val="uk-UA" w:eastAsia="ru-RU"/>
        </w:rPr>
        <w:t xml:space="preserve"> </w:t>
      </w:r>
      <w:r w:rsidR="001215FE">
        <w:rPr>
          <w:rFonts w:ascii="Times New Roman" w:eastAsia="Times New Roman" w:hAnsi="Times New Roman" w:cs="Times New Roman"/>
          <w:color w:val="000000"/>
          <w:sz w:val="28"/>
          <w:szCs w:val="28"/>
          <w:u w:val="single"/>
          <w:lang w:val="uk-UA" w:eastAsia="ru-RU"/>
        </w:rPr>
        <w:tab/>
        <w:t xml:space="preserve">    Є.О. Гриб         </w:t>
      </w:r>
      <w:r w:rsidR="001215FE">
        <w:rPr>
          <w:rFonts w:ascii="Times New Roman" w:eastAsia="Times New Roman" w:hAnsi="Times New Roman" w:cs="Times New Roman"/>
          <w:color w:val="000000"/>
          <w:sz w:val="28"/>
          <w:szCs w:val="28"/>
          <w:u w:val="single"/>
          <w:lang w:val="uk-UA" w:eastAsia="ru-RU"/>
        </w:rPr>
        <w:tab/>
        <w:t xml:space="preserve">  </w:t>
      </w:r>
      <w:r w:rsidR="001215FE" w:rsidRPr="001215FE">
        <w:rPr>
          <w:rFonts w:ascii="Times New Roman" w:eastAsia="Times New Roman" w:hAnsi="Times New Roman" w:cs="Times New Roman"/>
          <w:color w:val="000000"/>
          <w:sz w:val="28"/>
          <w:szCs w:val="28"/>
          <w:lang w:val="uk-UA" w:eastAsia="ru-RU"/>
        </w:rPr>
        <w:t xml:space="preserve">   </w:t>
      </w:r>
    </w:p>
    <w:p w14:paraId="0123660C" w14:textId="77777777" w:rsidR="00981026" w:rsidRPr="007F3F38" w:rsidRDefault="00981026" w:rsidP="00981026">
      <w:pPr>
        <w:shd w:val="clear" w:color="auto" w:fill="FFFFFF"/>
        <w:spacing w:after="0" w:line="240" w:lineRule="auto"/>
        <w:ind w:right="141"/>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                                                        </w:t>
      </w:r>
      <w:r w:rsidRPr="007F3F38">
        <w:rPr>
          <w:rFonts w:ascii="Times New Roman" w:eastAsia="Times New Roman" w:hAnsi="Times New Roman" w:cs="Times New Roman"/>
          <w:color w:val="000000"/>
          <w:sz w:val="20"/>
          <w:szCs w:val="20"/>
          <w:lang w:val="uk-UA" w:eastAsia="ru-RU"/>
        </w:rPr>
        <w:t>(підпис)                                    (ініціали, прізвище)</w:t>
      </w:r>
    </w:p>
    <w:p w14:paraId="460E8452"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p>
    <w:p w14:paraId="35F70CD7" w14:textId="5FE586F6"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Науковий керівник –</w:t>
      </w:r>
      <w:r w:rsidRPr="007F3F38">
        <w:rPr>
          <w:rFonts w:ascii="Times New Roman" w:eastAsia="Times New Roman" w:hAnsi="Times New Roman" w:cs="Times New Roman"/>
          <w:color w:val="000000"/>
          <w:sz w:val="24"/>
          <w:szCs w:val="24"/>
          <w:lang w:val="uk-UA" w:eastAsia="ru-RU"/>
        </w:rPr>
        <w:t xml:space="preserve">           _______________      </w:t>
      </w:r>
      <w:r>
        <w:rPr>
          <w:rFonts w:ascii="Times New Roman" w:eastAsia="Times New Roman" w:hAnsi="Times New Roman" w:cs="Times New Roman"/>
          <w:color w:val="000000"/>
          <w:sz w:val="24"/>
          <w:szCs w:val="24"/>
          <w:lang w:val="uk-UA" w:eastAsia="ru-RU"/>
        </w:rPr>
        <w:t xml:space="preserve">  </w:t>
      </w:r>
      <w:r w:rsidRPr="007F3F38">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4"/>
          <w:szCs w:val="24"/>
          <w:lang w:val="uk-UA" w:eastAsia="ru-RU"/>
        </w:rPr>
        <w:t xml:space="preserve"> </w:t>
      </w:r>
      <w:proofErr w:type="spellStart"/>
      <w:r w:rsidR="001215FE">
        <w:rPr>
          <w:rFonts w:ascii="Times New Roman" w:eastAsia="Times New Roman" w:hAnsi="Times New Roman" w:cs="Times New Roman"/>
          <w:color w:val="000000"/>
          <w:sz w:val="28"/>
          <w:szCs w:val="28"/>
          <w:u w:val="single"/>
          <w:lang w:val="uk-UA" w:eastAsia="ru-RU"/>
        </w:rPr>
        <w:t>д</w:t>
      </w:r>
      <w:r w:rsidRPr="00874D32">
        <w:rPr>
          <w:rFonts w:ascii="Times New Roman" w:eastAsia="Times New Roman" w:hAnsi="Times New Roman" w:cs="Times New Roman"/>
          <w:color w:val="000000"/>
          <w:sz w:val="28"/>
          <w:szCs w:val="28"/>
          <w:u w:val="single"/>
          <w:lang w:val="uk-UA" w:eastAsia="ru-RU"/>
        </w:rPr>
        <w:t>.</w:t>
      </w:r>
      <w:r w:rsidR="001215FE">
        <w:rPr>
          <w:rFonts w:ascii="Times New Roman" w:eastAsia="Times New Roman" w:hAnsi="Times New Roman" w:cs="Times New Roman"/>
          <w:color w:val="000000"/>
          <w:sz w:val="28"/>
          <w:szCs w:val="28"/>
          <w:u w:val="single"/>
          <w:lang w:val="uk-UA" w:eastAsia="ru-RU"/>
        </w:rPr>
        <w:t>п</w:t>
      </w:r>
      <w:r w:rsidRPr="00874D32">
        <w:rPr>
          <w:rFonts w:ascii="Times New Roman" w:eastAsia="Times New Roman" w:hAnsi="Times New Roman" w:cs="Times New Roman"/>
          <w:color w:val="000000"/>
          <w:sz w:val="28"/>
          <w:szCs w:val="28"/>
          <w:u w:val="single"/>
          <w:lang w:val="uk-UA" w:eastAsia="ru-RU"/>
        </w:rPr>
        <w:t>.н</w:t>
      </w:r>
      <w:proofErr w:type="spellEnd"/>
      <w:r w:rsidRPr="00874D32">
        <w:rPr>
          <w:rFonts w:ascii="Times New Roman" w:eastAsia="Times New Roman" w:hAnsi="Times New Roman" w:cs="Times New Roman"/>
          <w:color w:val="000000"/>
          <w:sz w:val="28"/>
          <w:szCs w:val="28"/>
          <w:u w:val="single"/>
          <w:lang w:val="uk-UA" w:eastAsia="ru-RU"/>
        </w:rPr>
        <w:t xml:space="preserve">., </w:t>
      </w:r>
      <w:r w:rsidR="001215FE">
        <w:rPr>
          <w:rFonts w:ascii="Times New Roman" w:eastAsia="Times New Roman" w:hAnsi="Times New Roman" w:cs="Times New Roman"/>
          <w:color w:val="000000"/>
          <w:sz w:val="28"/>
          <w:szCs w:val="28"/>
          <w:u w:val="single"/>
          <w:lang w:val="uk-UA" w:eastAsia="ru-RU"/>
        </w:rPr>
        <w:t>професор</w:t>
      </w:r>
      <w:r w:rsidRPr="00874D32">
        <w:rPr>
          <w:rFonts w:ascii="Times New Roman" w:eastAsia="Times New Roman" w:hAnsi="Times New Roman" w:cs="Times New Roman"/>
          <w:color w:val="000000"/>
          <w:sz w:val="28"/>
          <w:szCs w:val="28"/>
          <w:u w:val="single"/>
          <w:lang w:val="uk-UA" w:eastAsia="ru-RU"/>
        </w:rPr>
        <w:t xml:space="preserve"> </w:t>
      </w:r>
      <w:r w:rsidR="001215FE">
        <w:rPr>
          <w:rFonts w:ascii="Times New Roman" w:eastAsia="Times New Roman" w:hAnsi="Times New Roman" w:cs="Times New Roman"/>
          <w:color w:val="000000"/>
          <w:sz w:val="28"/>
          <w:szCs w:val="28"/>
          <w:u w:val="single"/>
          <w:lang w:val="uk-UA" w:eastAsia="ru-RU"/>
        </w:rPr>
        <w:t>В.В. Борисов</w:t>
      </w:r>
      <w:r w:rsidRPr="007F3F38">
        <w:rPr>
          <w:rFonts w:ascii="Times New Roman" w:eastAsia="Times New Roman" w:hAnsi="Times New Roman" w:cs="Times New Roman"/>
          <w:color w:val="000000"/>
          <w:sz w:val="28"/>
          <w:szCs w:val="28"/>
          <w:u w:val="single"/>
          <w:lang w:val="uk-UA" w:eastAsia="ru-RU"/>
        </w:rPr>
        <w:t> </w:t>
      </w:r>
    </w:p>
    <w:p w14:paraId="61B46B3F" w14:textId="77777777" w:rsidR="00981026" w:rsidRDefault="00981026" w:rsidP="00981026">
      <w:pPr>
        <w:shd w:val="clear" w:color="auto" w:fill="FFFFFF"/>
        <w:spacing w:after="0" w:line="240" w:lineRule="auto"/>
        <w:rPr>
          <w:rFonts w:ascii="Times New Roman" w:eastAsia="Times New Roman" w:hAnsi="Times New Roman" w:cs="Times New Roman"/>
          <w:color w:val="000000"/>
          <w:sz w:val="20"/>
          <w:szCs w:val="20"/>
          <w:lang w:val="uk-UA" w:eastAsia="ru-RU"/>
        </w:rPr>
      </w:pPr>
      <w:r w:rsidRPr="007F3F38">
        <w:rPr>
          <w:rFonts w:ascii="Times New Roman" w:eastAsia="Times New Roman" w:hAnsi="Times New Roman" w:cs="Times New Roman"/>
          <w:color w:val="000000"/>
          <w:sz w:val="24"/>
          <w:szCs w:val="24"/>
          <w:lang w:val="uk-UA" w:eastAsia="ru-RU"/>
        </w:rPr>
        <w:t>                                                                 </w:t>
      </w:r>
      <w:r w:rsidRPr="007F3F38">
        <w:rPr>
          <w:rFonts w:ascii="Times New Roman" w:eastAsia="Times New Roman" w:hAnsi="Times New Roman" w:cs="Times New Roman"/>
          <w:color w:val="000000"/>
          <w:sz w:val="20"/>
          <w:szCs w:val="20"/>
          <w:lang w:val="uk-UA" w:eastAsia="ru-RU"/>
        </w:rPr>
        <w:t>(підпис)</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0"/>
          <w:szCs w:val="20"/>
          <w:lang w:val="uk-UA" w:eastAsia="ru-RU"/>
        </w:rPr>
        <w:t>(науковий ступінь,</w:t>
      </w:r>
      <w:r w:rsidRPr="007F3F38">
        <w:rPr>
          <w:rFonts w:ascii="Times New Roman" w:eastAsia="Times New Roman" w:hAnsi="Times New Roman" w:cs="Times New Roman"/>
          <w:color w:val="000000"/>
          <w:sz w:val="20"/>
          <w:szCs w:val="20"/>
          <w:lang w:val="uk-UA" w:eastAsia="ru-RU"/>
        </w:rPr>
        <w:t xml:space="preserve"> наукове звання, </w:t>
      </w:r>
      <w:r>
        <w:rPr>
          <w:rFonts w:ascii="Times New Roman" w:eastAsia="Times New Roman" w:hAnsi="Times New Roman" w:cs="Times New Roman"/>
          <w:color w:val="000000"/>
          <w:sz w:val="20"/>
          <w:szCs w:val="20"/>
          <w:lang w:val="uk-UA" w:eastAsia="ru-RU"/>
        </w:rPr>
        <w:t xml:space="preserve">                        </w:t>
      </w:r>
    </w:p>
    <w:p w14:paraId="6183333D"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0"/>
          <w:szCs w:val="20"/>
          <w:lang w:val="uk-UA" w:eastAsia="ru-RU"/>
        </w:rPr>
        <w:t xml:space="preserve">                                                                                                                    </w:t>
      </w:r>
      <w:r w:rsidRPr="007F3F38">
        <w:rPr>
          <w:rFonts w:ascii="Times New Roman" w:eastAsia="Times New Roman" w:hAnsi="Times New Roman" w:cs="Times New Roman"/>
          <w:color w:val="000000"/>
          <w:sz w:val="20"/>
          <w:szCs w:val="20"/>
          <w:lang w:val="uk-UA" w:eastAsia="ru-RU"/>
        </w:rPr>
        <w:t>ініціали, прізвище)</w:t>
      </w:r>
    </w:p>
    <w:p w14:paraId="0151A5D2"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p>
    <w:p w14:paraId="34532A07"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r w:rsidRPr="007F3F38">
        <w:rPr>
          <w:rFonts w:ascii="Times New Roman" w:eastAsia="Times New Roman" w:hAnsi="Times New Roman" w:cs="Times New Roman"/>
          <w:color w:val="000000"/>
          <w:sz w:val="28"/>
          <w:szCs w:val="28"/>
          <w:lang w:val="uk-UA" w:eastAsia="ru-RU"/>
        </w:rPr>
        <w:t>Завідувачка кафедри –</w:t>
      </w:r>
      <w:r w:rsidRPr="007F3F38">
        <w:rPr>
          <w:rFonts w:ascii="Times New Roman" w:eastAsia="Times New Roman" w:hAnsi="Times New Roman" w:cs="Times New Roman"/>
          <w:color w:val="000000"/>
          <w:sz w:val="24"/>
          <w:szCs w:val="24"/>
          <w:lang w:val="uk-UA" w:eastAsia="ru-RU"/>
        </w:rPr>
        <w:t xml:space="preserve">            _______________          </w:t>
      </w:r>
      <w:proofErr w:type="spellStart"/>
      <w:r w:rsidRPr="00874D32">
        <w:rPr>
          <w:rFonts w:ascii="Times New Roman" w:eastAsia="Times New Roman" w:hAnsi="Times New Roman" w:cs="Times New Roman"/>
          <w:color w:val="000000"/>
          <w:sz w:val="28"/>
          <w:szCs w:val="28"/>
          <w:u w:val="single"/>
          <w:lang w:val="uk-UA" w:eastAsia="ru-RU"/>
        </w:rPr>
        <w:t>к.ф.н</w:t>
      </w:r>
      <w:proofErr w:type="spellEnd"/>
      <w:r w:rsidRPr="00874D32">
        <w:rPr>
          <w:rFonts w:ascii="Times New Roman" w:eastAsia="Times New Roman" w:hAnsi="Times New Roman" w:cs="Times New Roman"/>
          <w:color w:val="000000"/>
          <w:sz w:val="28"/>
          <w:szCs w:val="28"/>
          <w:u w:val="single"/>
          <w:lang w:val="uk-UA" w:eastAsia="ru-RU"/>
        </w:rPr>
        <w:t>., доцент О.П.</w:t>
      </w:r>
      <w:r>
        <w:rPr>
          <w:rFonts w:ascii="Times New Roman" w:eastAsia="Times New Roman" w:hAnsi="Times New Roman" w:cs="Times New Roman"/>
          <w:color w:val="000000"/>
          <w:sz w:val="28"/>
          <w:szCs w:val="28"/>
          <w:u w:val="single"/>
          <w:lang w:val="uk-UA" w:eastAsia="ru-RU"/>
        </w:rPr>
        <w:t xml:space="preserve"> </w:t>
      </w:r>
      <w:r w:rsidRPr="00874D32">
        <w:rPr>
          <w:rFonts w:ascii="Times New Roman" w:eastAsia="Times New Roman" w:hAnsi="Times New Roman" w:cs="Times New Roman"/>
          <w:color w:val="000000"/>
          <w:sz w:val="28"/>
          <w:szCs w:val="28"/>
          <w:u w:val="single"/>
          <w:lang w:val="uk-UA" w:eastAsia="ru-RU"/>
        </w:rPr>
        <w:t>Костюк</w:t>
      </w:r>
      <w:r w:rsidRPr="007F3F38">
        <w:rPr>
          <w:rFonts w:ascii="Times New Roman" w:eastAsia="Times New Roman" w:hAnsi="Times New Roman" w:cs="Times New Roman"/>
          <w:color w:val="000000"/>
          <w:sz w:val="28"/>
          <w:szCs w:val="28"/>
          <w:u w:val="single"/>
          <w:lang w:val="uk-UA" w:eastAsia="ru-RU"/>
        </w:rPr>
        <w:t> </w:t>
      </w:r>
    </w:p>
    <w:p w14:paraId="758025FC" w14:textId="77777777" w:rsidR="00981026" w:rsidRDefault="00981026" w:rsidP="00981026">
      <w:pPr>
        <w:shd w:val="clear" w:color="auto" w:fill="FFFFFF"/>
        <w:spacing w:after="0" w:line="240" w:lineRule="auto"/>
        <w:rPr>
          <w:rFonts w:ascii="Times New Roman" w:eastAsia="Times New Roman" w:hAnsi="Times New Roman" w:cs="Times New Roman"/>
          <w:color w:val="000000"/>
          <w:sz w:val="20"/>
          <w:szCs w:val="20"/>
          <w:lang w:val="uk-UA" w:eastAsia="ru-RU"/>
        </w:rPr>
      </w:pPr>
      <w:r w:rsidRPr="007F3F38">
        <w:rPr>
          <w:rFonts w:ascii="Times New Roman" w:eastAsia="Times New Roman" w:hAnsi="Times New Roman" w:cs="Times New Roman"/>
          <w:color w:val="000000"/>
          <w:sz w:val="24"/>
          <w:szCs w:val="24"/>
          <w:lang w:val="uk-UA" w:eastAsia="ru-RU"/>
        </w:rPr>
        <w:t>                                                                 </w:t>
      </w:r>
      <w:r w:rsidRPr="007F3F38">
        <w:rPr>
          <w:rFonts w:ascii="Times New Roman" w:eastAsia="Times New Roman" w:hAnsi="Times New Roman" w:cs="Times New Roman"/>
          <w:color w:val="000000"/>
          <w:sz w:val="20"/>
          <w:szCs w:val="20"/>
          <w:lang w:val="uk-UA" w:eastAsia="ru-RU"/>
        </w:rPr>
        <w:t>(підпис)</w:t>
      </w:r>
      <w:r>
        <w:rPr>
          <w:rFonts w:ascii="Times New Roman" w:eastAsia="Times New Roman" w:hAnsi="Times New Roman" w:cs="Times New Roman"/>
          <w:color w:val="000000"/>
          <w:sz w:val="24"/>
          <w:szCs w:val="24"/>
          <w:lang w:val="uk-UA" w:eastAsia="ru-RU"/>
        </w:rPr>
        <w:t xml:space="preserve">                    </w:t>
      </w:r>
      <w:r>
        <w:rPr>
          <w:rFonts w:ascii="Times New Roman" w:eastAsia="Times New Roman" w:hAnsi="Times New Roman" w:cs="Times New Roman"/>
          <w:color w:val="000000"/>
          <w:sz w:val="20"/>
          <w:szCs w:val="20"/>
          <w:lang w:val="uk-UA" w:eastAsia="ru-RU"/>
        </w:rPr>
        <w:t>(науковий ступінь,</w:t>
      </w:r>
      <w:r w:rsidRPr="007F3F38">
        <w:rPr>
          <w:rFonts w:ascii="Times New Roman" w:eastAsia="Times New Roman" w:hAnsi="Times New Roman" w:cs="Times New Roman"/>
          <w:color w:val="000000"/>
          <w:sz w:val="20"/>
          <w:szCs w:val="20"/>
          <w:lang w:val="uk-UA" w:eastAsia="ru-RU"/>
        </w:rPr>
        <w:t xml:space="preserve"> наукове звання, </w:t>
      </w:r>
      <w:r>
        <w:rPr>
          <w:rFonts w:ascii="Times New Roman" w:eastAsia="Times New Roman" w:hAnsi="Times New Roman" w:cs="Times New Roman"/>
          <w:color w:val="000000"/>
          <w:sz w:val="20"/>
          <w:szCs w:val="20"/>
          <w:lang w:val="uk-UA" w:eastAsia="ru-RU"/>
        </w:rPr>
        <w:t xml:space="preserve">                        </w:t>
      </w:r>
    </w:p>
    <w:p w14:paraId="503E18EA"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0"/>
          <w:szCs w:val="20"/>
          <w:lang w:val="uk-UA" w:eastAsia="ru-RU"/>
        </w:rPr>
        <w:t xml:space="preserve">                                                                                                                       </w:t>
      </w:r>
      <w:r w:rsidRPr="007F3F38">
        <w:rPr>
          <w:rFonts w:ascii="Times New Roman" w:eastAsia="Times New Roman" w:hAnsi="Times New Roman" w:cs="Times New Roman"/>
          <w:color w:val="000000"/>
          <w:sz w:val="20"/>
          <w:szCs w:val="20"/>
          <w:lang w:val="uk-UA" w:eastAsia="ru-RU"/>
        </w:rPr>
        <w:t>ініціали, прізвище)</w:t>
      </w:r>
    </w:p>
    <w:p w14:paraId="794E9B80"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p>
    <w:p w14:paraId="57B07D2D"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p>
    <w:p w14:paraId="28BF14F8" w14:textId="77777777" w:rsidR="00981026" w:rsidRPr="007F3F38" w:rsidRDefault="00981026" w:rsidP="00981026">
      <w:pPr>
        <w:shd w:val="clear" w:color="auto" w:fill="FFFFFF"/>
        <w:spacing w:after="0" w:line="240" w:lineRule="auto"/>
        <w:rPr>
          <w:rFonts w:ascii="Times New Roman" w:eastAsia="Times New Roman" w:hAnsi="Times New Roman" w:cs="Times New Roman"/>
          <w:sz w:val="24"/>
          <w:szCs w:val="24"/>
          <w:lang w:val="uk-UA" w:eastAsia="ru-RU"/>
        </w:rPr>
      </w:pPr>
    </w:p>
    <w:p w14:paraId="631A1EB2" w14:textId="77777777" w:rsidR="00981026" w:rsidRPr="007F3F38" w:rsidRDefault="00981026" w:rsidP="00981026">
      <w:pPr>
        <w:shd w:val="clear" w:color="auto" w:fill="FFFFFF"/>
        <w:spacing w:after="0" w:line="240" w:lineRule="auto"/>
        <w:jc w:val="both"/>
        <w:rPr>
          <w:rFonts w:ascii="Times New Roman" w:eastAsia="Times New Roman" w:hAnsi="Times New Roman" w:cs="Times New Roman"/>
          <w:sz w:val="24"/>
          <w:szCs w:val="24"/>
          <w:lang w:val="uk-UA" w:eastAsia="ru-RU"/>
        </w:rPr>
      </w:pPr>
    </w:p>
    <w:p w14:paraId="7C187711" w14:textId="77777777" w:rsidR="00981026" w:rsidRPr="00874D32" w:rsidRDefault="00981026" w:rsidP="00981026">
      <w:pPr>
        <w:spacing w:after="200" w:line="240" w:lineRule="auto"/>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8"/>
          <w:szCs w:val="28"/>
          <w:lang w:val="uk-UA" w:eastAsia="ru-RU"/>
        </w:rPr>
        <w:t>Полтава − 2024</w:t>
      </w:r>
      <w:r w:rsidRPr="007F3F38">
        <w:rPr>
          <w:rFonts w:ascii="Times New Roman" w:eastAsia="Times New Roman" w:hAnsi="Times New Roman" w:cs="Times New Roman"/>
          <w:color w:val="000000"/>
          <w:sz w:val="28"/>
          <w:szCs w:val="28"/>
          <w:lang w:val="uk-UA" w:eastAsia="ru-RU"/>
        </w:rPr>
        <w:t xml:space="preserve"> р.</w:t>
      </w:r>
    </w:p>
    <w:p w14:paraId="02806B84" w14:textId="76EAFA4C" w:rsidR="00113DB2" w:rsidRPr="00725A67" w:rsidRDefault="00351354" w:rsidP="00351354">
      <w:pPr>
        <w:spacing w:after="0" w:line="360" w:lineRule="auto"/>
        <w:ind w:firstLine="709"/>
        <w:jc w:val="center"/>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АНОТАЦІЯ</w:t>
      </w:r>
    </w:p>
    <w:p w14:paraId="2817539C" w14:textId="77777777" w:rsidR="008877EA" w:rsidRPr="00725A67" w:rsidRDefault="008877EA" w:rsidP="008877EA">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кваліфікаційній роботі досліджено проектування фотокниги з історії фотомистецтва. Зібраний і систематизований спеціалізований матеріал, пов'язаний з дизайном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розкриває </w:t>
      </w:r>
      <w:proofErr w:type="spellStart"/>
      <w:r w:rsidRPr="00725A67">
        <w:rPr>
          <w:rFonts w:ascii="Times New Roman" w:hAnsi="Times New Roman" w:cs="Times New Roman"/>
          <w:sz w:val="28"/>
          <w:szCs w:val="28"/>
          <w:lang w:val="uk-UA"/>
        </w:rPr>
        <w:t>багатовимірність</w:t>
      </w:r>
      <w:proofErr w:type="spellEnd"/>
      <w:r w:rsidRPr="00725A67">
        <w:rPr>
          <w:rFonts w:ascii="Times New Roman" w:hAnsi="Times New Roman" w:cs="Times New Roman"/>
          <w:sz w:val="28"/>
          <w:szCs w:val="28"/>
          <w:lang w:val="uk-UA"/>
        </w:rPr>
        <w:t xml:space="preserve"> творчих завдань графічного дизайну, вказує на потребу у пошуку нових сучасних розробок у сфері дизайну, які мають ґрунтуватися на синтезі використання комп’ютера і традиційних технік графіки. Все це дозволяє сформувати мету дослідження.</w:t>
      </w:r>
    </w:p>
    <w:p w14:paraId="747D32CA" w14:textId="77777777" w:rsidR="008877EA" w:rsidRPr="00725A67" w:rsidRDefault="008877EA" w:rsidP="008877EA">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Метою написання кваліфікаційної роботи є проектування фотокниги з історії фотомистецтва, як поліграфічного видання. Завданням роботи є вивчення особливостей проектування фотокниги як поліграфічного видання, розробка оригінал -макету фотокниги і розробка методичних рекомендацій з проведення майстер-класу з проектування фотокниги.</w:t>
      </w:r>
    </w:p>
    <w:p w14:paraId="55CECA43" w14:textId="2D459B9E" w:rsidR="008877EA" w:rsidRPr="00725A67" w:rsidRDefault="008877EA" w:rsidP="008877EA">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Ключові слова: фотокнига, фотографія, історія, фото мистецтво, дизайн-концепція, </w:t>
      </w:r>
      <w:proofErr w:type="spellStart"/>
      <w:r w:rsidRPr="00725A67">
        <w:rPr>
          <w:rFonts w:ascii="Times New Roman" w:hAnsi="Times New Roman" w:cs="Times New Roman"/>
          <w:sz w:val="28"/>
          <w:szCs w:val="28"/>
          <w:lang w:val="uk-UA"/>
        </w:rPr>
        <w:t>бриф</w:t>
      </w:r>
      <w:proofErr w:type="spellEnd"/>
      <w:r w:rsidRPr="00725A67">
        <w:rPr>
          <w:rFonts w:ascii="Times New Roman" w:hAnsi="Times New Roman" w:cs="Times New Roman"/>
          <w:sz w:val="28"/>
          <w:szCs w:val="28"/>
          <w:lang w:val="uk-UA"/>
        </w:rPr>
        <w:t>.</w:t>
      </w:r>
    </w:p>
    <w:p w14:paraId="76F585AD" w14:textId="626FD27D" w:rsidR="00113DB2" w:rsidRPr="00725A67" w:rsidRDefault="00113DB2" w:rsidP="00113DB2">
      <w:pPr>
        <w:spacing w:after="0" w:line="360" w:lineRule="auto"/>
        <w:ind w:firstLine="709"/>
        <w:jc w:val="center"/>
        <w:rPr>
          <w:rFonts w:ascii="Times New Roman" w:hAnsi="Times New Roman" w:cs="Times New Roman"/>
          <w:sz w:val="28"/>
          <w:szCs w:val="28"/>
          <w:lang w:val="uk-UA"/>
        </w:rPr>
      </w:pPr>
      <w:r w:rsidRPr="00725A67">
        <w:rPr>
          <w:rFonts w:ascii="Times New Roman" w:hAnsi="Times New Roman" w:cs="Times New Roman"/>
          <w:sz w:val="28"/>
          <w:szCs w:val="28"/>
          <w:lang w:val="uk-UA"/>
        </w:rPr>
        <w:t>SUMMARY</w:t>
      </w:r>
    </w:p>
    <w:p w14:paraId="6D1B68BA" w14:textId="77777777" w:rsidR="008877EA" w:rsidRPr="00725A67" w:rsidRDefault="008877EA" w:rsidP="008877EA">
      <w:pPr>
        <w:spacing w:line="360" w:lineRule="auto"/>
        <w:ind w:firstLine="709"/>
        <w:jc w:val="both"/>
        <w:rPr>
          <w:rFonts w:ascii="Times New Roman" w:hAnsi="Times New Roman" w:cs="Times New Roman"/>
          <w:sz w:val="28"/>
          <w:szCs w:val="28"/>
          <w:lang w:val="uk-UA"/>
        </w:rPr>
      </w:pP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history</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art</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was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investigated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in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qualifying</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work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collected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and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systematized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specialized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material</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related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reveals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multidimensionality</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creative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tasks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graphic</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points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need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find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new</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modern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developments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in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field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which</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should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based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synthesis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computer</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use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and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traditional</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graphic</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techniques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All</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this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allows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form</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purpose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research</w:t>
      </w:r>
      <w:proofErr w:type="spellEnd"/>
      <w:r w:rsidRPr="00725A67">
        <w:rPr>
          <w:rFonts w:ascii="Times New Roman" w:hAnsi="Times New Roman" w:cs="Times New Roman"/>
          <w:sz w:val="28"/>
          <w:szCs w:val="28"/>
          <w:lang w:val="uk-UA"/>
        </w:rPr>
        <w:t>.</w:t>
      </w:r>
    </w:p>
    <w:p w14:paraId="04FD7033" w14:textId="77777777" w:rsidR="008877EA" w:rsidRPr="00725A67" w:rsidRDefault="008877EA" w:rsidP="008877EA">
      <w:pPr>
        <w:spacing w:line="360" w:lineRule="auto"/>
        <w:ind w:firstLine="709"/>
        <w:jc w:val="both"/>
        <w:rPr>
          <w:rFonts w:ascii="Times New Roman" w:hAnsi="Times New Roman" w:cs="Times New Roman"/>
          <w:sz w:val="28"/>
          <w:szCs w:val="28"/>
          <w:lang w:val="uk-UA"/>
        </w:rPr>
      </w:pP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purpose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writing</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qualification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work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is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history</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art</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as</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polygraphic</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publication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task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work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is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study</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peculiarities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designing</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as</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polygraphic</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publication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develop</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original</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layout</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and</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develop</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methodological</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recommendations</w:t>
      </w:r>
      <w:proofErr w:type="spellEnd"/>
      <w:r w:rsidRPr="00725A67">
        <w:rPr>
          <w:rFonts w:ascii="Times New Roman" w:hAnsi="Times New Roman" w:cs="Times New Roman"/>
          <w:sz w:val="28"/>
          <w:szCs w:val="28"/>
          <w:lang w:val="uk-UA"/>
        </w:rPr>
        <w:t xml:space="preserve"> for </w:t>
      </w:r>
      <w:proofErr w:type="spellStart"/>
      <w:r w:rsidRPr="00725A67">
        <w:rPr>
          <w:rFonts w:ascii="Times New Roman" w:hAnsi="Times New Roman" w:cs="Times New Roman"/>
          <w:sz w:val="28"/>
          <w:szCs w:val="28"/>
          <w:lang w:val="uk-UA"/>
        </w:rPr>
        <w:t>conducting</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master</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class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designing</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w:t>
      </w:r>
      <w:proofErr w:type="spellEnd"/>
      <w:r w:rsidRPr="00725A67">
        <w:rPr>
          <w:rFonts w:ascii="Times New Roman" w:hAnsi="Times New Roman" w:cs="Times New Roman"/>
          <w:sz w:val="28"/>
          <w:szCs w:val="28"/>
          <w:lang w:val="uk-UA"/>
        </w:rPr>
        <w:t>.</w:t>
      </w:r>
    </w:p>
    <w:p w14:paraId="731C006C" w14:textId="4F8D90EB" w:rsidR="00113DB2" w:rsidRPr="00725A67" w:rsidRDefault="008877EA" w:rsidP="008877EA">
      <w:pPr>
        <w:spacing w:line="360" w:lineRule="auto"/>
        <w:ind w:firstLine="709"/>
        <w:jc w:val="both"/>
        <w:rPr>
          <w:rFonts w:ascii="Times New Roman" w:hAnsi="Times New Roman" w:cs="Times New Roman"/>
          <w:sz w:val="28"/>
          <w:szCs w:val="28"/>
          <w:lang w:val="uk-UA"/>
        </w:rPr>
      </w:pPr>
      <w:proofErr w:type="spellStart"/>
      <w:r w:rsidRPr="00725A67">
        <w:rPr>
          <w:rFonts w:ascii="Times New Roman" w:hAnsi="Times New Roman" w:cs="Times New Roman"/>
          <w:sz w:val="28"/>
          <w:szCs w:val="28"/>
          <w:lang w:val="uk-UA"/>
        </w:rPr>
        <w:t>Keywords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photography</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history</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art</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design</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concept</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brief</w:t>
      </w:r>
      <w:proofErr w:type="spellEnd"/>
      <w:r w:rsidRPr="00725A67">
        <w:rPr>
          <w:rFonts w:ascii="Times New Roman" w:hAnsi="Times New Roman" w:cs="Times New Roman"/>
          <w:sz w:val="28"/>
          <w:szCs w:val="28"/>
          <w:lang w:val="uk-UA"/>
        </w:rPr>
        <w:t>.</w:t>
      </w:r>
    </w:p>
    <w:p w14:paraId="50DBA730" w14:textId="15A9B442" w:rsidR="008877EA" w:rsidRPr="00725A67" w:rsidRDefault="008877EA">
      <w:pPr>
        <w:rPr>
          <w:rFonts w:ascii="Times New Roman" w:hAnsi="Times New Roman" w:cs="Times New Roman"/>
          <w:sz w:val="28"/>
          <w:szCs w:val="28"/>
          <w:lang w:val="uk-UA"/>
        </w:rPr>
      </w:pPr>
    </w:p>
    <w:p w14:paraId="2A74F6F5" w14:textId="6432EA92" w:rsidR="008877EA" w:rsidRPr="00725A67" w:rsidRDefault="008877EA">
      <w:pPr>
        <w:rPr>
          <w:rFonts w:ascii="Times New Roman" w:hAnsi="Times New Roman" w:cs="Times New Roman"/>
          <w:sz w:val="28"/>
          <w:szCs w:val="28"/>
          <w:lang w:val="uk-UA"/>
        </w:rPr>
      </w:pPr>
    </w:p>
    <w:p w14:paraId="105DCD84" w14:textId="77777777" w:rsidR="008877EA" w:rsidRPr="00725A67" w:rsidRDefault="008877EA">
      <w:pPr>
        <w:rPr>
          <w:rFonts w:ascii="Times New Roman" w:hAnsi="Times New Roman" w:cs="Times New Roman"/>
          <w:sz w:val="28"/>
          <w:szCs w:val="28"/>
          <w:lang w:val="uk-UA"/>
        </w:rPr>
      </w:pPr>
    </w:p>
    <w:p w14:paraId="209CF568" w14:textId="125AC8DE" w:rsidR="00113DB2" w:rsidRPr="00725A67" w:rsidRDefault="00113DB2" w:rsidP="00113DB2">
      <w:pPr>
        <w:spacing w:after="0" w:line="360" w:lineRule="auto"/>
        <w:ind w:firstLine="709"/>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t>ЗМІСТ</w:t>
      </w:r>
    </w:p>
    <w:p w14:paraId="4973C2C0" w14:textId="77777777" w:rsidR="00EF0B5D" w:rsidRPr="00725A67" w:rsidRDefault="00EF0B5D" w:rsidP="00EF0B5D">
      <w:pPr>
        <w:spacing w:after="0" w:line="360" w:lineRule="auto"/>
        <w:jc w:val="both"/>
        <w:rPr>
          <w:rFonts w:ascii="Times New Roman" w:hAnsi="Times New Roman" w:cs="Times New Roman"/>
          <w:b/>
          <w:bCs/>
          <w:sz w:val="28"/>
          <w:szCs w:val="28"/>
          <w:lang w:val="uk-UA"/>
        </w:rPr>
      </w:pPr>
    </w:p>
    <w:p w14:paraId="0ACE96E1" w14:textId="4A70FD1A" w:rsidR="00113DB2" w:rsidRPr="00725A67" w:rsidRDefault="00113DB2" w:rsidP="00267B78">
      <w:pPr>
        <w:spacing w:after="0" w:line="360" w:lineRule="auto"/>
        <w:jc w:val="both"/>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t>ВСТУП</w:t>
      </w:r>
      <w:r w:rsidR="00EF0B5D" w:rsidRPr="00725A67">
        <w:rPr>
          <w:rFonts w:ascii="Times New Roman" w:hAnsi="Times New Roman" w:cs="Times New Roman"/>
          <w:b/>
          <w:bCs/>
          <w:sz w:val="28"/>
          <w:szCs w:val="28"/>
          <w:lang w:val="uk-UA"/>
        </w:rPr>
        <w:t xml:space="preserve">…………………………………………………………………………… </w:t>
      </w:r>
      <w:r w:rsidR="00527E02" w:rsidRPr="00725A67">
        <w:rPr>
          <w:rFonts w:ascii="Times New Roman" w:hAnsi="Times New Roman" w:cs="Times New Roman"/>
          <w:b/>
          <w:bCs/>
          <w:sz w:val="28"/>
          <w:szCs w:val="28"/>
          <w:lang w:val="uk-UA"/>
        </w:rPr>
        <w:t>4</w:t>
      </w:r>
    </w:p>
    <w:p w14:paraId="00FDDB35" w14:textId="3939A747" w:rsidR="00EF0B5D" w:rsidRPr="00725A67" w:rsidRDefault="00EF0B5D" w:rsidP="00F03F8D">
      <w:pPr>
        <w:spacing w:after="0" w:line="360" w:lineRule="auto"/>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t xml:space="preserve">РОЗДІЛ 1. ОСОБЛИВОСТІ ФОРМУВАННЯ </w:t>
      </w:r>
      <w:r w:rsidR="00C50DD7" w:rsidRPr="00725A67">
        <w:rPr>
          <w:rFonts w:ascii="Times New Roman" w:hAnsi="Times New Roman" w:cs="Times New Roman"/>
          <w:b/>
          <w:bCs/>
          <w:sz w:val="28"/>
          <w:szCs w:val="28"/>
          <w:lang w:val="uk-UA"/>
        </w:rPr>
        <w:t>ФОТОДРУКУВАННЯ</w:t>
      </w:r>
      <w:r w:rsidRPr="00725A67">
        <w:rPr>
          <w:rFonts w:ascii="Times New Roman" w:hAnsi="Times New Roman" w:cs="Times New Roman"/>
          <w:b/>
          <w:bCs/>
          <w:sz w:val="28"/>
          <w:szCs w:val="28"/>
          <w:lang w:val="uk-UA"/>
        </w:rPr>
        <w:t xml:space="preserve"> ТА ЙОГО СКЛАДОВИХ</w:t>
      </w:r>
    </w:p>
    <w:p w14:paraId="166041BC" w14:textId="10A819CE" w:rsidR="00EF0B5D" w:rsidRPr="00725A67" w:rsidRDefault="00267B78" w:rsidP="00267B78">
      <w:pPr>
        <w:spacing w:after="0" w:line="360" w:lineRule="auto"/>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1.1. </w:t>
      </w:r>
      <w:r w:rsidR="00C50DD7" w:rsidRPr="00725A67">
        <w:rPr>
          <w:rFonts w:ascii="Times New Roman" w:hAnsi="Times New Roman" w:cs="Times New Roman"/>
          <w:sz w:val="28"/>
          <w:szCs w:val="28"/>
          <w:lang w:val="uk-UA"/>
        </w:rPr>
        <w:t xml:space="preserve">Історія </w:t>
      </w:r>
      <w:r w:rsidR="00150870" w:rsidRPr="00725A67">
        <w:rPr>
          <w:rFonts w:ascii="Times New Roman" w:hAnsi="Times New Roman" w:cs="Times New Roman"/>
          <w:sz w:val="28"/>
          <w:szCs w:val="28"/>
          <w:lang w:val="uk-UA"/>
        </w:rPr>
        <w:t xml:space="preserve">виникнення </w:t>
      </w:r>
      <w:proofErr w:type="spellStart"/>
      <w:r w:rsidR="00150870" w:rsidRPr="00725A67">
        <w:rPr>
          <w:rFonts w:ascii="Times New Roman" w:hAnsi="Times New Roman" w:cs="Times New Roman"/>
          <w:sz w:val="28"/>
          <w:szCs w:val="28"/>
          <w:lang w:val="uk-UA"/>
        </w:rPr>
        <w:t>фотовидань</w:t>
      </w:r>
      <w:proofErr w:type="spellEnd"/>
      <w:r w:rsidR="00150870" w:rsidRPr="00725A67">
        <w:rPr>
          <w:rFonts w:ascii="Times New Roman" w:hAnsi="Times New Roman" w:cs="Times New Roman"/>
          <w:sz w:val="28"/>
          <w:szCs w:val="28"/>
          <w:lang w:val="uk-UA"/>
        </w:rPr>
        <w:t xml:space="preserve"> </w:t>
      </w:r>
      <w:r w:rsidR="00EF0B5D" w:rsidRPr="00725A67">
        <w:rPr>
          <w:rFonts w:ascii="Times New Roman" w:hAnsi="Times New Roman" w:cs="Times New Roman"/>
          <w:sz w:val="28"/>
          <w:szCs w:val="28"/>
          <w:lang w:val="uk-UA"/>
        </w:rPr>
        <w:t>…………</w:t>
      </w:r>
      <w:r w:rsidR="00954C43" w:rsidRPr="00725A67">
        <w:rPr>
          <w:rFonts w:ascii="Times New Roman" w:hAnsi="Times New Roman" w:cs="Times New Roman"/>
          <w:sz w:val="28"/>
          <w:szCs w:val="28"/>
          <w:lang w:val="uk-UA"/>
        </w:rPr>
        <w:t>……………………...</w:t>
      </w:r>
      <w:r w:rsidR="00EF0B5D" w:rsidRPr="00725A67">
        <w:rPr>
          <w:rFonts w:ascii="Times New Roman" w:hAnsi="Times New Roman" w:cs="Times New Roman"/>
          <w:sz w:val="28"/>
          <w:szCs w:val="28"/>
          <w:lang w:val="uk-UA"/>
        </w:rPr>
        <w:t>……</w:t>
      </w:r>
      <w:r w:rsidR="00527E02" w:rsidRPr="00725A67">
        <w:rPr>
          <w:rFonts w:ascii="Times New Roman" w:hAnsi="Times New Roman" w:cs="Times New Roman"/>
          <w:sz w:val="28"/>
          <w:szCs w:val="28"/>
          <w:lang w:val="uk-UA"/>
        </w:rPr>
        <w:t>…….</w:t>
      </w:r>
      <w:r w:rsidR="00F25785">
        <w:rPr>
          <w:rFonts w:ascii="Times New Roman" w:hAnsi="Times New Roman" w:cs="Times New Roman"/>
          <w:sz w:val="28"/>
          <w:szCs w:val="28"/>
          <w:lang w:val="uk-UA"/>
        </w:rPr>
        <w:t>1</w:t>
      </w:r>
      <w:r w:rsidR="002E708D">
        <w:rPr>
          <w:rFonts w:ascii="Times New Roman" w:hAnsi="Times New Roman" w:cs="Times New Roman"/>
          <w:sz w:val="28"/>
          <w:szCs w:val="28"/>
          <w:lang w:val="uk-UA"/>
        </w:rPr>
        <w:t>1</w:t>
      </w:r>
    </w:p>
    <w:p w14:paraId="0153109E" w14:textId="459C6A29" w:rsidR="00C50DD7" w:rsidRPr="00725A67" w:rsidRDefault="00267B78" w:rsidP="00267B78">
      <w:pPr>
        <w:spacing w:after="0" w:line="360" w:lineRule="auto"/>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1.2. </w:t>
      </w:r>
      <w:r w:rsidR="00C50DD7" w:rsidRPr="00725A67">
        <w:rPr>
          <w:rFonts w:ascii="Times New Roman" w:hAnsi="Times New Roman" w:cs="Times New Roman"/>
          <w:sz w:val="28"/>
          <w:szCs w:val="28"/>
          <w:lang w:val="uk-UA"/>
        </w:rPr>
        <w:t xml:space="preserve">Види та унікальний дизайн </w:t>
      </w:r>
      <w:proofErr w:type="spellStart"/>
      <w:r w:rsidR="00C50DD7" w:rsidRPr="00725A67">
        <w:rPr>
          <w:rFonts w:ascii="Times New Roman" w:hAnsi="Times New Roman" w:cs="Times New Roman"/>
          <w:sz w:val="28"/>
          <w:szCs w:val="28"/>
          <w:lang w:val="uk-UA"/>
        </w:rPr>
        <w:t>фотокниг</w:t>
      </w:r>
      <w:proofErr w:type="spellEnd"/>
      <w:r w:rsidR="00EF0B5D" w:rsidRPr="00725A67">
        <w:rPr>
          <w:rFonts w:ascii="Times New Roman" w:hAnsi="Times New Roman" w:cs="Times New Roman"/>
          <w:sz w:val="28"/>
          <w:szCs w:val="28"/>
          <w:lang w:val="uk-UA"/>
        </w:rPr>
        <w:t>……………………</w:t>
      </w:r>
      <w:r w:rsidR="00954C43" w:rsidRPr="00725A67">
        <w:rPr>
          <w:rFonts w:ascii="Times New Roman" w:hAnsi="Times New Roman" w:cs="Times New Roman"/>
          <w:sz w:val="28"/>
          <w:szCs w:val="28"/>
          <w:lang w:val="uk-UA"/>
        </w:rPr>
        <w:t>..</w:t>
      </w:r>
      <w:r w:rsidR="00EF0B5D" w:rsidRPr="00725A67">
        <w:rPr>
          <w:rFonts w:ascii="Times New Roman" w:hAnsi="Times New Roman" w:cs="Times New Roman"/>
          <w:sz w:val="28"/>
          <w:szCs w:val="28"/>
          <w:lang w:val="uk-UA"/>
        </w:rPr>
        <w:t>……………</w:t>
      </w:r>
      <w:r w:rsidR="00527E02" w:rsidRPr="00725A67">
        <w:rPr>
          <w:rFonts w:ascii="Times New Roman" w:hAnsi="Times New Roman" w:cs="Times New Roman"/>
          <w:sz w:val="28"/>
          <w:szCs w:val="28"/>
          <w:lang w:val="uk-UA"/>
        </w:rPr>
        <w:t>…..</w:t>
      </w:r>
      <w:r w:rsidR="00F25785">
        <w:rPr>
          <w:rFonts w:ascii="Times New Roman" w:hAnsi="Times New Roman" w:cs="Times New Roman"/>
          <w:sz w:val="28"/>
          <w:szCs w:val="28"/>
          <w:lang w:val="uk-UA"/>
        </w:rPr>
        <w:t>1</w:t>
      </w:r>
      <w:r w:rsidR="002E708D">
        <w:rPr>
          <w:rFonts w:ascii="Times New Roman" w:hAnsi="Times New Roman" w:cs="Times New Roman"/>
          <w:sz w:val="28"/>
          <w:szCs w:val="28"/>
          <w:lang w:val="uk-UA"/>
        </w:rPr>
        <w:t>8</w:t>
      </w:r>
    </w:p>
    <w:p w14:paraId="6E1BC248" w14:textId="5AF53F26" w:rsidR="00EF0B5D" w:rsidRPr="00725A67" w:rsidRDefault="00EF0B5D" w:rsidP="00267B78">
      <w:pPr>
        <w:spacing w:after="0" w:line="360" w:lineRule="auto"/>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Висновк</w:t>
      </w:r>
      <w:r w:rsidR="00360065" w:rsidRPr="00725A67">
        <w:rPr>
          <w:rFonts w:ascii="Times New Roman" w:hAnsi="Times New Roman" w:cs="Times New Roman"/>
          <w:sz w:val="28"/>
          <w:szCs w:val="28"/>
          <w:lang w:val="uk-UA"/>
        </w:rPr>
        <w:t>и</w:t>
      </w:r>
      <w:r w:rsidRPr="00725A67">
        <w:rPr>
          <w:rFonts w:ascii="Times New Roman" w:hAnsi="Times New Roman" w:cs="Times New Roman"/>
          <w:sz w:val="28"/>
          <w:szCs w:val="28"/>
          <w:lang w:val="uk-UA"/>
        </w:rPr>
        <w:t xml:space="preserve"> до розділу 1…………</w:t>
      </w:r>
      <w:r w:rsidR="00360065" w:rsidRPr="00725A67">
        <w:rPr>
          <w:rFonts w:ascii="Times New Roman" w:hAnsi="Times New Roman" w:cs="Times New Roman"/>
          <w:sz w:val="28"/>
          <w:szCs w:val="28"/>
          <w:lang w:val="uk-UA"/>
        </w:rPr>
        <w:t>.</w:t>
      </w:r>
      <w:r w:rsidR="00954C43" w:rsidRPr="00725A67">
        <w:rPr>
          <w:rFonts w:ascii="Times New Roman" w:hAnsi="Times New Roman" w:cs="Times New Roman"/>
          <w:sz w:val="28"/>
          <w:szCs w:val="28"/>
          <w:lang w:val="uk-UA"/>
        </w:rPr>
        <w:t>.</w:t>
      </w:r>
      <w:r w:rsidRPr="00725A67">
        <w:rPr>
          <w:rFonts w:ascii="Times New Roman" w:hAnsi="Times New Roman" w:cs="Times New Roman"/>
          <w:sz w:val="28"/>
          <w:szCs w:val="28"/>
          <w:lang w:val="uk-UA"/>
        </w:rPr>
        <w:t>………………</w:t>
      </w:r>
      <w:r w:rsidR="00954C43" w:rsidRPr="00725A67">
        <w:rPr>
          <w:rFonts w:ascii="Times New Roman" w:hAnsi="Times New Roman" w:cs="Times New Roman"/>
          <w:sz w:val="28"/>
          <w:szCs w:val="28"/>
          <w:lang w:val="uk-UA"/>
        </w:rPr>
        <w:t>.</w:t>
      </w:r>
      <w:r w:rsidRPr="00725A67">
        <w:rPr>
          <w:rFonts w:ascii="Times New Roman" w:hAnsi="Times New Roman" w:cs="Times New Roman"/>
          <w:sz w:val="28"/>
          <w:szCs w:val="28"/>
          <w:lang w:val="uk-UA"/>
        </w:rPr>
        <w:t>……………………………</w:t>
      </w:r>
      <w:r w:rsidR="00F03F8D" w:rsidRPr="00725A67">
        <w:rPr>
          <w:rFonts w:ascii="Times New Roman" w:hAnsi="Times New Roman" w:cs="Times New Roman"/>
          <w:sz w:val="28"/>
          <w:szCs w:val="28"/>
          <w:lang w:val="uk-UA"/>
        </w:rPr>
        <w:t>…</w:t>
      </w:r>
      <w:r w:rsidR="002E708D">
        <w:rPr>
          <w:rFonts w:ascii="Times New Roman" w:hAnsi="Times New Roman" w:cs="Times New Roman"/>
          <w:sz w:val="28"/>
          <w:szCs w:val="28"/>
          <w:lang w:val="uk-UA"/>
        </w:rPr>
        <w:t>30</w:t>
      </w:r>
    </w:p>
    <w:p w14:paraId="27297200" w14:textId="270DF23B" w:rsidR="00EF0B5D" w:rsidRPr="00725A67" w:rsidRDefault="00EF0B5D" w:rsidP="00F03F8D">
      <w:pPr>
        <w:spacing w:after="0" w:line="360" w:lineRule="auto"/>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t xml:space="preserve">РОЗДІЛ 2. </w:t>
      </w:r>
      <w:r w:rsidR="00360065" w:rsidRPr="00725A67">
        <w:rPr>
          <w:rFonts w:ascii="Times New Roman" w:hAnsi="Times New Roman" w:cs="Times New Roman"/>
          <w:b/>
          <w:bCs/>
          <w:sz w:val="28"/>
          <w:szCs w:val="28"/>
          <w:lang w:val="uk-UA"/>
        </w:rPr>
        <w:t>ФОТОКНИГА ЯК ХУДОЖНЕ ВИДАННЯ</w:t>
      </w:r>
    </w:p>
    <w:p w14:paraId="38961318" w14:textId="2BBB0B72" w:rsidR="00EF0B5D" w:rsidRPr="00725A67" w:rsidRDefault="00EF0B5D" w:rsidP="00267B78">
      <w:pPr>
        <w:spacing w:after="0" w:line="360" w:lineRule="auto"/>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2.1. </w:t>
      </w:r>
      <w:r w:rsidR="0088123A" w:rsidRPr="00725A67">
        <w:rPr>
          <w:rFonts w:ascii="Times New Roman" w:hAnsi="Times New Roman" w:cs="Times New Roman"/>
          <w:sz w:val="28"/>
          <w:szCs w:val="28"/>
          <w:lang w:val="uk-UA"/>
        </w:rPr>
        <w:t>П</w:t>
      </w:r>
      <w:r w:rsidR="00C50DD7" w:rsidRPr="00725A67">
        <w:rPr>
          <w:rFonts w:ascii="Times New Roman" w:hAnsi="Times New Roman" w:cs="Times New Roman"/>
          <w:sz w:val="28"/>
          <w:szCs w:val="28"/>
          <w:lang w:val="uk-UA"/>
        </w:rPr>
        <w:t>роектування</w:t>
      </w:r>
      <w:r w:rsidR="00954C43" w:rsidRPr="00725A67">
        <w:rPr>
          <w:rFonts w:ascii="Times New Roman" w:hAnsi="Times New Roman" w:cs="Times New Roman"/>
          <w:sz w:val="28"/>
          <w:szCs w:val="28"/>
          <w:lang w:val="uk-UA"/>
        </w:rPr>
        <w:t xml:space="preserve"> власної</w:t>
      </w:r>
      <w:r w:rsidR="00C50DD7" w:rsidRPr="00725A67">
        <w:rPr>
          <w:rFonts w:ascii="Times New Roman" w:hAnsi="Times New Roman" w:cs="Times New Roman"/>
          <w:sz w:val="28"/>
          <w:szCs w:val="28"/>
          <w:lang w:val="uk-UA"/>
        </w:rPr>
        <w:t xml:space="preserve"> фотокниги</w:t>
      </w:r>
      <w:r w:rsidR="00F03F8D" w:rsidRPr="00725A67">
        <w:rPr>
          <w:rFonts w:ascii="Times New Roman" w:hAnsi="Times New Roman" w:cs="Times New Roman"/>
          <w:sz w:val="28"/>
          <w:szCs w:val="28"/>
          <w:lang w:val="uk-UA"/>
        </w:rPr>
        <w:t>…</w:t>
      </w:r>
      <w:r w:rsidR="00954C43" w:rsidRPr="00725A67">
        <w:rPr>
          <w:rFonts w:ascii="Times New Roman" w:hAnsi="Times New Roman" w:cs="Times New Roman"/>
          <w:sz w:val="28"/>
          <w:szCs w:val="28"/>
          <w:lang w:val="uk-UA"/>
        </w:rPr>
        <w:t>…………………………………….</w:t>
      </w:r>
      <w:r w:rsidR="00F03F8D" w:rsidRPr="00725A67">
        <w:rPr>
          <w:rFonts w:ascii="Times New Roman" w:hAnsi="Times New Roman" w:cs="Times New Roman"/>
          <w:sz w:val="28"/>
          <w:szCs w:val="28"/>
          <w:lang w:val="uk-UA"/>
        </w:rPr>
        <w:t>….</w:t>
      </w:r>
      <w:r w:rsidR="00F25785">
        <w:rPr>
          <w:rFonts w:ascii="Times New Roman" w:hAnsi="Times New Roman" w:cs="Times New Roman"/>
          <w:sz w:val="28"/>
          <w:szCs w:val="28"/>
          <w:lang w:val="uk-UA"/>
        </w:rPr>
        <w:t>3</w:t>
      </w:r>
      <w:r w:rsidR="002E708D">
        <w:rPr>
          <w:rFonts w:ascii="Times New Roman" w:hAnsi="Times New Roman" w:cs="Times New Roman"/>
          <w:sz w:val="28"/>
          <w:szCs w:val="28"/>
          <w:lang w:val="uk-UA"/>
        </w:rPr>
        <w:t>2</w:t>
      </w:r>
    </w:p>
    <w:p w14:paraId="1CE058EA" w14:textId="3D01B2DF" w:rsidR="00EF0B5D" w:rsidRPr="00725A67" w:rsidRDefault="00EF0B5D" w:rsidP="00267B78">
      <w:pPr>
        <w:spacing w:after="0" w:line="360" w:lineRule="auto"/>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2.2. Розробка </w:t>
      </w:r>
      <w:r w:rsidR="00C50DD7" w:rsidRPr="00725A67">
        <w:rPr>
          <w:rFonts w:ascii="Times New Roman" w:hAnsi="Times New Roman" w:cs="Times New Roman"/>
          <w:sz w:val="28"/>
          <w:szCs w:val="28"/>
          <w:lang w:val="uk-UA"/>
        </w:rPr>
        <w:t>дизайну фотокниги</w:t>
      </w:r>
      <w:r w:rsidR="00A24D86">
        <w:rPr>
          <w:rFonts w:ascii="Times New Roman" w:hAnsi="Times New Roman" w:cs="Times New Roman"/>
          <w:sz w:val="28"/>
          <w:szCs w:val="28"/>
          <w:lang w:val="uk-UA"/>
        </w:rPr>
        <w:t xml:space="preserve"> «Історія фотомистецтва»</w:t>
      </w:r>
      <w:r w:rsidR="00954C43" w:rsidRPr="00725A67">
        <w:rPr>
          <w:rFonts w:ascii="Times New Roman" w:hAnsi="Times New Roman" w:cs="Times New Roman"/>
          <w:sz w:val="28"/>
          <w:szCs w:val="28"/>
          <w:lang w:val="uk-UA"/>
        </w:rPr>
        <w:t>…….</w:t>
      </w:r>
      <w:r w:rsidRPr="00725A67">
        <w:rPr>
          <w:rFonts w:ascii="Times New Roman" w:hAnsi="Times New Roman" w:cs="Times New Roman"/>
          <w:sz w:val="28"/>
          <w:szCs w:val="28"/>
          <w:lang w:val="uk-UA"/>
        </w:rPr>
        <w:t>…………</w:t>
      </w:r>
      <w:r w:rsidR="00F03F8D" w:rsidRPr="00725A67">
        <w:rPr>
          <w:rFonts w:ascii="Times New Roman" w:hAnsi="Times New Roman" w:cs="Times New Roman"/>
          <w:sz w:val="28"/>
          <w:szCs w:val="28"/>
          <w:lang w:val="uk-UA"/>
        </w:rPr>
        <w:t>…</w:t>
      </w:r>
      <w:r w:rsidR="00F25785">
        <w:rPr>
          <w:rFonts w:ascii="Times New Roman" w:hAnsi="Times New Roman" w:cs="Times New Roman"/>
          <w:sz w:val="28"/>
          <w:szCs w:val="28"/>
          <w:lang w:val="uk-UA"/>
        </w:rPr>
        <w:t>3</w:t>
      </w:r>
      <w:r w:rsidR="002E708D">
        <w:rPr>
          <w:rFonts w:ascii="Times New Roman" w:hAnsi="Times New Roman" w:cs="Times New Roman"/>
          <w:sz w:val="28"/>
          <w:szCs w:val="28"/>
          <w:lang w:val="uk-UA"/>
        </w:rPr>
        <w:t>5</w:t>
      </w:r>
    </w:p>
    <w:p w14:paraId="50C93418" w14:textId="4ACAD5C9" w:rsidR="00EF0B5D" w:rsidRDefault="00EF0B5D" w:rsidP="00267B78">
      <w:pPr>
        <w:spacing w:after="0" w:line="360" w:lineRule="auto"/>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Висновк</w:t>
      </w:r>
      <w:r w:rsidR="00954C43" w:rsidRPr="00725A67">
        <w:rPr>
          <w:rFonts w:ascii="Times New Roman" w:hAnsi="Times New Roman" w:cs="Times New Roman"/>
          <w:sz w:val="28"/>
          <w:szCs w:val="28"/>
          <w:lang w:val="uk-UA"/>
        </w:rPr>
        <w:t>и</w:t>
      </w:r>
      <w:r w:rsidRPr="00725A67">
        <w:rPr>
          <w:rFonts w:ascii="Times New Roman" w:hAnsi="Times New Roman" w:cs="Times New Roman"/>
          <w:sz w:val="28"/>
          <w:szCs w:val="28"/>
          <w:lang w:val="uk-UA"/>
        </w:rPr>
        <w:t xml:space="preserve"> до розділу 2………………………………</w:t>
      </w:r>
      <w:r w:rsidR="00954C43" w:rsidRPr="00725A67">
        <w:rPr>
          <w:rFonts w:ascii="Times New Roman" w:hAnsi="Times New Roman" w:cs="Times New Roman"/>
          <w:sz w:val="28"/>
          <w:szCs w:val="28"/>
          <w:lang w:val="uk-UA"/>
        </w:rPr>
        <w:t>...</w:t>
      </w:r>
      <w:r w:rsidRPr="00725A67">
        <w:rPr>
          <w:rFonts w:ascii="Times New Roman" w:hAnsi="Times New Roman" w:cs="Times New Roman"/>
          <w:sz w:val="28"/>
          <w:szCs w:val="28"/>
          <w:lang w:val="uk-UA"/>
        </w:rPr>
        <w:t>…………………………</w:t>
      </w:r>
      <w:r w:rsidR="00F25785">
        <w:rPr>
          <w:rFonts w:ascii="Times New Roman" w:hAnsi="Times New Roman" w:cs="Times New Roman"/>
          <w:sz w:val="28"/>
          <w:szCs w:val="28"/>
          <w:lang w:val="uk-UA"/>
        </w:rPr>
        <w:t>4</w:t>
      </w:r>
      <w:r w:rsidR="002E708D">
        <w:rPr>
          <w:rFonts w:ascii="Times New Roman" w:hAnsi="Times New Roman" w:cs="Times New Roman"/>
          <w:sz w:val="28"/>
          <w:szCs w:val="28"/>
          <w:lang w:val="uk-UA"/>
        </w:rPr>
        <w:t>8</w:t>
      </w:r>
    </w:p>
    <w:p w14:paraId="32A376FF" w14:textId="77777777" w:rsidR="00DF6F4A" w:rsidRPr="00B069C9" w:rsidRDefault="00DF6F4A" w:rsidP="00DF6F4A">
      <w:pPr>
        <w:spacing w:after="0" w:line="360" w:lineRule="auto"/>
        <w:jc w:val="center"/>
        <w:rPr>
          <w:rFonts w:ascii="Times New Roman" w:hAnsi="Times New Roman" w:cs="Times New Roman"/>
          <w:b/>
          <w:bCs/>
          <w:sz w:val="28"/>
          <w:szCs w:val="28"/>
          <w:lang w:val="uk-UA"/>
        </w:rPr>
      </w:pPr>
      <w:r w:rsidRPr="00B069C9">
        <w:rPr>
          <w:rFonts w:ascii="Times New Roman" w:hAnsi="Times New Roman" w:cs="Times New Roman"/>
          <w:b/>
          <w:bCs/>
          <w:sz w:val="28"/>
          <w:szCs w:val="28"/>
          <w:lang w:val="uk-UA"/>
        </w:rPr>
        <w:t>РОЗДІЛ 3. МЕТОДИЧНІ РЕКОМЕНДАЦІЇ</w:t>
      </w:r>
    </w:p>
    <w:p w14:paraId="4418EB54" w14:textId="1EB4DF0C" w:rsidR="00DF6F4A" w:rsidRPr="00B069C9" w:rsidRDefault="00DF6F4A" w:rsidP="00DF6F4A">
      <w:pPr>
        <w:spacing w:after="0" w:line="360" w:lineRule="auto"/>
        <w:jc w:val="both"/>
        <w:rPr>
          <w:rFonts w:ascii="Times New Roman" w:hAnsi="Times New Roman" w:cs="Times New Roman"/>
          <w:sz w:val="28"/>
          <w:szCs w:val="28"/>
          <w:lang w:val="uk-UA"/>
        </w:rPr>
      </w:pPr>
      <w:r w:rsidRPr="00B069C9">
        <w:rPr>
          <w:rFonts w:ascii="Times New Roman" w:hAnsi="Times New Roman" w:cs="Times New Roman"/>
          <w:sz w:val="28"/>
          <w:szCs w:val="28"/>
          <w:lang w:val="uk-UA"/>
        </w:rPr>
        <w:t xml:space="preserve">3.1. </w:t>
      </w:r>
      <w:r>
        <w:rPr>
          <w:rFonts w:ascii="Times New Roman" w:hAnsi="Times New Roman" w:cs="Times New Roman"/>
          <w:sz w:val="28"/>
          <w:szCs w:val="28"/>
          <w:lang w:val="uk-UA"/>
        </w:rPr>
        <w:t>Р</w:t>
      </w:r>
      <w:r w:rsidRPr="00B069C9">
        <w:rPr>
          <w:rFonts w:ascii="Times New Roman" w:hAnsi="Times New Roman" w:cs="Times New Roman"/>
          <w:sz w:val="28"/>
          <w:szCs w:val="28"/>
          <w:lang w:val="uk-UA"/>
        </w:rPr>
        <w:t>екомендації для викладачів з</w:t>
      </w:r>
      <w:r>
        <w:rPr>
          <w:rFonts w:ascii="Times New Roman" w:hAnsi="Times New Roman" w:cs="Times New Roman"/>
          <w:sz w:val="28"/>
          <w:szCs w:val="28"/>
          <w:lang w:val="uk-UA"/>
        </w:rPr>
        <w:t xml:space="preserve"> методики викладання «Історії українського фотомистецтва»</w:t>
      </w:r>
      <w:r w:rsidRPr="00B069C9">
        <w:rPr>
          <w:rFonts w:ascii="Times New Roman" w:hAnsi="Times New Roman" w:cs="Times New Roman"/>
          <w:sz w:val="28"/>
          <w:szCs w:val="28"/>
          <w:lang w:val="uk-UA"/>
        </w:rPr>
        <w:t>…</w:t>
      </w:r>
      <w:r>
        <w:rPr>
          <w:rFonts w:ascii="Times New Roman" w:hAnsi="Times New Roman" w:cs="Times New Roman"/>
          <w:sz w:val="28"/>
          <w:szCs w:val="28"/>
          <w:lang w:val="uk-UA"/>
        </w:rPr>
        <w:t>……………………………………………………………….</w:t>
      </w:r>
      <w:r w:rsidR="002E708D">
        <w:rPr>
          <w:rFonts w:ascii="Times New Roman" w:hAnsi="Times New Roman" w:cs="Times New Roman"/>
          <w:sz w:val="28"/>
          <w:szCs w:val="28"/>
          <w:lang w:val="uk-UA"/>
        </w:rPr>
        <w:t>50</w:t>
      </w:r>
    </w:p>
    <w:p w14:paraId="0B08D56D" w14:textId="36B3AA0D" w:rsidR="00DF6F4A" w:rsidRPr="00B069C9" w:rsidRDefault="00DF6F4A" w:rsidP="00DF6F4A">
      <w:pPr>
        <w:spacing w:after="0" w:line="360" w:lineRule="auto"/>
        <w:jc w:val="both"/>
        <w:rPr>
          <w:rFonts w:ascii="Times New Roman" w:hAnsi="Times New Roman" w:cs="Times New Roman"/>
          <w:sz w:val="28"/>
          <w:szCs w:val="28"/>
          <w:lang w:val="uk-UA"/>
        </w:rPr>
      </w:pPr>
      <w:r w:rsidRPr="00B069C9">
        <w:rPr>
          <w:rFonts w:ascii="Times New Roman" w:hAnsi="Times New Roman" w:cs="Times New Roman"/>
          <w:sz w:val="28"/>
          <w:szCs w:val="28"/>
          <w:lang w:val="uk-UA"/>
        </w:rPr>
        <w:t xml:space="preserve">3.2. Методичні рекомендації для майбутніх графічних дизайнерів </w:t>
      </w:r>
      <w:r w:rsidR="008A0250">
        <w:rPr>
          <w:rFonts w:ascii="Times New Roman" w:hAnsi="Times New Roman" w:cs="Times New Roman"/>
          <w:sz w:val="28"/>
          <w:szCs w:val="28"/>
          <w:lang w:val="uk-UA"/>
        </w:rPr>
        <w:t xml:space="preserve">для проєктування </w:t>
      </w:r>
      <w:r>
        <w:rPr>
          <w:rFonts w:ascii="Times New Roman" w:hAnsi="Times New Roman" w:cs="Times New Roman"/>
          <w:sz w:val="28"/>
          <w:szCs w:val="28"/>
          <w:lang w:val="uk-UA"/>
        </w:rPr>
        <w:t>фотокниги……...</w:t>
      </w:r>
      <w:r w:rsidRPr="00B069C9">
        <w:rPr>
          <w:rFonts w:ascii="Times New Roman" w:hAnsi="Times New Roman" w:cs="Times New Roman"/>
          <w:sz w:val="28"/>
          <w:szCs w:val="28"/>
          <w:lang w:val="uk-UA"/>
        </w:rPr>
        <w:t>…</w:t>
      </w:r>
      <w:r w:rsidR="008A0250">
        <w:rPr>
          <w:rFonts w:ascii="Times New Roman" w:hAnsi="Times New Roman" w:cs="Times New Roman"/>
          <w:sz w:val="28"/>
          <w:szCs w:val="28"/>
          <w:lang w:val="uk-UA"/>
        </w:rPr>
        <w:t>…</w:t>
      </w:r>
      <w:r w:rsidRPr="00B069C9">
        <w:rPr>
          <w:rFonts w:ascii="Times New Roman" w:hAnsi="Times New Roman" w:cs="Times New Roman"/>
          <w:sz w:val="28"/>
          <w:szCs w:val="28"/>
          <w:lang w:val="uk-UA"/>
        </w:rPr>
        <w:t>…………………………………...……….</w:t>
      </w:r>
      <w:r w:rsidR="002E708D">
        <w:rPr>
          <w:rFonts w:ascii="Times New Roman" w:hAnsi="Times New Roman" w:cs="Times New Roman"/>
          <w:sz w:val="28"/>
          <w:szCs w:val="28"/>
          <w:lang w:val="uk-UA"/>
        </w:rPr>
        <w:t>60</w:t>
      </w:r>
    </w:p>
    <w:p w14:paraId="7EB69055" w14:textId="67955097" w:rsidR="00DF6F4A" w:rsidRPr="00725A67" w:rsidRDefault="00DF6F4A" w:rsidP="00267B78">
      <w:pPr>
        <w:spacing w:after="0" w:line="360" w:lineRule="auto"/>
        <w:jc w:val="both"/>
        <w:rPr>
          <w:rFonts w:ascii="Times New Roman" w:hAnsi="Times New Roman" w:cs="Times New Roman"/>
          <w:sz w:val="28"/>
          <w:szCs w:val="28"/>
          <w:lang w:val="uk-UA"/>
        </w:rPr>
      </w:pPr>
      <w:r w:rsidRPr="00B069C9">
        <w:rPr>
          <w:rFonts w:ascii="Times New Roman" w:hAnsi="Times New Roman" w:cs="Times New Roman"/>
          <w:sz w:val="28"/>
          <w:szCs w:val="28"/>
          <w:lang w:val="uk-UA"/>
        </w:rPr>
        <w:t>Виснов</w:t>
      </w:r>
      <w:r>
        <w:rPr>
          <w:rFonts w:ascii="Times New Roman" w:hAnsi="Times New Roman" w:cs="Times New Roman"/>
          <w:sz w:val="28"/>
          <w:szCs w:val="28"/>
          <w:lang w:val="uk-UA"/>
        </w:rPr>
        <w:t xml:space="preserve">ки </w:t>
      </w:r>
      <w:r w:rsidRPr="00B069C9">
        <w:rPr>
          <w:rFonts w:ascii="Times New Roman" w:hAnsi="Times New Roman" w:cs="Times New Roman"/>
          <w:sz w:val="28"/>
          <w:szCs w:val="28"/>
          <w:lang w:val="uk-UA"/>
        </w:rPr>
        <w:t>до розділу 3…………………………………………………………</w:t>
      </w:r>
      <w:r>
        <w:rPr>
          <w:rFonts w:ascii="Times New Roman" w:hAnsi="Times New Roman" w:cs="Times New Roman"/>
          <w:sz w:val="28"/>
          <w:szCs w:val="28"/>
          <w:lang w:val="uk-UA"/>
        </w:rPr>
        <w:t xml:space="preserve">   </w:t>
      </w:r>
      <w:r w:rsidR="002E708D">
        <w:rPr>
          <w:rFonts w:ascii="Times New Roman" w:hAnsi="Times New Roman" w:cs="Times New Roman"/>
          <w:sz w:val="28"/>
          <w:szCs w:val="28"/>
          <w:lang w:val="uk-UA"/>
        </w:rPr>
        <w:t>64</w:t>
      </w:r>
    </w:p>
    <w:p w14:paraId="040F7D05" w14:textId="7F1E960B" w:rsidR="00EF0B5D" w:rsidRPr="00725A67" w:rsidRDefault="00EF0B5D" w:rsidP="00267B78">
      <w:pPr>
        <w:spacing w:after="0" w:line="360" w:lineRule="auto"/>
        <w:jc w:val="both"/>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t>ВИСНОВ</w:t>
      </w:r>
      <w:r w:rsidR="009E4DBF">
        <w:rPr>
          <w:rFonts w:ascii="Times New Roman" w:hAnsi="Times New Roman" w:cs="Times New Roman"/>
          <w:b/>
          <w:bCs/>
          <w:sz w:val="28"/>
          <w:szCs w:val="28"/>
          <w:lang w:val="uk-UA"/>
        </w:rPr>
        <w:t>КИ</w:t>
      </w:r>
      <w:r w:rsidRPr="00725A67">
        <w:rPr>
          <w:rFonts w:ascii="Times New Roman" w:hAnsi="Times New Roman" w:cs="Times New Roman"/>
          <w:b/>
          <w:bCs/>
          <w:sz w:val="28"/>
          <w:szCs w:val="28"/>
          <w:lang w:val="uk-UA"/>
        </w:rPr>
        <w:t>…………………………………………………………</w:t>
      </w:r>
      <w:r w:rsidR="00F03F8D" w:rsidRPr="00725A67">
        <w:rPr>
          <w:rFonts w:ascii="Times New Roman" w:hAnsi="Times New Roman" w:cs="Times New Roman"/>
          <w:b/>
          <w:bCs/>
          <w:sz w:val="28"/>
          <w:szCs w:val="28"/>
          <w:lang w:val="uk-UA"/>
        </w:rPr>
        <w:t>..</w:t>
      </w:r>
      <w:r w:rsidRPr="00725A67">
        <w:rPr>
          <w:rFonts w:ascii="Times New Roman" w:hAnsi="Times New Roman" w:cs="Times New Roman"/>
          <w:b/>
          <w:bCs/>
          <w:sz w:val="28"/>
          <w:szCs w:val="28"/>
          <w:lang w:val="uk-UA"/>
        </w:rPr>
        <w:t>…………</w:t>
      </w:r>
      <w:r w:rsidR="00F25785">
        <w:rPr>
          <w:rFonts w:ascii="Times New Roman" w:hAnsi="Times New Roman" w:cs="Times New Roman"/>
          <w:b/>
          <w:bCs/>
          <w:sz w:val="28"/>
          <w:szCs w:val="28"/>
          <w:lang w:val="uk-UA"/>
        </w:rPr>
        <w:t>6</w:t>
      </w:r>
      <w:r w:rsidR="002E708D">
        <w:rPr>
          <w:rFonts w:ascii="Times New Roman" w:hAnsi="Times New Roman" w:cs="Times New Roman"/>
          <w:b/>
          <w:bCs/>
          <w:sz w:val="28"/>
          <w:szCs w:val="28"/>
          <w:lang w:val="uk-UA"/>
        </w:rPr>
        <w:t>5</w:t>
      </w:r>
    </w:p>
    <w:p w14:paraId="48876DDE" w14:textId="69007361" w:rsidR="00EF0B5D" w:rsidRDefault="00EF0B5D" w:rsidP="00267B78">
      <w:pPr>
        <w:spacing w:after="0" w:line="360" w:lineRule="auto"/>
        <w:jc w:val="both"/>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t>СПИСОК ВИКОРАСТАНИХ ДЖЕРЕЛ…………………………………</w:t>
      </w:r>
      <w:r w:rsidR="00F03F8D" w:rsidRPr="00725A67">
        <w:rPr>
          <w:rFonts w:ascii="Times New Roman" w:hAnsi="Times New Roman" w:cs="Times New Roman"/>
          <w:b/>
          <w:bCs/>
          <w:sz w:val="28"/>
          <w:szCs w:val="28"/>
          <w:lang w:val="uk-UA"/>
        </w:rPr>
        <w:t>.</w:t>
      </w:r>
      <w:r w:rsidRPr="00725A67">
        <w:rPr>
          <w:rFonts w:ascii="Times New Roman" w:hAnsi="Times New Roman" w:cs="Times New Roman"/>
          <w:b/>
          <w:bCs/>
          <w:sz w:val="28"/>
          <w:szCs w:val="28"/>
          <w:lang w:val="uk-UA"/>
        </w:rPr>
        <w:t>…</w:t>
      </w:r>
      <w:r w:rsidR="00F25785">
        <w:rPr>
          <w:rFonts w:ascii="Times New Roman" w:hAnsi="Times New Roman" w:cs="Times New Roman"/>
          <w:b/>
          <w:bCs/>
          <w:sz w:val="28"/>
          <w:szCs w:val="28"/>
          <w:lang w:val="uk-UA"/>
        </w:rPr>
        <w:t>6</w:t>
      </w:r>
      <w:r w:rsidR="002E708D">
        <w:rPr>
          <w:rFonts w:ascii="Times New Roman" w:hAnsi="Times New Roman" w:cs="Times New Roman"/>
          <w:b/>
          <w:bCs/>
          <w:sz w:val="28"/>
          <w:szCs w:val="28"/>
          <w:lang w:val="uk-UA"/>
        </w:rPr>
        <w:t>8</w:t>
      </w:r>
    </w:p>
    <w:p w14:paraId="11F082EA" w14:textId="36BDD6D9" w:rsidR="000C4A7E" w:rsidRPr="00725A67" w:rsidRDefault="000C4A7E" w:rsidP="00267B78">
      <w:pPr>
        <w:spacing w:after="0" w:line="360" w:lineRule="auto"/>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ДОДАТКИ……………………………………………………………………….72</w:t>
      </w:r>
    </w:p>
    <w:p w14:paraId="068E6A14" w14:textId="77777777" w:rsidR="00EF0B5D" w:rsidRPr="00725A67" w:rsidRDefault="00EF0B5D">
      <w:pP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br w:type="page"/>
      </w:r>
    </w:p>
    <w:p w14:paraId="28557A55" w14:textId="687AB7EE" w:rsidR="00EF0B5D" w:rsidRPr="00725A67" w:rsidRDefault="00EF0B5D" w:rsidP="00EF0B5D">
      <w:pPr>
        <w:spacing w:after="0" w:line="360" w:lineRule="auto"/>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lastRenderedPageBreak/>
        <w:t>ВСТУП</w:t>
      </w:r>
    </w:p>
    <w:p w14:paraId="46EF2477" w14:textId="77777777" w:rsidR="000861D8" w:rsidRPr="00725A67" w:rsidRDefault="000861D8" w:rsidP="00EF0B5D">
      <w:pPr>
        <w:spacing w:after="0" w:line="360" w:lineRule="auto"/>
        <w:jc w:val="center"/>
        <w:rPr>
          <w:rFonts w:ascii="Times New Roman" w:hAnsi="Times New Roman" w:cs="Times New Roman"/>
          <w:b/>
          <w:bCs/>
          <w:sz w:val="28"/>
          <w:szCs w:val="28"/>
          <w:lang w:val="uk-UA"/>
        </w:rPr>
      </w:pPr>
    </w:p>
    <w:p w14:paraId="770B27B5" w14:textId="2D97128C" w:rsidR="008A29BB" w:rsidRPr="00725A67" w:rsidRDefault="008A29BB"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Останні десятиліття відзначаються значною увагою громадськості до нового явища - фотокниги. Спостерігається підвищення якості конкурсів, фестивалів, виставок та спеціальних заходів, присвячених цьому виданню. Професійна та читацька аудиторія перетворилася на своєрідну транснаціональну спільноту, яка сьогодні формує нове уявлення про сучасну фотокнигу. Вони мають доступ до більшого обсягу книг, технік та оглядів, ніж коли-небудь раніше.</w:t>
      </w:r>
    </w:p>
    <w:p w14:paraId="17AF4706" w14:textId="2F92CC36" w:rsidR="00871CB3" w:rsidRPr="00725A67" w:rsidRDefault="00871CB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Змінюється сприйняття місця та </w:t>
      </w:r>
      <w:r w:rsidR="00F42EE6">
        <w:rPr>
          <w:rFonts w:ascii="Times New Roman" w:hAnsi="Times New Roman" w:cs="Times New Roman"/>
          <w:sz w:val="28"/>
          <w:szCs w:val="28"/>
          <w:lang w:val="uk-UA"/>
        </w:rPr>
        <w:t>позиції</w:t>
      </w:r>
      <w:r w:rsidRPr="00725A67">
        <w:rPr>
          <w:rFonts w:ascii="Times New Roman" w:hAnsi="Times New Roman" w:cs="Times New Roman"/>
          <w:sz w:val="28"/>
          <w:szCs w:val="28"/>
          <w:lang w:val="uk-UA"/>
        </w:rPr>
        <w:t xml:space="preserve"> дизайну у створенні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w:t>
      </w:r>
      <w:r w:rsidR="00F42EE6">
        <w:rPr>
          <w:rFonts w:ascii="Times New Roman" w:hAnsi="Times New Roman" w:cs="Times New Roman"/>
          <w:sz w:val="28"/>
          <w:szCs w:val="28"/>
          <w:lang w:val="uk-UA"/>
        </w:rPr>
        <w:t>Впродовж</w:t>
      </w:r>
      <w:r w:rsidRPr="00725A67">
        <w:rPr>
          <w:rFonts w:ascii="Times New Roman" w:hAnsi="Times New Roman" w:cs="Times New Roman"/>
          <w:sz w:val="28"/>
          <w:szCs w:val="28"/>
          <w:lang w:val="uk-UA"/>
        </w:rPr>
        <w:t xml:space="preserve"> останніх десятиліть відзначається збільшення уваги до вивчення концептуально-методологічних аспектів дизайну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зокрема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в </w:t>
      </w:r>
      <w:r w:rsidR="00F42EE6">
        <w:rPr>
          <w:rFonts w:ascii="Times New Roman" w:hAnsi="Times New Roman" w:cs="Times New Roman"/>
          <w:sz w:val="28"/>
          <w:szCs w:val="28"/>
          <w:lang w:val="uk-UA"/>
        </w:rPr>
        <w:t>межах</w:t>
      </w:r>
      <w:r w:rsidRPr="00725A67">
        <w:rPr>
          <w:rFonts w:ascii="Times New Roman" w:hAnsi="Times New Roman" w:cs="Times New Roman"/>
          <w:sz w:val="28"/>
          <w:szCs w:val="28"/>
          <w:lang w:val="uk-UA"/>
        </w:rPr>
        <w:t xml:space="preserve"> наукової парадигми "візуальних досліджень", яка сформувалася у другій половині XX століття. У сучасному науковому дискурсі залишаються актуальними питання історії та типології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особливостей сучасних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та їх призначення, розробки методології дизайну різних видів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застосування семіотичного аналізу елементів дизайну фотокниги та інші аспекти.</w:t>
      </w:r>
    </w:p>
    <w:p w14:paraId="3AC5E0EC" w14:textId="77777777" w:rsidR="008A29BB" w:rsidRPr="00725A67" w:rsidRDefault="008A29BB"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Фотокнига створює комунікативний простір для обміну фотографічними роботами, в якому нерухомий об'єкт транслюється через існуючі канали чуттєвого сприйняття у формах відчуття, сприйняття та уявлення про цей об'єкт. Він стає предметом роздумів та потенційних розмов. Дослідники та критики відзначають зростання рівня виконання дизайну та витонченості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а також зміни в дискурсі, оскільки збільшується кількість езотеричних публікацій та </w:t>
      </w:r>
      <w:proofErr w:type="spellStart"/>
      <w:r w:rsidRPr="00725A67">
        <w:rPr>
          <w:rFonts w:ascii="Times New Roman" w:hAnsi="Times New Roman" w:cs="Times New Roman"/>
          <w:sz w:val="28"/>
          <w:szCs w:val="28"/>
          <w:lang w:val="uk-UA"/>
        </w:rPr>
        <w:t>наративів</w:t>
      </w:r>
      <w:proofErr w:type="spellEnd"/>
      <w:r w:rsidRPr="00725A67">
        <w:rPr>
          <w:rFonts w:ascii="Times New Roman" w:hAnsi="Times New Roman" w:cs="Times New Roman"/>
          <w:sz w:val="28"/>
          <w:szCs w:val="28"/>
          <w:lang w:val="uk-UA"/>
        </w:rPr>
        <w:t>, пов'язаних з цим виданням.</w:t>
      </w:r>
    </w:p>
    <w:p w14:paraId="1F1D1CD7" w14:textId="2E57F526" w:rsidR="008A29BB" w:rsidRPr="00725A67" w:rsidRDefault="00F42EE6" w:rsidP="000861D8">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У часи</w:t>
      </w:r>
      <w:r w:rsidR="008A29BB" w:rsidRPr="00725A67">
        <w:rPr>
          <w:rFonts w:ascii="Times New Roman" w:hAnsi="Times New Roman" w:cs="Times New Roman"/>
          <w:sz w:val="28"/>
          <w:szCs w:val="28"/>
          <w:lang w:val="uk-UA"/>
        </w:rPr>
        <w:t xml:space="preserve"> цифрових технологій фотокнига в паперовому форматі </w:t>
      </w:r>
      <w:r>
        <w:rPr>
          <w:rFonts w:ascii="Times New Roman" w:hAnsi="Times New Roman" w:cs="Times New Roman"/>
          <w:sz w:val="28"/>
          <w:szCs w:val="28"/>
          <w:lang w:val="uk-UA"/>
        </w:rPr>
        <w:t>визначається</w:t>
      </w:r>
      <w:r w:rsidR="008A29BB" w:rsidRPr="00725A67">
        <w:rPr>
          <w:rFonts w:ascii="Times New Roman" w:hAnsi="Times New Roman" w:cs="Times New Roman"/>
          <w:sz w:val="28"/>
          <w:szCs w:val="28"/>
          <w:lang w:val="uk-UA"/>
        </w:rPr>
        <w:t xml:space="preserve"> високим рівнем дизайну та залишається предметом </w:t>
      </w:r>
      <w:proofErr w:type="spellStart"/>
      <w:r w:rsidR="008A29BB" w:rsidRPr="00725A67">
        <w:rPr>
          <w:rFonts w:ascii="Times New Roman" w:hAnsi="Times New Roman" w:cs="Times New Roman"/>
          <w:sz w:val="28"/>
          <w:szCs w:val="28"/>
          <w:lang w:val="uk-UA"/>
        </w:rPr>
        <w:t>колекціювання</w:t>
      </w:r>
      <w:proofErr w:type="spellEnd"/>
      <w:r w:rsidR="008A29BB" w:rsidRPr="00725A67">
        <w:rPr>
          <w:rFonts w:ascii="Times New Roman" w:hAnsi="Times New Roman" w:cs="Times New Roman"/>
          <w:sz w:val="28"/>
          <w:szCs w:val="28"/>
          <w:lang w:val="uk-UA"/>
        </w:rPr>
        <w:t xml:space="preserve">. Мова </w:t>
      </w:r>
      <w:proofErr w:type="spellStart"/>
      <w:r w:rsidR="008A29BB" w:rsidRPr="00725A67">
        <w:rPr>
          <w:rFonts w:ascii="Times New Roman" w:hAnsi="Times New Roman" w:cs="Times New Roman"/>
          <w:sz w:val="28"/>
          <w:szCs w:val="28"/>
          <w:lang w:val="uk-UA"/>
        </w:rPr>
        <w:t>фотовидань</w:t>
      </w:r>
      <w:proofErr w:type="spellEnd"/>
      <w:r w:rsidR="008A29BB" w:rsidRPr="00725A67">
        <w:rPr>
          <w:rFonts w:ascii="Times New Roman" w:hAnsi="Times New Roman" w:cs="Times New Roman"/>
          <w:sz w:val="28"/>
          <w:szCs w:val="28"/>
          <w:lang w:val="uk-UA"/>
        </w:rPr>
        <w:t xml:space="preserve"> сьогодні </w:t>
      </w:r>
      <w:r>
        <w:rPr>
          <w:rFonts w:ascii="Times New Roman" w:hAnsi="Times New Roman" w:cs="Times New Roman"/>
          <w:sz w:val="28"/>
          <w:szCs w:val="28"/>
          <w:lang w:val="uk-UA"/>
        </w:rPr>
        <w:t>характеризується</w:t>
      </w:r>
      <w:r w:rsidR="008A29BB" w:rsidRPr="00725A67">
        <w:rPr>
          <w:rFonts w:ascii="Times New Roman" w:hAnsi="Times New Roman" w:cs="Times New Roman"/>
          <w:sz w:val="28"/>
          <w:szCs w:val="28"/>
          <w:lang w:val="uk-UA"/>
        </w:rPr>
        <w:t xml:space="preserve"> своєрідним візуальним есперанто.</w:t>
      </w:r>
    </w:p>
    <w:p w14:paraId="78305992" w14:textId="4AD1DB99" w:rsidR="00954C43" w:rsidRPr="00725A67" w:rsidRDefault="00954C4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 xml:space="preserve">Фотокнига, </w:t>
      </w:r>
      <w:r w:rsidR="00F42EE6">
        <w:rPr>
          <w:rFonts w:ascii="Times New Roman" w:hAnsi="Times New Roman" w:cs="Times New Roman"/>
          <w:sz w:val="28"/>
          <w:szCs w:val="28"/>
          <w:lang w:val="uk-UA"/>
        </w:rPr>
        <w:t xml:space="preserve">позиціонується </w:t>
      </w:r>
      <w:r w:rsidRPr="00725A67">
        <w:rPr>
          <w:rFonts w:ascii="Times New Roman" w:hAnsi="Times New Roman" w:cs="Times New Roman"/>
          <w:sz w:val="28"/>
          <w:szCs w:val="28"/>
          <w:lang w:val="uk-UA"/>
        </w:rPr>
        <w:t>як ексклюзивне та малотиражне оригінальне видання, виходить за рамки звичайного об'єму слова і стає справжнім мистецьким арт-об'єктом. Це не просто засіб передачі зображень, а важливий транслятор авторської ідеї, який втілює творчу концепцію дизайнера.</w:t>
      </w:r>
    </w:p>
    <w:p w14:paraId="1C092C4E" w14:textId="77777777" w:rsidR="00954C43" w:rsidRPr="00725A67" w:rsidRDefault="00954C4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Фотокнига неодмінно привертає значну увагу цінителів мистецтва, видавців та дослідників. У наш час, коли фотокнига вступає в активний мистецький простір, вивчення її досвіду за кордоном стає надзвичайно цінним для України. Країни, яка на сучасному етапі активно просуває власний унікальний контент на міжнародну мистецьку арену.</w:t>
      </w:r>
    </w:p>
    <w:p w14:paraId="5B8D1913" w14:textId="71E93E55" w:rsidR="00954C43" w:rsidRPr="00725A67" w:rsidRDefault="00954C4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Такий підхід відкриває нові можливості для розвитку та підвищення рівня визнання української мистецької сцени. Заохочуючи та підтримуючи творчість в галузі фотографії та дизайну, Україна стає не лише споживачем, але й важливим учасником у світовому мистецькому діалозі. Таким чином, фотокнига виступає не лише як продукт, але і як культурна візитівка, що </w:t>
      </w:r>
      <w:proofErr w:type="spellStart"/>
      <w:r w:rsidRPr="00725A67">
        <w:rPr>
          <w:rFonts w:ascii="Times New Roman" w:hAnsi="Times New Roman" w:cs="Times New Roman"/>
          <w:sz w:val="28"/>
          <w:szCs w:val="28"/>
          <w:lang w:val="uk-UA"/>
        </w:rPr>
        <w:t>переносить</w:t>
      </w:r>
      <w:proofErr w:type="spellEnd"/>
      <w:r w:rsidRPr="00725A67">
        <w:rPr>
          <w:rFonts w:ascii="Times New Roman" w:hAnsi="Times New Roman" w:cs="Times New Roman"/>
          <w:sz w:val="28"/>
          <w:szCs w:val="28"/>
          <w:lang w:val="uk-UA"/>
        </w:rPr>
        <w:t xml:space="preserve"> особливий характер та талант української мистецької сцени на світовий етап. </w:t>
      </w:r>
    </w:p>
    <w:p w14:paraId="6C6ADD0E" w14:textId="77777777" w:rsidR="00954C43" w:rsidRPr="00725A67" w:rsidRDefault="00954C4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Фотокнига - це форма мистецтва, що поєднує текст та зображення в одному виданні, в якому фотографії грають ключову роль. Це може бути колекція фотографій, що розповідає певну історію чи передає конкретну ідею, або творчий проект, де фотографії і текст взаємодіють для створення унікального художнього враження.</w:t>
      </w:r>
    </w:p>
    <w:p w14:paraId="6BB56808" w14:textId="77777777" w:rsidR="000F2178" w:rsidRPr="00725A67" w:rsidRDefault="00954C4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Фотокнига була винайдена в різних частинах світу, і розвиток цього мистецького формату пов'язаний з внеском численних авторів. Однак, сучасність часто пов'язує народження фотокниги з Японією. У 60-х роках минулого століття японські фотографи, зокрема </w:t>
      </w:r>
      <w:proofErr w:type="spellStart"/>
      <w:r w:rsidRPr="00725A67">
        <w:rPr>
          <w:rFonts w:ascii="Times New Roman" w:hAnsi="Times New Roman" w:cs="Times New Roman"/>
          <w:sz w:val="28"/>
          <w:szCs w:val="28"/>
          <w:lang w:val="uk-UA"/>
        </w:rPr>
        <w:t>Дайдо</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Моріяма</w:t>
      </w:r>
      <w:proofErr w:type="spellEnd"/>
      <w:r w:rsidRPr="00725A67">
        <w:rPr>
          <w:rFonts w:ascii="Times New Roman" w:hAnsi="Times New Roman" w:cs="Times New Roman"/>
          <w:sz w:val="28"/>
          <w:szCs w:val="28"/>
          <w:lang w:val="uk-UA"/>
        </w:rPr>
        <w:t xml:space="preserve"> та </w:t>
      </w:r>
      <w:proofErr w:type="spellStart"/>
      <w:r w:rsidRPr="00725A67">
        <w:rPr>
          <w:rFonts w:ascii="Times New Roman" w:hAnsi="Times New Roman" w:cs="Times New Roman"/>
          <w:sz w:val="28"/>
          <w:szCs w:val="28"/>
          <w:lang w:val="uk-UA"/>
        </w:rPr>
        <w:t>Шоми</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Ніодо</w:t>
      </w:r>
      <w:proofErr w:type="spellEnd"/>
      <w:r w:rsidRPr="00725A67">
        <w:rPr>
          <w:rFonts w:ascii="Times New Roman" w:hAnsi="Times New Roman" w:cs="Times New Roman"/>
          <w:sz w:val="28"/>
          <w:szCs w:val="28"/>
          <w:lang w:val="uk-UA"/>
        </w:rPr>
        <w:t>, взялися за створення масштабних проектів, де фотографії об'єднувалися з текстом. Вони вперше використовували термін "фотокнига" для опису своїх творінь.</w:t>
      </w:r>
    </w:p>
    <w:p w14:paraId="6DBDFFE5" w14:textId="77777777" w:rsidR="000F2178" w:rsidRPr="00725A67" w:rsidRDefault="00954C4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Це був ключовий момент для розвитку фотокниги як самостійного мистецького жанру. Спільно з цим рухом фотографів в Японії, подібні </w:t>
      </w:r>
      <w:r w:rsidRPr="00725A67">
        <w:rPr>
          <w:rFonts w:ascii="Times New Roman" w:hAnsi="Times New Roman" w:cs="Times New Roman"/>
          <w:sz w:val="28"/>
          <w:szCs w:val="28"/>
          <w:lang w:val="uk-UA"/>
        </w:rPr>
        <w:lastRenderedPageBreak/>
        <w:t xml:space="preserve">експерименти проводилися і в інших країнах, таких як США та Європа. Фотокнига стала важливим засобом вираження та розповсюдження фотографічного мистецтва, а також сприяла його визнанню як серйозної форми візуального вираження. </w:t>
      </w:r>
    </w:p>
    <w:p w14:paraId="1576D810" w14:textId="4D73EBE6" w:rsidR="00954C43" w:rsidRPr="00725A67" w:rsidRDefault="000F2178"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Фотокнига, в своїй формі, розглядається як візуалізація конкретного сюжету або сценарію через використання фотографій. Таким чином, елементи дизайну фотокниги обов'язково підпорядковуються історії, сюжету, який художник викладає послідовно. Сучасний голландський дизайнер </w:t>
      </w:r>
      <w:proofErr w:type="spellStart"/>
      <w:r w:rsidRPr="00725A67">
        <w:rPr>
          <w:rFonts w:ascii="Times New Roman" w:hAnsi="Times New Roman" w:cs="Times New Roman"/>
          <w:sz w:val="28"/>
          <w:szCs w:val="28"/>
          <w:lang w:val="uk-UA"/>
        </w:rPr>
        <w:t>Тьон</w:t>
      </w:r>
      <w:proofErr w:type="spellEnd"/>
      <w:r w:rsidRPr="00725A67">
        <w:rPr>
          <w:rFonts w:ascii="Times New Roman" w:hAnsi="Times New Roman" w:cs="Times New Roman"/>
          <w:sz w:val="28"/>
          <w:szCs w:val="28"/>
          <w:lang w:val="uk-UA"/>
        </w:rPr>
        <w:t xml:space="preserve"> ван дер </w:t>
      </w:r>
      <w:proofErr w:type="spellStart"/>
      <w:r w:rsidRPr="00725A67">
        <w:rPr>
          <w:rFonts w:ascii="Times New Roman" w:hAnsi="Times New Roman" w:cs="Times New Roman"/>
          <w:sz w:val="28"/>
          <w:szCs w:val="28"/>
          <w:lang w:val="uk-UA"/>
        </w:rPr>
        <w:t>Хейден</w:t>
      </w:r>
      <w:proofErr w:type="spellEnd"/>
      <w:r w:rsidRPr="00725A67">
        <w:rPr>
          <w:rFonts w:ascii="Times New Roman" w:hAnsi="Times New Roman" w:cs="Times New Roman"/>
          <w:sz w:val="28"/>
          <w:szCs w:val="28"/>
          <w:lang w:val="uk-UA"/>
        </w:rPr>
        <w:t xml:space="preserve"> визначає фотокнигу як цікаву та завжди пов'язану з історією чи візуальним романом. За його словами, "Кращий дизайн - той, що підтримує історію" [</w:t>
      </w:r>
      <w:r w:rsidR="00805CF6">
        <w:rPr>
          <w:rFonts w:ascii="Times New Roman" w:hAnsi="Times New Roman" w:cs="Times New Roman"/>
          <w:sz w:val="28"/>
          <w:szCs w:val="28"/>
          <w:lang w:val="uk-UA"/>
        </w:rPr>
        <w:t>16</w:t>
      </w:r>
      <w:r w:rsidRPr="00725A67">
        <w:rPr>
          <w:rFonts w:ascii="Times New Roman" w:hAnsi="Times New Roman" w:cs="Times New Roman"/>
          <w:sz w:val="28"/>
          <w:szCs w:val="28"/>
          <w:lang w:val="uk-UA"/>
        </w:rPr>
        <w:t xml:space="preserve">]. При створенні фотокниги художник розповідає історію, яка стає своєрідним </w:t>
      </w:r>
      <w:proofErr w:type="spellStart"/>
      <w:r w:rsidRPr="00725A67">
        <w:rPr>
          <w:rFonts w:ascii="Times New Roman" w:hAnsi="Times New Roman" w:cs="Times New Roman"/>
          <w:sz w:val="28"/>
          <w:szCs w:val="28"/>
          <w:lang w:val="uk-UA"/>
        </w:rPr>
        <w:t>сторітелінгом</w:t>
      </w:r>
      <w:proofErr w:type="spellEnd"/>
      <w:r w:rsidRPr="00725A67">
        <w:rPr>
          <w:rFonts w:ascii="Times New Roman" w:hAnsi="Times New Roman" w:cs="Times New Roman"/>
          <w:sz w:val="28"/>
          <w:szCs w:val="28"/>
          <w:lang w:val="uk-UA"/>
        </w:rPr>
        <w:t xml:space="preserve"> для нього та для глядача. Через дизайн він може розширити інтерпретацію контенту, додати нові смисли та розкрити нові аспекти ідеї авторського задуму.</w:t>
      </w:r>
    </w:p>
    <w:p w14:paraId="60F75344" w14:textId="77777777" w:rsidR="000F2178" w:rsidRPr="00725A67" w:rsidRDefault="000F2178"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Сторінки фотокниги втілюють компонування окремих моментів, що утворюють єдину сюжетну лінію. В аналізі особливостей дизайну фотокниги часто використовується порівняння з кіно. Фотокниги високого рівня виконання подібні до висококласного кіно за рівнем режисерської, операторської та акторської майстерності, так само, як і </w:t>
      </w:r>
      <w:proofErr w:type="spellStart"/>
      <w:r w:rsidRPr="00725A67">
        <w:rPr>
          <w:rFonts w:ascii="Times New Roman" w:hAnsi="Times New Roman" w:cs="Times New Roman"/>
          <w:sz w:val="28"/>
          <w:szCs w:val="28"/>
          <w:lang w:val="uk-UA"/>
        </w:rPr>
        <w:t>неудачні</w:t>
      </w:r>
      <w:proofErr w:type="spellEnd"/>
      <w:r w:rsidRPr="00725A67">
        <w:rPr>
          <w:rFonts w:ascii="Times New Roman" w:hAnsi="Times New Roman" w:cs="Times New Roman"/>
          <w:sz w:val="28"/>
          <w:szCs w:val="28"/>
          <w:lang w:val="uk-UA"/>
        </w:rPr>
        <w:t xml:space="preserve"> фотокниги можуть бути подібні до низькоякісного кіно. У центрі уваги при створенні фотокниги знаходяться ідея та концепція, так само, як і в кіно - ідея фільму. Не завжди фотокнига досягає комерційного успіху, проте навіть якщо її не купують, ідеї, які вона виражає, можуть поширюватися через критичні огляди та рецензії в соціальних мережах. Практичні методи створення фотокниги також нагадують кінематографічні практики: вибір найкращих фотографій, розгляд фотознімків на екрані та послідовне розташування їх на сторінках книги.</w:t>
      </w:r>
    </w:p>
    <w:p w14:paraId="60C30971" w14:textId="342887BD" w:rsidR="000F2178" w:rsidRPr="00725A67" w:rsidRDefault="000F2178"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Будь-яка спроба теоретичного, творчого або критичного "переосмислення" художнього жесту, також складання монографічної </w:t>
      </w:r>
      <w:proofErr w:type="spellStart"/>
      <w:r w:rsidRPr="00725A67">
        <w:rPr>
          <w:rFonts w:ascii="Times New Roman" w:hAnsi="Times New Roman" w:cs="Times New Roman"/>
          <w:sz w:val="28"/>
          <w:szCs w:val="28"/>
          <w:lang w:val="uk-UA"/>
        </w:rPr>
        <w:t>фотоантології</w:t>
      </w:r>
      <w:proofErr w:type="spellEnd"/>
      <w:r w:rsidRPr="00725A67">
        <w:rPr>
          <w:rFonts w:ascii="Times New Roman" w:hAnsi="Times New Roman" w:cs="Times New Roman"/>
          <w:sz w:val="28"/>
          <w:szCs w:val="28"/>
          <w:lang w:val="uk-UA"/>
        </w:rPr>
        <w:t xml:space="preserve">, стикається з триплекс завдань - і вже на самому початку </w:t>
      </w:r>
      <w:r w:rsidRPr="00725A67">
        <w:rPr>
          <w:rFonts w:ascii="Times New Roman" w:hAnsi="Times New Roman" w:cs="Times New Roman"/>
          <w:sz w:val="28"/>
          <w:szCs w:val="28"/>
          <w:lang w:val="uk-UA"/>
        </w:rPr>
        <w:lastRenderedPageBreak/>
        <w:t>зіткнення відбувається з очевидною трудністю. Це пов'язано з відсутністю в самому творі внутрішнього художнього відгуку, зокрема відсутністю внутрішніх посилань чи теоретичного розкриття його змісту.</w:t>
      </w:r>
    </w:p>
    <w:p w14:paraId="064698B6" w14:textId="63A0FD6A" w:rsidR="000F2178" w:rsidRPr="00725A67" w:rsidRDefault="000F2178"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Іншими словами, тут йдеться не про психологічний підхід, але про початкове позначення </w:t>
      </w:r>
      <w:proofErr w:type="spellStart"/>
      <w:r w:rsidRPr="00725A67">
        <w:rPr>
          <w:rFonts w:ascii="Times New Roman" w:hAnsi="Times New Roman" w:cs="Times New Roman"/>
          <w:sz w:val="28"/>
          <w:szCs w:val="28"/>
          <w:lang w:val="uk-UA"/>
        </w:rPr>
        <w:t>міметичного</w:t>
      </w:r>
      <w:proofErr w:type="spellEnd"/>
      <w:r w:rsidRPr="00725A67">
        <w:rPr>
          <w:rFonts w:ascii="Times New Roman" w:hAnsi="Times New Roman" w:cs="Times New Roman"/>
          <w:sz w:val="28"/>
          <w:szCs w:val="28"/>
          <w:lang w:val="uk-UA"/>
        </w:rPr>
        <w:t xml:space="preserve"> простору мистецтва як чогось суттєвого. Мистецтво фотографії можливо найкраще втілює цю ідею з найвищою інтенсивністю.</w:t>
      </w:r>
    </w:p>
    <w:p w14:paraId="3F92FF09" w14:textId="504E58E2" w:rsidR="008D1E2D" w:rsidRPr="00725A67" w:rsidRDefault="008D1E2D"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Фотограф "механічно" реєструє все, що потрапляє в його об'єктив, і хоча здавалося б, він легко піддавався естетичному аналізу та елімінації у простій рефлексії, насправді виявляється актом протидії втраті свого художнього "я", дозволяючи "всьому" з'єднатися у сенсі </w:t>
      </w:r>
      <w:proofErr w:type="spellStart"/>
      <w:r w:rsidRPr="00725A67">
        <w:rPr>
          <w:rFonts w:ascii="Times New Roman" w:hAnsi="Times New Roman" w:cs="Times New Roman"/>
          <w:sz w:val="28"/>
          <w:szCs w:val="28"/>
          <w:lang w:val="uk-UA"/>
        </w:rPr>
        <w:t>аристотелівського</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b/>
          <w:bCs/>
          <w:sz w:val="28"/>
          <w:szCs w:val="28"/>
          <w:u w:val="single"/>
          <w:lang w:val="uk-UA"/>
        </w:rPr>
        <w:t>το</w:t>
      </w:r>
      <w:proofErr w:type="spellEnd"/>
      <w:r w:rsidRPr="00725A67">
        <w:rPr>
          <w:rFonts w:ascii="Times New Roman" w:hAnsi="Times New Roman" w:cs="Times New Roman"/>
          <w:b/>
          <w:bCs/>
          <w:sz w:val="28"/>
          <w:szCs w:val="28"/>
          <w:u w:val="single"/>
          <w:lang w:val="uk-UA"/>
        </w:rPr>
        <w:t xml:space="preserve"> παν</w:t>
      </w:r>
      <w:r w:rsidRPr="00725A67">
        <w:rPr>
          <w:rFonts w:ascii="Times New Roman" w:hAnsi="Times New Roman" w:cs="Times New Roman"/>
          <w:sz w:val="28"/>
          <w:szCs w:val="28"/>
          <w:lang w:val="uk-UA"/>
        </w:rPr>
        <w:t>, тобто світу, що спочатку не має визначень, меж чи дефініцій.</w:t>
      </w:r>
    </w:p>
    <w:p w14:paraId="223F0D75" w14:textId="77777777" w:rsidR="00FC4F64" w:rsidRDefault="008D1E2D" w:rsidP="00FC4F64">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Результати проведеного дослідження можуть служити важливим внеском у подальший науковий діалог, спрямований на вивчення концептуально-методологічних основ дизайну фотокниги в контексті сучасних трансформацій дизайну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Крім того, вони можуть послужити практичними рекомендаціями для розробки концепції фотокниги.</w:t>
      </w:r>
    </w:p>
    <w:p w14:paraId="0AB3A339" w14:textId="196DBED7" w:rsidR="00B37504" w:rsidRPr="00FC4F64" w:rsidRDefault="00470593" w:rsidP="00FC4F64">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b/>
          <w:bCs/>
          <w:sz w:val="28"/>
          <w:szCs w:val="28"/>
          <w:lang w:val="uk-UA"/>
        </w:rPr>
        <w:t>Огляд джерел:</w:t>
      </w:r>
      <w:r w:rsidRPr="00725A67">
        <w:rPr>
          <w:rFonts w:ascii="Times New Roman" w:hAnsi="Times New Roman" w:cs="Times New Roman"/>
          <w:sz w:val="28"/>
          <w:szCs w:val="28"/>
          <w:lang w:val="uk-UA"/>
        </w:rPr>
        <w:t xml:space="preserve"> </w:t>
      </w:r>
      <w:proofErr w:type="spellStart"/>
      <w:r w:rsidR="00B37504" w:rsidRPr="00725A67">
        <w:rPr>
          <w:rFonts w:ascii="Times New Roman" w:hAnsi="Times New Roman"/>
          <w:color w:val="000000"/>
          <w:sz w:val="28"/>
          <w:szCs w:val="28"/>
          <w:shd w:val="clear" w:color="auto" w:fill="FFFFFF"/>
          <w:lang w:val="uk-UA"/>
        </w:rPr>
        <w:t>Тён</w:t>
      </w:r>
      <w:proofErr w:type="spellEnd"/>
      <w:r w:rsidR="00B37504" w:rsidRPr="00725A67">
        <w:rPr>
          <w:rFonts w:ascii="Times New Roman" w:hAnsi="Times New Roman"/>
          <w:color w:val="000000"/>
          <w:sz w:val="28"/>
          <w:szCs w:val="28"/>
          <w:shd w:val="clear" w:color="auto" w:fill="FFFFFF"/>
          <w:lang w:val="uk-UA"/>
        </w:rPr>
        <w:t xml:space="preserve"> ван дер </w:t>
      </w:r>
      <w:proofErr w:type="spellStart"/>
      <w:r w:rsidR="00B37504" w:rsidRPr="00725A67">
        <w:rPr>
          <w:rFonts w:ascii="Times New Roman" w:hAnsi="Times New Roman"/>
          <w:color w:val="000000"/>
          <w:sz w:val="28"/>
          <w:szCs w:val="28"/>
          <w:shd w:val="clear" w:color="auto" w:fill="FFFFFF"/>
          <w:lang w:val="uk-UA"/>
        </w:rPr>
        <w:t>Хейден</w:t>
      </w:r>
      <w:proofErr w:type="spellEnd"/>
      <w:r w:rsidR="00B37504" w:rsidRPr="00725A67">
        <w:rPr>
          <w:rFonts w:ascii="Times New Roman" w:hAnsi="Times New Roman"/>
          <w:color w:val="000000"/>
          <w:sz w:val="28"/>
          <w:szCs w:val="28"/>
          <w:shd w:val="clear" w:color="auto" w:fill="FFFFFF"/>
          <w:lang w:val="uk-UA"/>
        </w:rPr>
        <w:t>: «Дизайнер и фотограф завжди надихають друг друга»</w:t>
      </w:r>
      <w:r w:rsidR="00B37504">
        <w:rPr>
          <w:rStyle w:val="a7"/>
          <w:rFonts w:ascii="Times New Roman" w:hAnsi="Times New Roman"/>
          <w:color w:val="000000"/>
          <w:sz w:val="28"/>
          <w:szCs w:val="28"/>
          <w:u w:val="none"/>
          <w:shd w:val="clear" w:color="auto" w:fill="FFFFFF"/>
          <w:lang w:val="uk-UA"/>
        </w:rPr>
        <w:t xml:space="preserve">, </w:t>
      </w:r>
      <w:proofErr w:type="spellStart"/>
      <w:r w:rsidR="00B37504" w:rsidRPr="00725A67">
        <w:rPr>
          <w:rFonts w:ascii="Times New Roman" w:hAnsi="Times New Roman"/>
          <w:bCs/>
          <w:color w:val="000000"/>
          <w:sz w:val="28"/>
          <w:szCs w:val="28"/>
          <w:lang w:val="uk-UA"/>
        </w:rPr>
        <w:t>Арнхейм</w:t>
      </w:r>
      <w:proofErr w:type="spellEnd"/>
      <w:r w:rsidR="00B37504" w:rsidRPr="00725A67">
        <w:rPr>
          <w:rFonts w:ascii="Times New Roman" w:hAnsi="Times New Roman"/>
          <w:bCs/>
          <w:color w:val="000000"/>
          <w:sz w:val="28"/>
          <w:szCs w:val="28"/>
          <w:lang w:val="uk-UA"/>
        </w:rPr>
        <w:t xml:space="preserve"> Р. </w:t>
      </w:r>
      <w:proofErr w:type="spellStart"/>
      <w:r w:rsidR="00B37504" w:rsidRPr="00725A67">
        <w:rPr>
          <w:rFonts w:ascii="Times New Roman" w:hAnsi="Times New Roman"/>
          <w:bCs/>
          <w:color w:val="000000"/>
          <w:sz w:val="28"/>
          <w:szCs w:val="28"/>
          <w:lang w:val="uk-UA"/>
        </w:rPr>
        <w:t>Новые</w:t>
      </w:r>
      <w:proofErr w:type="spellEnd"/>
      <w:r w:rsidR="00B37504" w:rsidRPr="00725A67">
        <w:rPr>
          <w:rFonts w:ascii="Times New Roman" w:hAnsi="Times New Roman"/>
          <w:bCs/>
          <w:color w:val="000000"/>
          <w:sz w:val="28"/>
          <w:szCs w:val="28"/>
          <w:lang w:val="uk-UA"/>
        </w:rPr>
        <w:t xml:space="preserve"> </w:t>
      </w:r>
      <w:proofErr w:type="spellStart"/>
      <w:r w:rsidR="00B37504" w:rsidRPr="00725A67">
        <w:rPr>
          <w:rFonts w:ascii="Times New Roman" w:hAnsi="Times New Roman"/>
          <w:bCs/>
          <w:color w:val="000000"/>
          <w:sz w:val="28"/>
          <w:szCs w:val="28"/>
          <w:lang w:val="uk-UA"/>
        </w:rPr>
        <w:t>очерки</w:t>
      </w:r>
      <w:proofErr w:type="spellEnd"/>
      <w:r w:rsidR="00B37504" w:rsidRPr="00725A67">
        <w:rPr>
          <w:rFonts w:ascii="Times New Roman" w:hAnsi="Times New Roman"/>
          <w:bCs/>
          <w:color w:val="000000"/>
          <w:sz w:val="28"/>
          <w:szCs w:val="28"/>
          <w:lang w:val="uk-UA"/>
        </w:rPr>
        <w:t xml:space="preserve"> по </w:t>
      </w:r>
      <w:proofErr w:type="spellStart"/>
      <w:r w:rsidR="00B37504" w:rsidRPr="00725A67">
        <w:rPr>
          <w:rFonts w:ascii="Times New Roman" w:hAnsi="Times New Roman"/>
          <w:bCs/>
          <w:color w:val="000000"/>
          <w:sz w:val="28"/>
          <w:szCs w:val="28"/>
          <w:lang w:val="uk-UA"/>
        </w:rPr>
        <w:t>психологии</w:t>
      </w:r>
      <w:proofErr w:type="spellEnd"/>
      <w:r w:rsidR="00B37504" w:rsidRPr="00725A67">
        <w:rPr>
          <w:rFonts w:ascii="Times New Roman" w:hAnsi="Times New Roman"/>
          <w:bCs/>
          <w:color w:val="000000"/>
          <w:sz w:val="28"/>
          <w:szCs w:val="28"/>
          <w:lang w:val="uk-UA"/>
        </w:rPr>
        <w:t xml:space="preserve"> </w:t>
      </w:r>
      <w:proofErr w:type="spellStart"/>
      <w:r w:rsidR="00B37504" w:rsidRPr="00725A67">
        <w:rPr>
          <w:rFonts w:ascii="Times New Roman" w:hAnsi="Times New Roman"/>
          <w:bCs/>
          <w:color w:val="000000"/>
          <w:sz w:val="28"/>
          <w:szCs w:val="28"/>
          <w:lang w:val="uk-UA"/>
        </w:rPr>
        <w:t>искусства</w:t>
      </w:r>
      <w:proofErr w:type="spellEnd"/>
      <w:r w:rsidR="00B37504" w:rsidRPr="00725A67">
        <w:rPr>
          <w:rFonts w:ascii="Times New Roman" w:hAnsi="Times New Roman"/>
          <w:bCs/>
          <w:color w:val="000000"/>
          <w:sz w:val="28"/>
          <w:szCs w:val="28"/>
          <w:lang w:val="uk-UA"/>
        </w:rPr>
        <w:t>: Прометей</w:t>
      </w:r>
      <w:r w:rsidR="00B37504">
        <w:rPr>
          <w:rFonts w:ascii="Times New Roman" w:hAnsi="Times New Roman"/>
          <w:bCs/>
          <w:color w:val="000000"/>
          <w:sz w:val="28"/>
          <w:szCs w:val="28"/>
          <w:lang w:val="uk-UA"/>
        </w:rPr>
        <w:t xml:space="preserve">, </w:t>
      </w:r>
      <w:r w:rsidR="00B37504">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lang w:val="uk-UA"/>
        </w:rPr>
        <w:t>Беньямин</w:t>
      </w:r>
      <w:proofErr w:type="spellEnd"/>
      <w:r w:rsidR="00B37504" w:rsidRPr="00725A67">
        <w:rPr>
          <w:rFonts w:ascii="Times New Roman" w:hAnsi="Times New Roman"/>
          <w:color w:val="000000"/>
          <w:sz w:val="28"/>
          <w:szCs w:val="28"/>
          <w:lang w:val="uk-UA"/>
        </w:rPr>
        <w:t xml:space="preserve"> В. </w:t>
      </w:r>
      <w:r w:rsidR="00B37504" w:rsidRPr="00725A67">
        <w:rPr>
          <w:rStyle w:val="fontstyle21"/>
          <w:rFonts w:ascii="Times New Roman" w:hAnsi="Times New Roman"/>
          <w:color w:val="000000"/>
          <w:sz w:val="28"/>
          <w:szCs w:val="28"/>
          <w:lang w:val="uk-UA"/>
        </w:rPr>
        <w:t xml:space="preserve">Коротка історія фотомистецтва: Ад </w:t>
      </w:r>
      <w:proofErr w:type="spellStart"/>
      <w:r w:rsidR="00B37504" w:rsidRPr="00725A67">
        <w:rPr>
          <w:rStyle w:val="fontstyle21"/>
          <w:rFonts w:ascii="Times New Roman" w:hAnsi="Times New Roman"/>
          <w:color w:val="000000"/>
          <w:sz w:val="28"/>
          <w:szCs w:val="28"/>
          <w:lang w:val="uk-UA"/>
        </w:rPr>
        <w:t>Маргинем</w:t>
      </w:r>
      <w:proofErr w:type="spellEnd"/>
      <w:r w:rsidR="00B37504">
        <w:rPr>
          <w:rStyle w:val="fontstyle21"/>
          <w:rFonts w:ascii="Times New Roman" w:hAnsi="Times New Roman"/>
          <w:color w:val="000000"/>
          <w:sz w:val="28"/>
          <w:szCs w:val="28"/>
          <w:lang w:val="uk-UA"/>
        </w:rPr>
        <w:t xml:space="preserve">, </w:t>
      </w:r>
      <w:r w:rsidR="00B37504" w:rsidRPr="00725A67">
        <w:rPr>
          <w:rFonts w:ascii="Times New Roman" w:hAnsi="Times New Roman"/>
          <w:color w:val="000000"/>
          <w:sz w:val="28"/>
          <w:szCs w:val="28"/>
          <w:lang w:val="uk-UA"/>
        </w:rPr>
        <w:t>Ляпін О. Українська фотографія в дзеркалі часу</w:t>
      </w:r>
      <w:r w:rsidR="00B37504">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shd w:val="clear" w:color="auto" w:fill="FFFFFF"/>
          <w:lang w:val="uk-UA"/>
        </w:rPr>
        <w:t>Мжельская</w:t>
      </w:r>
      <w:proofErr w:type="spellEnd"/>
      <w:r w:rsidR="00B37504" w:rsidRPr="00725A67">
        <w:rPr>
          <w:rFonts w:ascii="Times New Roman" w:hAnsi="Times New Roman"/>
          <w:color w:val="000000"/>
          <w:sz w:val="28"/>
          <w:szCs w:val="28"/>
          <w:shd w:val="clear" w:color="auto" w:fill="FFFFFF"/>
          <w:lang w:val="uk-UA"/>
        </w:rPr>
        <w:t xml:space="preserve"> Е. Л.</w:t>
      </w:r>
      <w:r w:rsidR="00B37504" w:rsidRPr="00725A67">
        <w:rPr>
          <w:rFonts w:ascii="Times New Roman" w:hAnsi="Times New Roman"/>
          <w:color w:val="000000"/>
          <w:sz w:val="28"/>
          <w:szCs w:val="28"/>
          <w:lang w:val="uk-UA"/>
        </w:rPr>
        <w:t xml:space="preserve"> Редакторська підготовка </w:t>
      </w:r>
      <w:proofErr w:type="spellStart"/>
      <w:r w:rsidR="00B37504" w:rsidRPr="00725A67">
        <w:rPr>
          <w:rFonts w:ascii="Times New Roman" w:hAnsi="Times New Roman"/>
          <w:color w:val="000000"/>
          <w:sz w:val="28"/>
          <w:szCs w:val="28"/>
          <w:lang w:val="uk-UA"/>
        </w:rPr>
        <w:t>фотовидань</w:t>
      </w:r>
      <w:proofErr w:type="spellEnd"/>
      <w:r w:rsidR="00B37504">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shd w:val="clear" w:color="auto" w:fill="FFFFFF"/>
          <w:lang w:val="uk-UA"/>
        </w:rPr>
        <w:t>Бессараб</w:t>
      </w:r>
      <w:proofErr w:type="spellEnd"/>
      <w:r w:rsidR="00B37504" w:rsidRPr="00725A67">
        <w:rPr>
          <w:rFonts w:ascii="Times New Roman" w:hAnsi="Times New Roman"/>
          <w:color w:val="000000"/>
          <w:sz w:val="28"/>
          <w:szCs w:val="28"/>
          <w:shd w:val="clear" w:color="auto" w:fill="FFFFFF"/>
          <w:lang w:val="uk-UA"/>
        </w:rPr>
        <w:t xml:space="preserve"> А. О., </w:t>
      </w:r>
      <w:proofErr w:type="spellStart"/>
      <w:r w:rsidR="00B37504" w:rsidRPr="00725A67">
        <w:rPr>
          <w:rFonts w:ascii="Times New Roman" w:hAnsi="Times New Roman"/>
          <w:color w:val="000000"/>
          <w:sz w:val="28"/>
          <w:szCs w:val="28"/>
          <w:shd w:val="clear" w:color="auto" w:fill="FFFFFF"/>
          <w:lang w:val="uk-UA"/>
        </w:rPr>
        <w:t>Шепелева</w:t>
      </w:r>
      <w:proofErr w:type="spellEnd"/>
      <w:r w:rsidR="00B37504" w:rsidRPr="00725A67">
        <w:rPr>
          <w:rFonts w:ascii="Times New Roman" w:hAnsi="Times New Roman"/>
          <w:color w:val="000000"/>
          <w:sz w:val="28"/>
          <w:szCs w:val="28"/>
          <w:shd w:val="clear" w:color="auto" w:fill="FFFFFF"/>
          <w:lang w:val="uk-UA"/>
        </w:rPr>
        <w:t xml:space="preserve"> О. І. Фотокнига – затребуваний ексклюзив сьогодення.</w:t>
      </w:r>
      <w:r w:rsidR="00B37504">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Parr</w:t>
      </w:r>
      <w:proofErr w:type="spellEnd"/>
      <w:r w:rsidR="00B37504" w:rsidRPr="00725A67">
        <w:rPr>
          <w:rFonts w:ascii="Times New Roman" w:hAnsi="Times New Roman"/>
          <w:color w:val="000000"/>
          <w:sz w:val="28"/>
          <w:szCs w:val="28"/>
          <w:shd w:val="clear" w:color="auto" w:fill="FFFFFF"/>
          <w:lang w:val="uk-UA"/>
        </w:rPr>
        <w:t xml:space="preserve">, M &amp; </w:t>
      </w:r>
      <w:proofErr w:type="spellStart"/>
      <w:r w:rsidR="00B37504" w:rsidRPr="00725A67">
        <w:rPr>
          <w:rFonts w:ascii="Times New Roman" w:hAnsi="Times New Roman"/>
          <w:color w:val="000000"/>
          <w:sz w:val="28"/>
          <w:szCs w:val="28"/>
          <w:shd w:val="clear" w:color="auto" w:fill="FFFFFF"/>
          <w:lang w:val="uk-UA"/>
        </w:rPr>
        <w:t>Badger</w:t>
      </w:r>
      <w:proofErr w:type="spellEnd"/>
      <w:r w:rsidR="00B37504" w:rsidRPr="00725A67">
        <w:rPr>
          <w:rFonts w:ascii="Times New Roman" w:hAnsi="Times New Roman"/>
          <w:color w:val="000000"/>
          <w:sz w:val="28"/>
          <w:szCs w:val="28"/>
          <w:shd w:val="clear" w:color="auto" w:fill="FFFFFF"/>
          <w:lang w:val="uk-UA"/>
        </w:rPr>
        <w:t xml:space="preserve">, G (2004), </w:t>
      </w:r>
      <w:proofErr w:type="spellStart"/>
      <w:r w:rsidR="00B37504" w:rsidRPr="00725A67">
        <w:rPr>
          <w:rFonts w:ascii="Times New Roman" w:hAnsi="Times New Roman"/>
          <w:color w:val="000000"/>
          <w:sz w:val="28"/>
          <w:szCs w:val="28"/>
          <w:shd w:val="clear" w:color="auto" w:fill="FFFFFF"/>
          <w:lang w:val="uk-UA"/>
        </w:rPr>
        <w:t>The</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Photobook</w:t>
      </w:r>
      <w:proofErr w:type="spellEnd"/>
      <w:r w:rsidR="00B37504" w:rsidRPr="00725A67">
        <w:rPr>
          <w:rFonts w:ascii="Times New Roman" w:hAnsi="Times New Roman"/>
          <w:color w:val="000000"/>
          <w:sz w:val="28"/>
          <w:szCs w:val="28"/>
          <w:shd w:val="clear" w:color="auto" w:fill="FFFFFF"/>
          <w:lang w:val="uk-UA"/>
        </w:rPr>
        <w:t xml:space="preserve">: A </w:t>
      </w:r>
      <w:proofErr w:type="spellStart"/>
      <w:r w:rsidR="00B37504" w:rsidRPr="00725A67">
        <w:rPr>
          <w:rFonts w:ascii="Times New Roman" w:hAnsi="Times New Roman"/>
          <w:color w:val="000000"/>
          <w:sz w:val="28"/>
          <w:szCs w:val="28"/>
          <w:shd w:val="clear" w:color="auto" w:fill="FFFFFF"/>
          <w:lang w:val="uk-UA"/>
        </w:rPr>
        <w:t>History</w:t>
      </w:r>
      <w:proofErr w:type="spellEnd"/>
      <w:r w:rsidR="00B37504">
        <w:rPr>
          <w:rFonts w:ascii="Times New Roman" w:hAnsi="Times New Roman"/>
          <w:color w:val="000000"/>
          <w:sz w:val="28"/>
          <w:szCs w:val="28"/>
          <w:shd w:val="clear" w:color="auto" w:fill="FFFFFF"/>
          <w:lang w:val="uk-UA"/>
        </w:rPr>
        <w:t xml:space="preserve">, </w:t>
      </w:r>
      <w:r w:rsidR="00B37504" w:rsidRPr="00725A67">
        <w:rPr>
          <w:rFonts w:ascii="Times New Roman" w:eastAsia="Times New Roman" w:hAnsi="Times New Roman"/>
          <w:color w:val="000000"/>
          <w:sz w:val="28"/>
          <w:szCs w:val="28"/>
          <w:lang w:val="uk-UA" w:eastAsia="ru-RU"/>
        </w:rPr>
        <w:t>Сафронова А. В., Михайлова Р. Д. С</w:t>
      </w:r>
      <w:r w:rsidR="00B37504" w:rsidRPr="00725A67">
        <w:rPr>
          <w:rFonts w:ascii="Times New Roman" w:eastAsia="Times New Roman" w:hAnsi="Times New Roman"/>
          <w:bCs/>
          <w:color w:val="000000"/>
          <w:sz w:val="28"/>
          <w:szCs w:val="28"/>
          <w:lang w:val="uk-UA" w:eastAsia="ru-RU"/>
        </w:rPr>
        <w:t>учасна фотокнига як об’єкт дизайну: систематизація за способом подання контенту</w:t>
      </w:r>
      <w:r w:rsidR="00B37504">
        <w:rPr>
          <w:rFonts w:ascii="Times New Roman" w:eastAsia="Times New Roman" w:hAnsi="Times New Roman"/>
          <w:bCs/>
          <w:color w:val="000000"/>
          <w:sz w:val="28"/>
          <w:szCs w:val="28"/>
          <w:lang w:val="uk-UA" w:eastAsia="ru-RU"/>
        </w:rPr>
        <w:t xml:space="preserve">, </w:t>
      </w:r>
      <w:proofErr w:type="spellStart"/>
      <w:r w:rsidR="00B37504" w:rsidRPr="00725A67">
        <w:rPr>
          <w:rFonts w:ascii="Times New Roman" w:hAnsi="Times New Roman"/>
          <w:color w:val="000000"/>
          <w:sz w:val="28"/>
          <w:szCs w:val="28"/>
          <w:shd w:val="clear" w:color="auto" w:fill="FFFFFF"/>
          <w:lang w:val="uk-UA"/>
        </w:rPr>
        <w:t>Roth</w:t>
      </w:r>
      <w:proofErr w:type="spellEnd"/>
      <w:r w:rsidR="00B37504" w:rsidRPr="00725A67">
        <w:rPr>
          <w:rFonts w:ascii="Times New Roman" w:hAnsi="Times New Roman"/>
          <w:color w:val="000000"/>
          <w:sz w:val="28"/>
          <w:szCs w:val="28"/>
          <w:shd w:val="clear" w:color="auto" w:fill="FFFFFF"/>
          <w:lang w:val="uk-UA"/>
        </w:rPr>
        <w:t xml:space="preserve">, A (2001), </w:t>
      </w:r>
      <w:proofErr w:type="spellStart"/>
      <w:r w:rsidR="00B37504" w:rsidRPr="00725A67">
        <w:rPr>
          <w:rFonts w:ascii="Times New Roman" w:hAnsi="Times New Roman"/>
          <w:color w:val="000000"/>
          <w:sz w:val="28"/>
          <w:szCs w:val="28"/>
          <w:shd w:val="clear" w:color="auto" w:fill="FFFFFF"/>
          <w:lang w:val="uk-UA"/>
        </w:rPr>
        <w:t>Introduction</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in</w:t>
      </w:r>
      <w:proofErr w:type="spellEnd"/>
      <w:r w:rsidR="00B37504" w:rsidRPr="00725A67">
        <w:rPr>
          <w:rFonts w:ascii="Times New Roman" w:hAnsi="Times New Roman"/>
          <w:color w:val="000000"/>
          <w:sz w:val="28"/>
          <w:szCs w:val="28"/>
          <w:shd w:val="clear" w:color="auto" w:fill="FFFFFF"/>
          <w:lang w:val="uk-UA"/>
        </w:rPr>
        <w:t xml:space="preserve"> A </w:t>
      </w:r>
      <w:proofErr w:type="spellStart"/>
      <w:r w:rsidR="00B37504" w:rsidRPr="00725A67">
        <w:rPr>
          <w:rFonts w:ascii="Times New Roman" w:hAnsi="Times New Roman"/>
          <w:color w:val="000000"/>
          <w:sz w:val="28"/>
          <w:szCs w:val="28"/>
          <w:shd w:val="clear" w:color="auto" w:fill="FFFFFF"/>
          <w:lang w:val="uk-UA"/>
        </w:rPr>
        <w:t>Roth</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ed</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The</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Book</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of</w:t>
      </w:r>
      <w:proofErr w:type="spellEnd"/>
      <w:r w:rsidR="00B37504" w:rsidRPr="00725A67">
        <w:rPr>
          <w:rFonts w:ascii="Times New Roman" w:hAnsi="Times New Roman"/>
          <w:color w:val="000000"/>
          <w:sz w:val="28"/>
          <w:szCs w:val="28"/>
          <w:shd w:val="clear" w:color="auto" w:fill="FFFFFF"/>
          <w:lang w:val="uk-UA"/>
        </w:rPr>
        <w:t xml:space="preserve"> 101 </w:t>
      </w:r>
      <w:proofErr w:type="spellStart"/>
      <w:r w:rsidR="00B37504" w:rsidRPr="00725A67">
        <w:rPr>
          <w:rFonts w:ascii="Times New Roman" w:hAnsi="Times New Roman"/>
          <w:color w:val="000000"/>
          <w:sz w:val="28"/>
          <w:szCs w:val="28"/>
          <w:shd w:val="clear" w:color="auto" w:fill="FFFFFF"/>
          <w:lang w:val="uk-UA"/>
        </w:rPr>
        <w:t>Books</w:t>
      </w:r>
      <w:proofErr w:type="spellEnd"/>
      <w:r w:rsidR="00B37504">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Shaughnessy</w:t>
      </w:r>
      <w:proofErr w:type="spellEnd"/>
      <w:r w:rsidR="00B37504" w:rsidRPr="00725A67">
        <w:rPr>
          <w:rFonts w:ascii="Times New Roman" w:hAnsi="Times New Roman"/>
          <w:color w:val="000000"/>
          <w:sz w:val="28"/>
          <w:szCs w:val="28"/>
          <w:shd w:val="clear" w:color="auto" w:fill="FFFFFF"/>
          <w:lang w:val="uk-UA"/>
        </w:rPr>
        <w:t xml:space="preserve">, A (2004), </w:t>
      </w:r>
      <w:proofErr w:type="spellStart"/>
      <w:r w:rsidR="00B37504" w:rsidRPr="00725A67">
        <w:rPr>
          <w:rFonts w:ascii="Times New Roman" w:hAnsi="Times New Roman"/>
          <w:color w:val="000000"/>
          <w:sz w:val="28"/>
          <w:szCs w:val="28"/>
          <w:shd w:val="clear" w:color="auto" w:fill="FFFFFF"/>
          <w:lang w:val="uk-UA"/>
        </w:rPr>
        <w:t>The</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order</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of</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pages</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Can</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graphic</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design</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reinvigorate</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the</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photographic</w:t>
      </w:r>
      <w:proofErr w:type="spellEnd"/>
      <w:r w:rsidR="00B37504" w:rsidRPr="00725A67">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shd w:val="clear" w:color="auto" w:fill="FFFFFF"/>
          <w:lang w:val="uk-UA"/>
        </w:rPr>
        <w:t>monograph</w:t>
      </w:r>
      <w:proofErr w:type="spellEnd"/>
      <w:r w:rsidR="00B37504">
        <w:rPr>
          <w:rFonts w:ascii="Times New Roman" w:hAnsi="Times New Roman"/>
          <w:color w:val="000000"/>
          <w:sz w:val="28"/>
          <w:szCs w:val="28"/>
          <w:shd w:val="clear" w:color="auto" w:fill="FFFFFF"/>
          <w:lang w:val="uk-UA"/>
        </w:rPr>
        <w:t xml:space="preserve">, </w:t>
      </w:r>
      <w:r w:rsidR="00B37504" w:rsidRPr="00725A67">
        <w:rPr>
          <w:rFonts w:ascii="Times New Roman" w:hAnsi="Times New Roman"/>
          <w:color w:val="000000"/>
          <w:sz w:val="28"/>
          <w:szCs w:val="28"/>
          <w:shd w:val="clear" w:color="auto" w:fill="FFFFFF"/>
          <w:lang w:val="uk-UA"/>
        </w:rPr>
        <w:t xml:space="preserve">Бурдьє П., Л. </w:t>
      </w:r>
      <w:proofErr w:type="spellStart"/>
      <w:r w:rsidR="00B37504" w:rsidRPr="00725A67">
        <w:rPr>
          <w:rFonts w:ascii="Times New Roman" w:hAnsi="Times New Roman"/>
          <w:color w:val="000000"/>
          <w:sz w:val="28"/>
          <w:szCs w:val="28"/>
          <w:shd w:val="clear" w:color="auto" w:fill="FFFFFF"/>
          <w:lang w:val="uk-UA"/>
        </w:rPr>
        <w:t>Вакан</w:t>
      </w:r>
      <w:proofErr w:type="spellEnd"/>
      <w:r w:rsidR="00B37504" w:rsidRPr="00725A67">
        <w:rPr>
          <w:rFonts w:ascii="Times New Roman" w:hAnsi="Times New Roman"/>
          <w:color w:val="000000"/>
          <w:sz w:val="28"/>
          <w:szCs w:val="28"/>
          <w:shd w:val="clear" w:color="auto" w:fill="FFFFFF"/>
          <w:lang w:val="uk-UA"/>
        </w:rPr>
        <w:t xml:space="preserve">. Рефлексивна соціологія. Частина ІІ: Чиказький воркшоп / Переклад з </w:t>
      </w:r>
      <w:proofErr w:type="spellStart"/>
      <w:r w:rsidR="00B37504" w:rsidRPr="00725A67">
        <w:rPr>
          <w:rFonts w:ascii="Times New Roman" w:hAnsi="Times New Roman"/>
          <w:color w:val="000000"/>
          <w:sz w:val="28"/>
          <w:szCs w:val="28"/>
          <w:shd w:val="clear" w:color="auto" w:fill="FFFFFF"/>
          <w:lang w:val="uk-UA"/>
        </w:rPr>
        <w:t>англ</w:t>
      </w:r>
      <w:proofErr w:type="spellEnd"/>
      <w:r w:rsidR="00B37504" w:rsidRPr="00725A67">
        <w:rPr>
          <w:rFonts w:ascii="Times New Roman" w:hAnsi="Times New Roman"/>
          <w:color w:val="000000"/>
          <w:sz w:val="28"/>
          <w:szCs w:val="28"/>
          <w:shd w:val="clear" w:color="auto" w:fill="FFFFFF"/>
          <w:lang w:val="uk-UA"/>
        </w:rPr>
        <w:t>. Анастасії Рябчук</w:t>
      </w:r>
      <w:r w:rsidR="00B37504">
        <w:rPr>
          <w:rFonts w:ascii="Times New Roman" w:hAnsi="Times New Roman"/>
          <w:color w:val="000000"/>
          <w:sz w:val="28"/>
          <w:szCs w:val="28"/>
          <w:shd w:val="clear" w:color="auto" w:fill="FFFFFF"/>
          <w:lang w:val="uk-UA"/>
        </w:rPr>
        <w:t xml:space="preserve">, </w:t>
      </w:r>
      <w:proofErr w:type="spellStart"/>
      <w:r w:rsidR="00B37504" w:rsidRPr="00725A67">
        <w:rPr>
          <w:rFonts w:ascii="Times New Roman" w:hAnsi="Times New Roman"/>
          <w:color w:val="000000"/>
          <w:sz w:val="28"/>
          <w:szCs w:val="28"/>
          <w:lang w:val="uk-UA"/>
        </w:rPr>
        <w:t>Сонтаг</w:t>
      </w:r>
      <w:proofErr w:type="spellEnd"/>
      <w:r w:rsidR="00B37504" w:rsidRPr="00725A67">
        <w:rPr>
          <w:rFonts w:ascii="Times New Roman" w:hAnsi="Times New Roman"/>
          <w:color w:val="000000"/>
          <w:sz w:val="28"/>
          <w:szCs w:val="28"/>
          <w:lang w:val="uk-UA"/>
        </w:rPr>
        <w:t xml:space="preserve"> С. О фотографії: Ад </w:t>
      </w:r>
      <w:proofErr w:type="spellStart"/>
      <w:r w:rsidR="00B37504" w:rsidRPr="00725A67">
        <w:rPr>
          <w:rFonts w:ascii="Times New Roman" w:hAnsi="Times New Roman"/>
          <w:color w:val="000000"/>
          <w:sz w:val="28"/>
          <w:szCs w:val="28"/>
          <w:lang w:val="uk-UA"/>
        </w:rPr>
        <w:t>Маргінем</w:t>
      </w:r>
      <w:proofErr w:type="spellEnd"/>
      <w:r w:rsidR="00B37504">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Странадко</w:t>
      </w:r>
      <w:proofErr w:type="spellEnd"/>
      <w:r w:rsidR="00B37504" w:rsidRPr="00725A67">
        <w:rPr>
          <w:rFonts w:ascii="Times New Roman" w:hAnsi="Times New Roman"/>
          <w:color w:val="000000"/>
          <w:sz w:val="28"/>
          <w:szCs w:val="28"/>
          <w:lang w:val="uk-UA"/>
        </w:rPr>
        <w:t xml:space="preserve"> Е.М. </w:t>
      </w:r>
      <w:proofErr w:type="spellStart"/>
      <w:r w:rsidR="00B37504" w:rsidRPr="00725A67">
        <w:rPr>
          <w:rFonts w:ascii="Times New Roman" w:hAnsi="Times New Roman"/>
          <w:color w:val="000000"/>
          <w:sz w:val="28"/>
          <w:szCs w:val="28"/>
          <w:lang w:val="uk-UA"/>
        </w:rPr>
        <w:t>Офіцйний</w:t>
      </w:r>
      <w:proofErr w:type="spellEnd"/>
      <w:r w:rsidR="00B37504" w:rsidRPr="00725A67">
        <w:rPr>
          <w:rFonts w:ascii="Times New Roman" w:hAnsi="Times New Roman"/>
          <w:color w:val="000000"/>
          <w:sz w:val="28"/>
          <w:szCs w:val="28"/>
          <w:lang w:val="uk-UA"/>
        </w:rPr>
        <w:t xml:space="preserve"> сайт </w:t>
      </w:r>
      <w:r w:rsidR="00B37504" w:rsidRPr="00725A67">
        <w:rPr>
          <w:rFonts w:ascii="Times New Roman" w:hAnsi="Times New Roman"/>
          <w:color w:val="000000"/>
          <w:sz w:val="28"/>
          <w:szCs w:val="28"/>
          <w:shd w:val="clear" w:color="auto" w:fill="FFFFFF"/>
          <w:lang w:val="uk-UA"/>
        </w:rPr>
        <w:t>URL:</w:t>
      </w:r>
      <w:r w:rsidR="00B37504" w:rsidRPr="00725A67">
        <w:rPr>
          <w:rFonts w:ascii="Times New Roman" w:hAnsi="Times New Roman"/>
          <w:color w:val="000000"/>
          <w:sz w:val="28"/>
          <w:szCs w:val="28"/>
          <w:lang w:val="uk-UA"/>
        </w:rPr>
        <w:t xml:space="preserve"> </w:t>
      </w:r>
      <w:hyperlink r:id="rId8" w:tgtFrame="_blank" w:history="1">
        <w:r w:rsidR="00B37504" w:rsidRPr="00725A67">
          <w:rPr>
            <w:rFonts w:ascii="Times New Roman" w:eastAsia="Times New Roman" w:hAnsi="Times New Roman"/>
            <w:color w:val="000000"/>
            <w:sz w:val="28"/>
            <w:szCs w:val="28"/>
            <w:u w:val="single"/>
            <w:lang w:val="uk-UA" w:eastAsia="uk-UA"/>
          </w:rPr>
          <w:t>http://www.stranadko.inf.ua/</w:t>
        </w:r>
      </w:hyperlink>
      <w:r w:rsidR="00B37504">
        <w:rPr>
          <w:rFonts w:ascii="Times New Roman" w:hAnsi="Times New Roman"/>
          <w:color w:val="000000"/>
          <w:sz w:val="28"/>
          <w:szCs w:val="28"/>
          <w:shd w:val="clear" w:color="auto" w:fill="FFFFFF"/>
          <w:lang w:val="uk-UA"/>
        </w:rPr>
        <w:t xml:space="preserve"> , </w:t>
      </w:r>
      <w:proofErr w:type="spellStart"/>
      <w:r w:rsidR="00B37504" w:rsidRPr="00725A67">
        <w:rPr>
          <w:rFonts w:ascii="Times New Roman" w:hAnsi="Times New Roman"/>
          <w:color w:val="000000"/>
          <w:sz w:val="28"/>
          <w:szCs w:val="28"/>
          <w:lang w:val="uk-UA"/>
        </w:rPr>
        <w:t>Benge</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lastRenderedPageBreak/>
        <w:t>Harvey</w:t>
      </w:r>
      <w:proofErr w:type="spellEnd"/>
      <w:r w:rsidR="00B37504" w:rsidRPr="00725A67">
        <w:rPr>
          <w:rFonts w:ascii="Times New Roman" w:hAnsi="Times New Roman"/>
          <w:color w:val="000000"/>
          <w:sz w:val="28"/>
          <w:szCs w:val="28"/>
          <w:lang w:val="uk-UA"/>
        </w:rPr>
        <w:t xml:space="preserve"> — </w:t>
      </w:r>
      <w:proofErr w:type="spellStart"/>
      <w:r w:rsidR="00B37504" w:rsidRPr="00725A67">
        <w:rPr>
          <w:rFonts w:ascii="Times New Roman" w:hAnsi="Times New Roman"/>
          <w:color w:val="000000"/>
          <w:sz w:val="28"/>
          <w:szCs w:val="28"/>
          <w:lang w:val="uk-UA"/>
        </w:rPr>
        <w:t>Photography</w:t>
      </w:r>
      <w:proofErr w:type="spellEnd"/>
      <w:r w:rsidR="00B37504" w:rsidRPr="00725A67">
        <w:rPr>
          <w:rFonts w:ascii="Times New Roman" w:hAnsi="Times New Roman"/>
          <w:color w:val="000000"/>
          <w:sz w:val="28"/>
          <w:szCs w:val="28"/>
          <w:lang w:val="uk-UA"/>
        </w:rPr>
        <w:t xml:space="preserve"> + </w:t>
      </w:r>
      <w:proofErr w:type="spellStart"/>
      <w:r w:rsidR="00B37504" w:rsidRPr="00725A67">
        <w:rPr>
          <w:rFonts w:ascii="Times New Roman" w:hAnsi="Times New Roman"/>
          <w:color w:val="000000"/>
          <w:sz w:val="28"/>
          <w:szCs w:val="28"/>
          <w:lang w:val="uk-UA"/>
        </w:rPr>
        <w:t>art</w:t>
      </w:r>
      <w:proofErr w:type="spellEnd"/>
      <w:r w:rsidR="00B37504" w:rsidRPr="00725A67">
        <w:rPr>
          <w:rFonts w:ascii="Times New Roman" w:hAnsi="Times New Roman"/>
          <w:color w:val="000000"/>
          <w:sz w:val="28"/>
          <w:szCs w:val="28"/>
          <w:lang w:val="uk-UA"/>
        </w:rPr>
        <w:t xml:space="preserve"> + </w:t>
      </w:r>
      <w:proofErr w:type="spellStart"/>
      <w:r w:rsidR="00B37504" w:rsidRPr="00725A67">
        <w:rPr>
          <w:rFonts w:ascii="Times New Roman" w:hAnsi="Times New Roman"/>
          <w:color w:val="000000"/>
          <w:sz w:val="28"/>
          <w:szCs w:val="28"/>
          <w:lang w:val="uk-UA"/>
        </w:rPr>
        <w:t>ideas</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The</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Photobook</w:t>
      </w:r>
      <w:proofErr w:type="spellEnd"/>
      <w:r w:rsidR="00B37504" w:rsidRPr="00725A67">
        <w:rPr>
          <w:rFonts w:ascii="Times New Roman" w:hAnsi="Times New Roman"/>
          <w:color w:val="000000"/>
          <w:sz w:val="28"/>
          <w:szCs w:val="28"/>
          <w:lang w:val="uk-UA"/>
        </w:rPr>
        <w:t xml:space="preserve"> – </w:t>
      </w:r>
      <w:proofErr w:type="spellStart"/>
      <w:r w:rsidR="00B37504" w:rsidRPr="00725A67">
        <w:rPr>
          <w:rFonts w:ascii="Times New Roman" w:hAnsi="Times New Roman"/>
          <w:color w:val="000000"/>
          <w:sz w:val="28"/>
          <w:szCs w:val="28"/>
          <w:lang w:val="uk-UA"/>
        </w:rPr>
        <w:t>some</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thoughts</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of</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editing</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and</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sequencing</w:t>
      </w:r>
      <w:proofErr w:type="spellEnd"/>
      <w:r w:rsidR="00B37504" w:rsidRPr="00725A67">
        <w:rPr>
          <w:rFonts w:ascii="Times New Roman" w:hAnsi="Times New Roman"/>
          <w:color w:val="000000"/>
          <w:sz w:val="28"/>
          <w:szCs w:val="28"/>
          <w:lang w:val="uk-UA"/>
        </w:rPr>
        <w:t xml:space="preserve"> / </w:t>
      </w:r>
      <w:proofErr w:type="spellStart"/>
      <w:r w:rsidR="00B37504" w:rsidRPr="00725A67">
        <w:rPr>
          <w:rFonts w:ascii="Times New Roman" w:hAnsi="Times New Roman"/>
          <w:color w:val="000000"/>
          <w:sz w:val="28"/>
          <w:szCs w:val="28"/>
          <w:lang w:val="uk-UA"/>
        </w:rPr>
        <w:t>Harvey</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hAnsi="Times New Roman"/>
          <w:color w:val="000000"/>
          <w:sz w:val="28"/>
          <w:szCs w:val="28"/>
          <w:lang w:val="uk-UA"/>
        </w:rPr>
        <w:t>Benge</w:t>
      </w:r>
      <w:proofErr w:type="spellEnd"/>
      <w:r w:rsidR="00B37504" w:rsidRPr="00725A67">
        <w:rPr>
          <w:rFonts w:ascii="Times New Roman" w:hAnsi="Times New Roman"/>
          <w:color w:val="000000"/>
          <w:sz w:val="28"/>
          <w:szCs w:val="28"/>
          <w:lang w:val="uk-UA"/>
        </w:rPr>
        <w:t xml:space="preserve">, </w:t>
      </w:r>
      <w:proofErr w:type="spellStart"/>
      <w:r w:rsidR="00B37504" w:rsidRPr="00725A67">
        <w:rPr>
          <w:rFonts w:ascii="Times New Roman" w:eastAsia="Times New Roman" w:hAnsi="Times New Roman"/>
          <w:color w:val="000000"/>
          <w:sz w:val="28"/>
          <w:szCs w:val="28"/>
          <w:lang w:val="uk-UA" w:eastAsia="uk-UA"/>
        </w:rPr>
        <w:t>Харві</w:t>
      </w:r>
      <w:proofErr w:type="spellEnd"/>
      <w:r w:rsidR="00B37504" w:rsidRPr="00725A67">
        <w:rPr>
          <w:rFonts w:ascii="Times New Roman" w:eastAsia="Times New Roman" w:hAnsi="Times New Roman"/>
          <w:color w:val="000000"/>
          <w:sz w:val="28"/>
          <w:szCs w:val="28"/>
          <w:lang w:val="uk-UA" w:eastAsia="uk-UA"/>
        </w:rPr>
        <w:t xml:space="preserve"> </w:t>
      </w:r>
      <w:proofErr w:type="spellStart"/>
      <w:r w:rsidR="00B37504" w:rsidRPr="00725A67">
        <w:rPr>
          <w:rFonts w:ascii="Times New Roman" w:eastAsia="Times New Roman" w:hAnsi="Times New Roman"/>
          <w:color w:val="000000"/>
          <w:sz w:val="28"/>
          <w:szCs w:val="28"/>
          <w:lang w:val="uk-UA" w:eastAsia="uk-UA"/>
        </w:rPr>
        <w:t>Бендж</w:t>
      </w:r>
      <w:proofErr w:type="spellEnd"/>
      <w:r w:rsidR="00B37504">
        <w:rPr>
          <w:rFonts w:ascii="Times New Roman" w:eastAsia="Times New Roman" w:hAnsi="Times New Roman"/>
          <w:color w:val="000000"/>
          <w:sz w:val="28"/>
          <w:szCs w:val="28"/>
          <w:lang w:val="uk-UA" w:eastAsia="uk-UA"/>
        </w:rPr>
        <w:t xml:space="preserve">, </w:t>
      </w:r>
      <w:proofErr w:type="spellStart"/>
      <w:r w:rsidR="00B37504" w:rsidRPr="00B37504">
        <w:rPr>
          <w:rFonts w:ascii="Times New Roman" w:hAnsi="Times New Roman"/>
          <w:color w:val="000000"/>
          <w:sz w:val="28"/>
          <w:szCs w:val="28"/>
        </w:rPr>
        <w:t>Лауер</w:t>
      </w:r>
      <w:proofErr w:type="spellEnd"/>
      <w:r w:rsidR="00B37504" w:rsidRPr="00B37504">
        <w:rPr>
          <w:rFonts w:ascii="Times New Roman" w:hAnsi="Times New Roman"/>
          <w:color w:val="000000"/>
          <w:sz w:val="28"/>
          <w:szCs w:val="28"/>
        </w:rPr>
        <w:t xml:space="preserve"> Д., </w:t>
      </w:r>
      <w:proofErr w:type="spellStart"/>
      <w:r w:rsidR="00B37504" w:rsidRPr="00B37504">
        <w:rPr>
          <w:rFonts w:ascii="Times New Roman" w:hAnsi="Times New Roman"/>
          <w:color w:val="000000"/>
          <w:sz w:val="28"/>
          <w:szCs w:val="28"/>
        </w:rPr>
        <w:t>Пентак</w:t>
      </w:r>
      <w:proofErr w:type="spellEnd"/>
      <w:r w:rsidR="00B37504" w:rsidRPr="00B37504">
        <w:rPr>
          <w:rFonts w:ascii="Times New Roman" w:hAnsi="Times New Roman"/>
          <w:color w:val="000000"/>
          <w:sz w:val="28"/>
          <w:szCs w:val="28"/>
        </w:rPr>
        <w:t xml:space="preserve"> С. </w:t>
      </w:r>
      <w:proofErr w:type="spellStart"/>
      <w:r w:rsidR="00B37504" w:rsidRPr="00B37504">
        <w:rPr>
          <w:rFonts w:ascii="Times New Roman" w:hAnsi="Times New Roman"/>
          <w:color w:val="000000"/>
          <w:sz w:val="28"/>
          <w:szCs w:val="28"/>
        </w:rPr>
        <w:t>Принципи</w:t>
      </w:r>
      <w:proofErr w:type="spellEnd"/>
      <w:r w:rsidR="00B37504" w:rsidRPr="00B37504">
        <w:rPr>
          <w:rFonts w:ascii="Times New Roman" w:hAnsi="Times New Roman"/>
          <w:color w:val="000000"/>
          <w:sz w:val="28"/>
          <w:szCs w:val="28"/>
        </w:rPr>
        <w:t xml:space="preserve"> дизайна</w:t>
      </w:r>
      <w:r w:rsidR="00B37504">
        <w:rPr>
          <w:rFonts w:ascii="Times New Roman" w:hAnsi="Times New Roman"/>
          <w:color w:val="000000"/>
          <w:sz w:val="28"/>
          <w:szCs w:val="28"/>
          <w:lang w:val="uk-UA"/>
        </w:rPr>
        <w:t xml:space="preserve">, </w:t>
      </w:r>
      <w:proofErr w:type="spellStart"/>
      <w:r w:rsidR="00B37504" w:rsidRPr="00B37504">
        <w:rPr>
          <w:rFonts w:ascii="Times New Roman" w:hAnsi="Times New Roman"/>
          <w:color w:val="000000"/>
          <w:sz w:val="28"/>
          <w:szCs w:val="28"/>
          <w:lang w:val="uk-UA"/>
        </w:rPr>
        <w:t>Водчіц</w:t>
      </w:r>
      <w:proofErr w:type="spellEnd"/>
      <w:r w:rsidR="00B37504" w:rsidRPr="00B37504">
        <w:rPr>
          <w:rFonts w:ascii="Times New Roman" w:hAnsi="Times New Roman"/>
          <w:color w:val="000000"/>
          <w:sz w:val="28"/>
          <w:szCs w:val="28"/>
          <w:lang w:val="uk-UA"/>
        </w:rPr>
        <w:t xml:space="preserve"> С.С.  Естетика пропорцій в дизайні. Система книжкових пропорцій: Підручник для ВНЗ</w:t>
      </w:r>
      <w:r w:rsidR="00B37504">
        <w:rPr>
          <w:rFonts w:ascii="Times New Roman" w:hAnsi="Times New Roman"/>
          <w:color w:val="000000"/>
          <w:sz w:val="28"/>
          <w:szCs w:val="28"/>
          <w:shd w:val="clear" w:color="auto" w:fill="FFFFFF"/>
          <w:lang w:val="uk-UA"/>
        </w:rPr>
        <w:t xml:space="preserve">, </w:t>
      </w:r>
      <w:proofErr w:type="spellStart"/>
      <w:r w:rsidR="00B37504" w:rsidRPr="0014115F">
        <w:rPr>
          <w:rFonts w:ascii="Times New Roman" w:hAnsi="Times New Roman"/>
          <w:color w:val="000000"/>
          <w:sz w:val="28"/>
          <w:szCs w:val="28"/>
          <w:shd w:val="clear" w:color="auto" w:fill="FFFFFF"/>
        </w:rPr>
        <w:t>Мжельска</w:t>
      </w:r>
      <w:proofErr w:type="spellEnd"/>
      <w:r w:rsidR="00B37504">
        <w:rPr>
          <w:rFonts w:ascii="Times New Roman" w:hAnsi="Times New Roman"/>
          <w:color w:val="000000"/>
          <w:sz w:val="28"/>
          <w:szCs w:val="28"/>
          <w:shd w:val="clear" w:color="auto" w:fill="FFFFFF"/>
          <w:lang w:val="uk-UA"/>
        </w:rPr>
        <w:t xml:space="preserve"> Є</w:t>
      </w:r>
      <w:r w:rsidR="00B37504" w:rsidRPr="0014115F">
        <w:rPr>
          <w:rFonts w:ascii="Times New Roman" w:hAnsi="Times New Roman"/>
          <w:color w:val="000000"/>
          <w:sz w:val="28"/>
          <w:szCs w:val="28"/>
          <w:shd w:val="clear" w:color="auto" w:fill="FFFFFF"/>
        </w:rPr>
        <w:t>. Л.</w:t>
      </w:r>
      <w:r w:rsidR="00B37504" w:rsidRPr="0014115F">
        <w:rPr>
          <w:rFonts w:ascii="Times New Roman" w:hAnsi="Times New Roman"/>
          <w:color w:val="000000"/>
          <w:sz w:val="28"/>
          <w:szCs w:val="28"/>
        </w:rPr>
        <w:t xml:space="preserve"> </w:t>
      </w:r>
      <w:proofErr w:type="spellStart"/>
      <w:r w:rsidR="00B37504" w:rsidRPr="0014115F">
        <w:rPr>
          <w:rFonts w:ascii="Times New Roman" w:hAnsi="Times New Roman"/>
          <w:color w:val="000000"/>
          <w:sz w:val="28"/>
          <w:szCs w:val="28"/>
        </w:rPr>
        <w:t>Редакторс</w:t>
      </w:r>
      <w:proofErr w:type="spellEnd"/>
      <w:r w:rsidR="00B37504">
        <w:rPr>
          <w:rFonts w:ascii="Times New Roman" w:hAnsi="Times New Roman"/>
          <w:color w:val="000000"/>
          <w:sz w:val="28"/>
          <w:szCs w:val="28"/>
          <w:lang w:val="uk-UA"/>
        </w:rPr>
        <w:t>ь</w:t>
      </w:r>
      <w:r w:rsidR="00B37504" w:rsidRPr="0014115F">
        <w:rPr>
          <w:rFonts w:ascii="Times New Roman" w:hAnsi="Times New Roman"/>
          <w:color w:val="000000"/>
          <w:sz w:val="28"/>
          <w:szCs w:val="28"/>
        </w:rPr>
        <w:t>ка п</w:t>
      </w:r>
      <w:r w:rsidR="00B37504">
        <w:rPr>
          <w:rFonts w:ascii="Times New Roman" w:hAnsi="Times New Roman"/>
          <w:color w:val="000000"/>
          <w:sz w:val="28"/>
          <w:szCs w:val="28"/>
          <w:lang w:val="uk-UA"/>
        </w:rPr>
        <w:t>і</w:t>
      </w:r>
      <w:proofErr w:type="spellStart"/>
      <w:r w:rsidR="00B37504" w:rsidRPr="0014115F">
        <w:rPr>
          <w:rFonts w:ascii="Times New Roman" w:hAnsi="Times New Roman"/>
          <w:color w:val="000000"/>
          <w:sz w:val="28"/>
          <w:szCs w:val="28"/>
        </w:rPr>
        <w:t>дготовка</w:t>
      </w:r>
      <w:proofErr w:type="spellEnd"/>
      <w:r w:rsidR="00B37504" w:rsidRPr="0014115F">
        <w:rPr>
          <w:rFonts w:ascii="Times New Roman" w:hAnsi="Times New Roman"/>
          <w:color w:val="000000"/>
          <w:sz w:val="28"/>
          <w:szCs w:val="28"/>
        </w:rPr>
        <w:t xml:space="preserve"> фото</w:t>
      </w:r>
      <w:r w:rsidR="00B37504">
        <w:rPr>
          <w:rFonts w:ascii="Times New Roman" w:hAnsi="Times New Roman"/>
          <w:color w:val="000000"/>
          <w:sz w:val="28"/>
          <w:szCs w:val="28"/>
          <w:lang w:val="uk-UA"/>
        </w:rPr>
        <w:t xml:space="preserve">видань, </w:t>
      </w:r>
      <w:proofErr w:type="spellStart"/>
      <w:r w:rsidR="00B37504" w:rsidRPr="003476DD">
        <w:rPr>
          <w:rFonts w:ascii="Times New Roman" w:hAnsi="Times New Roman" w:cs="Times New Roman"/>
          <w:sz w:val="28"/>
          <w:szCs w:val="28"/>
          <w:lang w:val="uk-UA"/>
        </w:rPr>
        <w:t>Brown</w:t>
      </w:r>
      <w:proofErr w:type="spellEnd"/>
      <w:r w:rsidR="00B37504" w:rsidRPr="003476DD">
        <w:rPr>
          <w:rFonts w:ascii="Times New Roman" w:hAnsi="Times New Roman" w:cs="Times New Roman"/>
          <w:sz w:val="28"/>
          <w:szCs w:val="28"/>
          <w:lang w:val="uk-UA"/>
        </w:rPr>
        <w:t xml:space="preserve"> G. </w:t>
      </w:r>
      <w:proofErr w:type="spellStart"/>
      <w:r w:rsidR="00B37504" w:rsidRPr="003476DD">
        <w:rPr>
          <w:rFonts w:ascii="Times New Roman" w:hAnsi="Times New Roman" w:cs="Times New Roman"/>
          <w:sz w:val="28"/>
          <w:szCs w:val="28"/>
          <w:lang w:val="uk-UA"/>
        </w:rPr>
        <w:t>People</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Brands</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and</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Advertising</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Millward</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Brown</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International</w:t>
      </w:r>
      <w:proofErr w:type="spellEnd"/>
      <w:r w:rsidR="00B37504">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Different</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Ground</w:t>
      </w:r>
      <w:proofErr w:type="spellEnd"/>
      <w:r w:rsidR="00B37504" w:rsidRPr="003476DD">
        <w:rPr>
          <w:rFonts w:ascii="Times New Roman" w:hAnsi="Times New Roman" w:cs="Times New Roman"/>
          <w:sz w:val="28"/>
          <w:szCs w:val="28"/>
          <w:lang w:val="uk-UA"/>
        </w:rPr>
        <w:t>. Каталог виставки сучасного голландського графічного дизайну</w:t>
      </w:r>
      <w:r w:rsidR="00B37504">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Jacoby</w:t>
      </w:r>
      <w:proofErr w:type="spellEnd"/>
      <w:r w:rsidR="00B37504" w:rsidRPr="003476DD">
        <w:rPr>
          <w:rFonts w:ascii="Times New Roman" w:hAnsi="Times New Roman" w:cs="Times New Roman"/>
          <w:sz w:val="28"/>
          <w:szCs w:val="28"/>
          <w:lang w:val="uk-UA"/>
        </w:rPr>
        <w:t xml:space="preserve"> J. </w:t>
      </w:r>
      <w:proofErr w:type="spellStart"/>
      <w:r w:rsidR="00B37504" w:rsidRPr="003476DD">
        <w:rPr>
          <w:rFonts w:ascii="Times New Roman" w:hAnsi="Times New Roman" w:cs="Times New Roman"/>
          <w:sz w:val="28"/>
          <w:szCs w:val="28"/>
          <w:lang w:val="uk-UA"/>
        </w:rPr>
        <w:t>Brand</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Loyalty</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Measurement</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and</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Management</w:t>
      </w:r>
      <w:proofErr w:type="spellEnd"/>
      <w:r w:rsidR="00B37504" w:rsidRPr="003476DD">
        <w:rPr>
          <w:rFonts w:ascii="Times New Roman" w:hAnsi="Times New Roman" w:cs="Times New Roman"/>
          <w:sz w:val="28"/>
          <w:szCs w:val="28"/>
          <w:lang w:val="uk-UA"/>
        </w:rPr>
        <w:t xml:space="preserve">. J. </w:t>
      </w:r>
      <w:proofErr w:type="spellStart"/>
      <w:r w:rsidR="00B37504" w:rsidRPr="003476DD">
        <w:rPr>
          <w:rFonts w:ascii="Times New Roman" w:hAnsi="Times New Roman" w:cs="Times New Roman"/>
          <w:sz w:val="28"/>
          <w:szCs w:val="28"/>
          <w:lang w:val="uk-UA"/>
        </w:rPr>
        <w:t>Jacoby</w:t>
      </w:r>
      <w:proofErr w:type="spellEnd"/>
      <w:r w:rsidR="00B37504" w:rsidRPr="003476DD">
        <w:rPr>
          <w:rFonts w:ascii="Times New Roman" w:hAnsi="Times New Roman" w:cs="Times New Roman"/>
          <w:sz w:val="28"/>
          <w:szCs w:val="28"/>
          <w:lang w:val="uk-UA"/>
        </w:rPr>
        <w:t xml:space="preserve">, R. W. </w:t>
      </w:r>
      <w:proofErr w:type="spellStart"/>
      <w:r w:rsidR="00B37504" w:rsidRPr="003476DD">
        <w:rPr>
          <w:rFonts w:ascii="Times New Roman" w:hAnsi="Times New Roman" w:cs="Times New Roman"/>
          <w:sz w:val="28"/>
          <w:szCs w:val="28"/>
          <w:lang w:val="uk-UA"/>
        </w:rPr>
        <w:t>Chestnut</w:t>
      </w:r>
      <w:proofErr w:type="spellEnd"/>
      <w:r w:rsidR="00B37504" w:rsidRPr="003476DD">
        <w:rPr>
          <w:rFonts w:ascii="Times New Roman" w:hAnsi="Times New Roman" w:cs="Times New Roman"/>
          <w:sz w:val="28"/>
          <w:szCs w:val="28"/>
          <w:lang w:val="uk-UA"/>
        </w:rPr>
        <w:t>.</w:t>
      </w:r>
      <w:r w:rsidR="00B37504">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Stendoffice</w:t>
      </w:r>
      <w:proofErr w:type="spellEnd"/>
      <w:r w:rsidR="00B37504" w:rsidRPr="003476DD">
        <w:rPr>
          <w:rFonts w:ascii="Times New Roman" w:hAnsi="Times New Roman" w:cs="Times New Roman"/>
          <w:sz w:val="28"/>
          <w:szCs w:val="28"/>
          <w:lang w:val="uk-UA"/>
        </w:rPr>
        <w:t>, «Дизайн рекламного плаката». URL:</w:t>
      </w:r>
      <w:hyperlink r:id="rId9" w:history="1">
        <w:r w:rsidR="00B37504" w:rsidRPr="00A27B62">
          <w:rPr>
            <w:rStyle w:val="a7"/>
            <w:rFonts w:ascii="Times New Roman" w:hAnsi="Times New Roman" w:cs="Times New Roman"/>
            <w:sz w:val="28"/>
            <w:szCs w:val="28"/>
            <w:lang w:val="uk-UA"/>
          </w:rPr>
          <w:t>http://www.stendoffice.ru/stendoffice/u_plakat/</w:t>
        </w:r>
      </w:hyperlink>
      <w:r w:rsidR="00B37504">
        <w:rPr>
          <w:rFonts w:ascii="Times New Roman" w:hAnsi="Times New Roman"/>
          <w:color w:val="000000"/>
          <w:sz w:val="28"/>
          <w:szCs w:val="28"/>
          <w:shd w:val="clear" w:color="auto" w:fill="FFFFFF"/>
          <w:lang w:val="uk-UA"/>
        </w:rPr>
        <w:t xml:space="preserve"> </w:t>
      </w:r>
      <w:proofErr w:type="spellStart"/>
      <w:r w:rsidR="00B37504" w:rsidRPr="003476DD">
        <w:rPr>
          <w:rFonts w:ascii="Times New Roman" w:hAnsi="Times New Roman" w:cs="Times New Roman"/>
          <w:sz w:val="28"/>
          <w:szCs w:val="28"/>
          <w:lang w:val="uk-UA"/>
        </w:rPr>
        <w:t>McEnally</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Martha</w:t>
      </w:r>
      <w:proofErr w:type="spellEnd"/>
      <w:r w:rsidR="00B37504" w:rsidRPr="003476DD">
        <w:rPr>
          <w:rFonts w:ascii="Times New Roman" w:hAnsi="Times New Roman" w:cs="Times New Roman"/>
          <w:sz w:val="28"/>
          <w:szCs w:val="28"/>
          <w:lang w:val="uk-UA"/>
        </w:rPr>
        <w:t xml:space="preserve"> R. </w:t>
      </w:r>
      <w:proofErr w:type="spellStart"/>
      <w:r w:rsidR="00B37504" w:rsidRPr="003476DD">
        <w:rPr>
          <w:rFonts w:ascii="Times New Roman" w:hAnsi="Times New Roman" w:cs="Times New Roman"/>
          <w:sz w:val="28"/>
          <w:szCs w:val="28"/>
          <w:lang w:val="uk-UA"/>
        </w:rPr>
        <w:t>The</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Evolving</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Nature</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of</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Branding</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Consumer</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and</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Managerial</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Considerations</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Martha</w:t>
      </w:r>
      <w:proofErr w:type="spellEnd"/>
      <w:r w:rsidR="00B37504" w:rsidRPr="003476DD">
        <w:rPr>
          <w:rFonts w:ascii="Times New Roman" w:hAnsi="Times New Roman" w:cs="Times New Roman"/>
          <w:sz w:val="28"/>
          <w:szCs w:val="28"/>
          <w:lang w:val="uk-UA"/>
        </w:rPr>
        <w:t xml:space="preserve"> R. </w:t>
      </w:r>
      <w:proofErr w:type="spellStart"/>
      <w:r w:rsidR="00B37504" w:rsidRPr="003476DD">
        <w:rPr>
          <w:rFonts w:ascii="Times New Roman" w:hAnsi="Times New Roman" w:cs="Times New Roman"/>
          <w:sz w:val="28"/>
          <w:szCs w:val="28"/>
          <w:lang w:val="uk-UA"/>
        </w:rPr>
        <w:t>McEnally</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and</w:t>
      </w:r>
      <w:proofErr w:type="spellEnd"/>
      <w:r w:rsidR="00B37504" w:rsidRPr="003476DD">
        <w:rPr>
          <w:rFonts w:ascii="Times New Roman" w:hAnsi="Times New Roman" w:cs="Times New Roman"/>
          <w:sz w:val="28"/>
          <w:szCs w:val="28"/>
          <w:lang w:val="uk-UA"/>
        </w:rPr>
        <w:t xml:space="preserve"> L. </w:t>
      </w:r>
      <w:proofErr w:type="spellStart"/>
      <w:r w:rsidR="00B37504" w:rsidRPr="003476DD">
        <w:rPr>
          <w:rFonts w:ascii="Times New Roman" w:hAnsi="Times New Roman" w:cs="Times New Roman"/>
          <w:sz w:val="28"/>
          <w:szCs w:val="28"/>
          <w:lang w:val="uk-UA"/>
        </w:rPr>
        <w:t>de</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Chernatony</w:t>
      </w:r>
      <w:proofErr w:type="spellEnd"/>
      <w:r w:rsidR="00B37504">
        <w:rPr>
          <w:rFonts w:ascii="Times New Roman" w:hAnsi="Times New Roman" w:cs="Times New Roman"/>
          <w:sz w:val="28"/>
          <w:szCs w:val="28"/>
          <w:lang w:val="uk-UA"/>
        </w:rPr>
        <w:t xml:space="preserve">, </w:t>
      </w:r>
      <w:r w:rsidR="00B37504">
        <w:rPr>
          <w:rFonts w:ascii="Times New Roman" w:hAnsi="Times New Roman"/>
          <w:color w:val="000000"/>
          <w:sz w:val="28"/>
          <w:szCs w:val="28"/>
          <w:shd w:val="clear" w:color="auto" w:fill="FFFFFF"/>
          <w:lang w:val="uk-UA"/>
        </w:rPr>
        <w:t xml:space="preserve"> </w:t>
      </w:r>
      <w:proofErr w:type="spellStart"/>
      <w:r w:rsidR="00B37504" w:rsidRPr="003476DD">
        <w:rPr>
          <w:rFonts w:ascii="Times New Roman" w:hAnsi="Times New Roman" w:cs="Times New Roman"/>
          <w:sz w:val="28"/>
          <w:szCs w:val="28"/>
          <w:lang w:val="uk-UA"/>
        </w:rPr>
        <w:t>Poster-Art</w:t>
      </w:r>
      <w:proofErr w:type="spellEnd"/>
      <w:r w:rsidR="00B37504" w:rsidRPr="003476DD">
        <w:rPr>
          <w:rFonts w:ascii="Times New Roman" w:hAnsi="Times New Roman" w:cs="Times New Roman"/>
          <w:sz w:val="28"/>
          <w:szCs w:val="28"/>
          <w:lang w:val="uk-UA"/>
        </w:rPr>
        <w:t xml:space="preserve">, «Рекламні плакати». URL: </w:t>
      </w:r>
      <w:hyperlink r:id="rId10" w:history="1">
        <w:r w:rsidR="00B37504" w:rsidRPr="003476DD">
          <w:rPr>
            <w:rStyle w:val="a7"/>
            <w:rFonts w:ascii="Times New Roman" w:hAnsi="Times New Roman" w:cs="Times New Roman"/>
            <w:sz w:val="28"/>
            <w:szCs w:val="28"/>
            <w:lang w:val="uk-UA"/>
          </w:rPr>
          <w:t>http://poster-art.ru/plakat/board.php</w:t>
        </w:r>
      </w:hyperlink>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Doyle</w:t>
      </w:r>
      <w:proofErr w:type="spellEnd"/>
      <w:r w:rsidR="00B37504" w:rsidRPr="003476DD">
        <w:rPr>
          <w:rFonts w:ascii="Times New Roman" w:hAnsi="Times New Roman" w:cs="Times New Roman"/>
          <w:sz w:val="28"/>
          <w:szCs w:val="28"/>
          <w:lang w:val="uk-UA"/>
        </w:rPr>
        <w:t xml:space="preserve"> P. </w:t>
      </w:r>
      <w:proofErr w:type="spellStart"/>
      <w:r w:rsidR="00B37504" w:rsidRPr="003476DD">
        <w:rPr>
          <w:rFonts w:ascii="Times New Roman" w:hAnsi="Times New Roman" w:cs="Times New Roman"/>
          <w:sz w:val="28"/>
          <w:szCs w:val="28"/>
          <w:lang w:val="uk-UA"/>
        </w:rPr>
        <w:t>Value-Based</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Marketing</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marketing</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Strategies</w:t>
      </w:r>
      <w:proofErr w:type="spellEnd"/>
      <w:r w:rsidR="00B37504" w:rsidRPr="003476DD">
        <w:rPr>
          <w:rFonts w:ascii="Times New Roman" w:hAnsi="Times New Roman" w:cs="Times New Roman"/>
          <w:sz w:val="28"/>
          <w:szCs w:val="28"/>
          <w:lang w:val="uk-UA"/>
        </w:rPr>
        <w:t xml:space="preserve"> for </w:t>
      </w:r>
      <w:proofErr w:type="spellStart"/>
      <w:r w:rsidR="00B37504" w:rsidRPr="003476DD">
        <w:rPr>
          <w:rFonts w:ascii="Times New Roman" w:hAnsi="Times New Roman" w:cs="Times New Roman"/>
          <w:sz w:val="28"/>
          <w:szCs w:val="28"/>
          <w:lang w:val="uk-UA"/>
        </w:rPr>
        <w:t>Corporate</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Growth</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and</w:t>
      </w:r>
      <w:proofErr w:type="spellEnd"/>
      <w:r w:rsidR="00B37504" w:rsidRPr="003476DD">
        <w:rPr>
          <w:rFonts w:ascii="Times New Roman" w:hAnsi="Times New Roman" w:cs="Times New Roman"/>
          <w:sz w:val="28"/>
          <w:szCs w:val="28"/>
          <w:lang w:val="uk-UA"/>
        </w:rPr>
        <w:t xml:space="preserve"> </w:t>
      </w:r>
      <w:proofErr w:type="spellStart"/>
      <w:r w:rsidR="00B37504" w:rsidRPr="003476DD">
        <w:rPr>
          <w:rFonts w:ascii="Times New Roman" w:hAnsi="Times New Roman" w:cs="Times New Roman"/>
          <w:sz w:val="28"/>
          <w:szCs w:val="28"/>
          <w:lang w:val="uk-UA"/>
        </w:rPr>
        <w:t>Share</w:t>
      </w:r>
      <w:proofErr w:type="spellEnd"/>
      <w:r w:rsidR="00B37504">
        <w:rPr>
          <w:rFonts w:ascii="Times New Roman" w:hAnsi="Times New Roman" w:cs="Times New Roman"/>
          <w:sz w:val="28"/>
          <w:szCs w:val="28"/>
          <w:lang w:val="uk-UA"/>
        </w:rPr>
        <w:t xml:space="preserve">, </w:t>
      </w:r>
      <w:r w:rsidR="00B37504" w:rsidRPr="003476DD">
        <w:rPr>
          <w:rFonts w:ascii="Times New Roman" w:hAnsi="Times New Roman" w:cs="Times New Roman"/>
          <w:sz w:val="28"/>
          <w:szCs w:val="28"/>
          <w:lang w:val="uk-UA"/>
        </w:rPr>
        <w:t>Косів В. Магістерська робота з графічного дизайну: 100 вимог і порад. Навчальний посібник з підготовки й захисту дипломної роботи на здобуття освітнього рівня магістра для студентів спеціальності 022 «Дизайн», спеціалізації «Графічний дизайн</w:t>
      </w:r>
      <w:r w:rsidR="00B37504">
        <w:rPr>
          <w:rFonts w:ascii="Times New Roman" w:hAnsi="Times New Roman" w:cs="Times New Roman"/>
          <w:sz w:val="28"/>
          <w:szCs w:val="28"/>
          <w:lang w:val="uk-UA"/>
        </w:rPr>
        <w:t xml:space="preserve">, </w:t>
      </w:r>
      <w:r w:rsidR="00B37504" w:rsidRPr="003476DD">
        <w:rPr>
          <w:rFonts w:ascii="Times New Roman" w:hAnsi="Times New Roman" w:cs="Times New Roman"/>
          <w:sz w:val="28"/>
          <w:szCs w:val="28"/>
          <w:lang w:val="uk-UA"/>
        </w:rPr>
        <w:t xml:space="preserve">Положення про порядок створення та організацію роботи екзаменаційної комісії для проведення атестації здобувачів вищої освіти на першому та другому рівнях у ДЗ „Луганський національний університет імені Тараса Шевченка”. URL: </w:t>
      </w:r>
      <w:hyperlink r:id="rId11" w:history="1">
        <w:r w:rsidR="00B37504" w:rsidRPr="008052C3">
          <w:rPr>
            <w:rStyle w:val="a7"/>
            <w:rFonts w:ascii="Times New Roman" w:hAnsi="Times New Roman" w:cs="Times New Roman"/>
            <w:sz w:val="28"/>
            <w:szCs w:val="28"/>
            <w:lang w:val="uk-UA"/>
          </w:rPr>
          <w:t>http://luguniv.edu.ua/wp- content/uploads/2021/03/poloj_ek_26.03.2021.pdf</w:t>
        </w:r>
      </w:hyperlink>
      <w:r w:rsidR="00B37504" w:rsidRPr="003476DD">
        <w:rPr>
          <w:rFonts w:ascii="Times New Roman" w:hAnsi="Times New Roman" w:cs="Times New Roman"/>
          <w:sz w:val="28"/>
          <w:szCs w:val="28"/>
          <w:lang w:val="uk-UA"/>
        </w:rPr>
        <w:t>.</w:t>
      </w:r>
      <w:r w:rsidR="00B37504">
        <w:rPr>
          <w:rFonts w:ascii="Times New Roman" w:hAnsi="Times New Roman"/>
          <w:color w:val="000000"/>
          <w:sz w:val="28"/>
          <w:szCs w:val="28"/>
          <w:shd w:val="clear" w:color="auto" w:fill="FFFFFF"/>
          <w:lang w:val="uk-UA"/>
        </w:rPr>
        <w:t xml:space="preserve"> </w:t>
      </w:r>
      <w:r w:rsidR="00B37504" w:rsidRPr="003476DD">
        <w:rPr>
          <w:rFonts w:ascii="Times New Roman" w:hAnsi="Times New Roman" w:cs="Times New Roman"/>
          <w:sz w:val="28"/>
          <w:szCs w:val="28"/>
          <w:lang w:val="uk-UA"/>
        </w:rPr>
        <w:t xml:space="preserve">Положення про порядок створення та організацію роботи екзаменаційної комісії для проведення атестації здобувачів вищої освіти на першому (бакалаврському) та другому (магістерському) рівнях у ДЗ „Луганський національний університет імені Тараса Шевченка”. URL: </w:t>
      </w:r>
      <w:hyperlink r:id="rId12" w:history="1">
        <w:r w:rsidR="00B37504" w:rsidRPr="003476DD">
          <w:rPr>
            <w:rStyle w:val="a7"/>
            <w:rFonts w:ascii="Times New Roman" w:hAnsi="Times New Roman" w:cs="Times New Roman"/>
            <w:sz w:val="28"/>
            <w:szCs w:val="28"/>
            <w:lang w:val="uk-UA"/>
          </w:rPr>
          <w:t>http://luguniv.edu.ua/wp- content/uploads/2021/03/poloj_ek_26.03.2021.pdf</w:t>
        </w:r>
      </w:hyperlink>
      <w:r w:rsidR="00B37504">
        <w:rPr>
          <w:rStyle w:val="a7"/>
          <w:rFonts w:ascii="Times New Roman" w:hAnsi="Times New Roman"/>
          <w:color w:val="000000"/>
          <w:sz w:val="28"/>
          <w:szCs w:val="28"/>
          <w:u w:val="none"/>
          <w:shd w:val="clear" w:color="auto" w:fill="FFFFFF"/>
          <w:lang w:val="uk-UA"/>
        </w:rPr>
        <w:t xml:space="preserve"> </w:t>
      </w:r>
      <w:r w:rsidR="00B37504" w:rsidRPr="003476DD">
        <w:rPr>
          <w:rFonts w:ascii="Times New Roman" w:hAnsi="Times New Roman" w:cs="Times New Roman"/>
          <w:sz w:val="28"/>
          <w:szCs w:val="28"/>
          <w:lang w:val="uk-UA"/>
        </w:rPr>
        <w:t xml:space="preserve">Стандарт вищої освіти за спеціальністю 022 «Дизайн» галузі знань 02 «Культура і мистецтво» для другого (магістерського) рівня вищої освіти. </w:t>
      </w:r>
      <w:r w:rsidR="00C35892">
        <w:fldChar w:fldCharType="begin"/>
      </w:r>
      <w:r w:rsidR="00C35892">
        <w:instrText>HYPERLINK "URL:https://mon.gov.ua/storage/app/media/vishchaosvita/zatverdzeni%20standarty/1%202/21/022-%20dizayn-magistr.pdf"</w:instrText>
      </w:r>
      <w:r w:rsidR="00C35892">
        <w:fldChar w:fldCharType="separate"/>
      </w:r>
      <w:r w:rsidR="00B37504" w:rsidRPr="003476DD">
        <w:rPr>
          <w:rStyle w:val="a7"/>
          <w:rFonts w:ascii="Times New Roman" w:hAnsi="Times New Roman" w:cs="Times New Roman"/>
          <w:sz w:val="28"/>
          <w:szCs w:val="28"/>
          <w:lang w:val="uk-UA"/>
        </w:rPr>
        <w:t>URL:https://mon.gov.ua/storage/app/media/vishchaosvita/zatverdzeni%20standarty/1 2/21/022- dizayn-magistr.pdf</w:t>
      </w:r>
      <w:r w:rsidR="00C35892">
        <w:rPr>
          <w:rStyle w:val="a7"/>
          <w:rFonts w:ascii="Times New Roman" w:hAnsi="Times New Roman" w:cs="Times New Roman"/>
          <w:sz w:val="28"/>
          <w:szCs w:val="28"/>
          <w:lang w:val="uk-UA"/>
        </w:rPr>
        <w:fldChar w:fldCharType="end"/>
      </w:r>
      <w:r w:rsidR="00B37504">
        <w:rPr>
          <w:rStyle w:val="a7"/>
          <w:rFonts w:ascii="Times New Roman" w:hAnsi="Times New Roman"/>
          <w:color w:val="000000"/>
          <w:sz w:val="28"/>
          <w:szCs w:val="28"/>
          <w:u w:val="none"/>
          <w:shd w:val="clear" w:color="auto" w:fill="FFFFFF"/>
          <w:lang w:val="uk-UA"/>
        </w:rPr>
        <w:t xml:space="preserve">, </w:t>
      </w:r>
      <w:r w:rsidR="00B37504" w:rsidRPr="003476DD">
        <w:rPr>
          <w:rFonts w:ascii="Times New Roman" w:hAnsi="Times New Roman" w:cs="Times New Roman"/>
          <w:sz w:val="28"/>
          <w:szCs w:val="28"/>
          <w:lang w:val="uk-UA"/>
        </w:rPr>
        <w:t xml:space="preserve">Храмова О. Деякі аспекти розвитку графічного дизайну кінця ХХ початку ХХІ ст. О. Храмова-Баранова, Т. </w:t>
      </w:r>
      <w:proofErr w:type="spellStart"/>
      <w:r w:rsidR="00B37504" w:rsidRPr="003476DD">
        <w:rPr>
          <w:rFonts w:ascii="Times New Roman" w:hAnsi="Times New Roman" w:cs="Times New Roman"/>
          <w:sz w:val="28"/>
          <w:szCs w:val="28"/>
          <w:lang w:val="uk-UA"/>
        </w:rPr>
        <w:t>Цемра</w:t>
      </w:r>
      <w:proofErr w:type="spellEnd"/>
      <w:r w:rsidR="00B37504" w:rsidRPr="003476DD">
        <w:rPr>
          <w:rFonts w:ascii="Times New Roman" w:hAnsi="Times New Roman" w:cs="Times New Roman"/>
          <w:sz w:val="28"/>
          <w:szCs w:val="28"/>
          <w:lang w:val="uk-UA"/>
        </w:rPr>
        <w:t xml:space="preserve">, </w:t>
      </w:r>
      <w:r w:rsidR="00B37504" w:rsidRPr="003476DD">
        <w:rPr>
          <w:rFonts w:ascii="Times New Roman" w:hAnsi="Times New Roman" w:cs="Times New Roman"/>
          <w:sz w:val="28"/>
          <w:szCs w:val="28"/>
          <w:lang w:val="uk-UA"/>
        </w:rPr>
        <w:lastRenderedPageBreak/>
        <w:t xml:space="preserve">Я. </w:t>
      </w:r>
      <w:proofErr w:type="spellStart"/>
      <w:r w:rsidR="00B37504" w:rsidRPr="003476DD">
        <w:rPr>
          <w:rFonts w:ascii="Times New Roman" w:hAnsi="Times New Roman" w:cs="Times New Roman"/>
          <w:sz w:val="28"/>
          <w:szCs w:val="28"/>
          <w:lang w:val="uk-UA"/>
        </w:rPr>
        <w:t>Вискварка</w:t>
      </w:r>
      <w:proofErr w:type="spellEnd"/>
      <w:r w:rsidR="00B37504" w:rsidRPr="003476DD">
        <w:rPr>
          <w:rFonts w:ascii="Times New Roman" w:hAnsi="Times New Roman" w:cs="Times New Roman"/>
          <w:sz w:val="28"/>
          <w:szCs w:val="28"/>
          <w:lang w:val="uk-UA"/>
        </w:rPr>
        <w:t xml:space="preserve"> Вісник НТУ «ХПІ». Серія: Історія науки і техніки</w:t>
      </w:r>
      <w:r w:rsidR="00B37504">
        <w:rPr>
          <w:rFonts w:ascii="Times New Roman" w:hAnsi="Times New Roman" w:cs="Times New Roman"/>
          <w:sz w:val="28"/>
          <w:szCs w:val="28"/>
          <w:lang w:val="uk-UA"/>
        </w:rPr>
        <w:t xml:space="preserve">, </w:t>
      </w:r>
      <w:r w:rsidR="00B37504">
        <w:rPr>
          <w:rFonts w:ascii="Times New Roman" w:hAnsi="Times New Roman"/>
          <w:color w:val="000000"/>
          <w:sz w:val="28"/>
          <w:szCs w:val="28"/>
          <w:lang w:val="uk-UA"/>
        </w:rPr>
        <w:t xml:space="preserve">7 </w:t>
      </w:r>
      <w:r w:rsidR="00B37504">
        <w:rPr>
          <w:rFonts w:ascii="Times New Roman" w:eastAsia="Times New Roman" w:hAnsi="Times New Roman"/>
          <w:color w:val="000000"/>
          <w:sz w:val="28"/>
          <w:szCs w:val="28"/>
          <w:lang w:val="uk-UA" w:eastAsia="ru-RU"/>
        </w:rPr>
        <w:t xml:space="preserve">українських </w:t>
      </w:r>
      <w:proofErr w:type="spellStart"/>
      <w:r w:rsidR="00B37504">
        <w:rPr>
          <w:rFonts w:ascii="Times New Roman" w:eastAsia="Times New Roman" w:hAnsi="Times New Roman"/>
          <w:color w:val="000000"/>
          <w:sz w:val="28"/>
          <w:szCs w:val="28"/>
          <w:lang w:val="uk-UA" w:eastAsia="ru-RU"/>
        </w:rPr>
        <w:t>фотокниг</w:t>
      </w:r>
      <w:proofErr w:type="spellEnd"/>
      <w:r w:rsidR="00B37504">
        <w:rPr>
          <w:rFonts w:ascii="Times New Roman" w:eastAsia="Times New Roman" w:hAnsi="Times New Roman"/>
          <w:color w:val="000000"/>
          <w:sz w:val="28"/>
          <w:szCs w:val="28"/>
          <w:lang w:val="uk-UA" w:eastAsia="ru-RU"/>
        </w:rPr>
        <w:t xml:space="preserve"> </w:t>
      </w:r>
      <w:proofErr w:type="spellStart"/>
      <w:r w:rsidR="00B37504">
        <w:rPr>
          <w:rFonts w:ascii="Times New Roman" w:eastAsia="Times New Roman" w:hAnsi="Times New Roman"/>
          <w:color w:val="000000"/>
          <w:sz w:val="28"/>
          <w:szCs w:val="28"/>
          <w:lang w:val="uk-UA" w:eastAsia="ru-RU"/>
        </w:rPr>
        <w:t>заслуговуючих</w:t>
      </w:r>
      <w:proofErr w:type="spellEnd"/>
      <w:r w:rsidR="00B37504">
        <w:rPr>
          <w:rFonts w:ascii="Times New Roman" w:eastAsia="Times New Roman" w:hAnsi="Times New Roman"/>
          <w:color w:val="000000"/>
          <w:sz w:val="28"/>
          <w:szCs w:val="28"/>
          <w:lang w:val="uk-UA" w:eastAsia="ru-RU"/>
        </w:rPr>
        <w:t xml:space="preserve"> уваги</w:t>
      </w:r>
      <w:r w:rsidR="00B37504" w:rsidRPr="003476DD">
        <w:rPr>
          <w:rFonts w:ascii="Times New Roman" w:eastAsia="Times New Roman" w:hAnsi="Times New Roman"/>
          <w:color w:val="000000"/>
          <w:sz w:val="28"/>
          <w:szCs w:val="28"/>
          <w:lang w:eastAsia="ru-RU"/>
        </w:rPr>
        <w:t xml:space="preserve"> URL: </w:t>
      </w:r>
      <w:hyperlink r:id="rId13" w:history="1">
        <w:r w:rsidR="00B37504" w:rsidRPr="003476DD">
          <w:rPr>
            <w:rStyle w:val="a7"/>
            <w:rFonts w:ascii="Times New Roman" w:eastAsia="Times New Roman" w:hAnsi="Times New Roman"/>
            <w:color w:val="000000"/>
            <w:sz w:val="28"/>
            <w:szCs w:val="28"/>
            <w:lang w:eastAsia="ru-RU"/>
          </w:rPr>
          <w:t>https://birdinflight.com/ru/vdohnovenie/resursy/26042016-posle-prochteniya-sberech-ukrainskie-fotoknigi.html</w:t>
        </w:r>
      </w:hyperlink>
      <w:r w:rsidR="00B37504">
        <w:rPr>
          <w:rFonts w:ascii="Times New Roman" w:hAnsi="Times New Roman"/>
          <w:color w:val="000000"/>
          <w:sz w:val="28"/>
          <w:szCs w:val="28"/>
          <w:shd w:val="clear" w:color="auto" w:fill="FFFFFF"/>
          <w:lang w:val="uk-UA"/>
        </w:rPr>
        <w:t xml:space="preserve">, </w:t>
      </w:r>
      <w:proofErr w:type="spellStart"/>
      <w:r w:rsidR="00B37504" w:rsidRPr="003476DD">
        <w:rPr>
          <w:rFonts w:ascii="Times New Roman" w:hAnsi="Times New Roman"/>
          <w:color w:val="000000"/>
          <w:sz w:val="28"/>
          <w:szCs w:val="28"/>
        </w:rPr>
        <w:t>Фотодрук</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vs</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поліграфічний</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друк</w:t>
      </w:r>
      <w:proofErr w:type="spellEnd"/>
      <w:r w:rsidR="00B37504" w:rsidRPr="003476DD">
        <w:rPr>
          <w:rFonts w:ascii="Times New Roman" w:hAnsi="Times New Roman"/>
          <w:color w:val="000000"/>
          <w:sz w:val="28"/>
          <w:szCs w:val="28"/>
        </w:rPr>
        <w:t xml:space="preserve"> </w:t>
      </w:r>
      <w:r w:rsidR="00B37504" w:rsidRPr="003476DD">
        <w:rPr>
          <w:rFonts w:ascii="Times New Roman" w:hAnsi="Times New Roman"/>
          <w:color w:val="000000"/>
          <w:sz w:val="28"/>
          <w:szCs w:val="28"/>
          <w:shd w:val="clear" w:color="auto" w:fill="FFFFFF"/>
        </w:rPr>
        <w:t xml:space="preserve">URL: </w:t>
      </w:r>
      <w:hyperlink r:id="rId14" w:history="1">
        <w:r w:rsidR="00B37504" w:rsidRPr="003476DD">
          <w:rPr>
            <w:rStyle w:val="a7"/>
            <w:rFonts w:ascii="Times New Roman" w:hAnsi="Times New Roman"/>
            <w:sz w:val="28"/>
            <w:szCs w:val="28"/>
          </w:rPr>
          <w:t>https://gardenbook.com.ua/fotodruk-vs-poligrafichny-j-druk/</w:t>
        </w:r>
      </w:hyperlink>
      <w:r w:rsidR="00B37504">
        <w:rPr>
          <w:rFonts w:ascii="Times New Roman" w:hAnsi="Times New Roman"/>
          <w:color w:val="000000"/>
          <w:sz w:val="28"/>
          <w:szCs w:val="28"/>
          <w:shd w:val="clear" w:color="auto" w:fill="FFFFFF"/>
          <w:lang w:val="uk-UA"/>
        </w:rPr>
        <w:t xml:space="preserve">, </w:t>
      </w:r>
      <w:proofErr w:type="spellStart"/>
      <w:r w:rsidR="00B37504" w:rsidRPr="003476DD">
        <w:rPr>
          <w:rFonts w:ascii="Times New Roman" w:eastAsia="Times New Roman" w:hAnsi="Times New Roman"/>
          <w:color w:val="000000"/>
          <w:sz w:val="28"/>
          <w:szCs w:val="28"/>
          <w:lang w:eastAsia="ru-RU"/>
        </w:rPr>
        <w:t>Черепанин</w:t>
      </w:r>
      <w:proofErr w:type="spellEnd"/>
      <w:r w:rsidR="00B37504" w:rsidRPr="003476DD">
        <w:rPr>
          <w:rFonts w:ascii="Times New Roman" w:eastAsia="Times New Roman" w:hAnsi="Times New Roman"/>
          <w:color w:val="000000"/>
          <w:sz w:val="28"/>
          <w:szCs w:val="28"/>
          <w:lang w:eastAsia="ru-RU"/>
        </w:rPr>
        <w:t> В. </w:t>
      </w:r>
      <w:proofErr w:type="spellStart"/>
      <w:r w:rsidR="00B37504" w:rsidRPr="003476DD">
        <w:rPr>
          <w:rFonts w:ascii="Times New Roman" w:eastAsia="Times New Roman" w:hAnsi="Times New Roman"/>
          <w:color w:val="000000"/>
          <w:sz w:val="28"/>
          <w:szCs w:val="28"/>
          <w:lang w:eastAsia="ru-RU"/>
        </w:rPr>
        <w:t>Проявлені</w:t>
      </w:r>
      <w:proofErr w:type="spellEnd"/>
      <w:r w:rsidR="00B37504" w:rsidRPr="003476DD">
        <w:rPr>
          <w:rFonts w:ascii="Times New Roman" w:eastAsia="Times New Roman" w:hAnsi="Times New Roman"/>
          <w:color w:val="000000"/>
          <w:sz w:val="28"/>
          <w:szCs w:val="28"/>
          <w:lang w:eastAsia="ru-RU"/>
        </w:rPr>
        <w:t> </w:t>
      </w:r>
      <w:proofErr w:type="spellStart"/>
      <w:r w:rsidR="00B37504" w:rsidRPr="003476DD">
        <w:rPr>
          <w:rFonts w:ascii="Times New Roman" w:eastAsia="Times New Roman" w:hAnsi="Times New Roman"/>
          <w:color w:val="000000"/>
          <w:sz w:val="28"/>
          <w:szCs w:val="28"/>
          <w:lang w:eastAsia="ru-RU"/>
        </w:rPr>
        <w:t>фотографології</w:t>
      </w:r>
      <w:proofErr w:type="spellEnd"/>
      <w:r w:rsidR="00B37504" w:rsidRPr="003476DD">
        <w:rPr>
          <w:rFonts w:ascii="Times New Roman" w:eastAsia="Times New Roman" w:hAnsi="Times New Roman"/>
          <w:color w:val="000000"/>
          <w:sz w:val="28"/>
          <w:szCs w:val="28"/>
          <w:lang w:eastAsia="ru-RU"/>
        </w:rPr>
        <w:t> </w:t>
      </w:r>
      <w:r w:rsidR="00B37504" w:rsidRPr="003476DD">
        <w:rPr>
          <w:rFonts w:ascii="Times New Roman" w:hAnsi="Times New Roman"/>
          <w:color w:val="000000"/>
          <w:sz w:val="28"/>
          <w:szCs w:val="28"/>
          <w:shd w:val="clear" w:color="auto" w:fill="FFFFFF"/>
        </w:rPr>
        <w:t>URL:</w:t>
      </w:r>
      <w:r w:rsidR="00B37504">
        <w:rPr>
          <w:rFonts w:ascii="Times New Roman" w:hAnsi="Times New Roman"/>
          <w:color w:val="000000"/>
          <w:sz w:val="28"/>
          <w:szCs w:val="28"/>
          <w:shd w:val="clear" w:color="auto" w:fill="FFFFFF"/>
          <w:lang w:val="uk-UA"/>
        </w:rPr>
        <w:t xml:space="preserve"> </w:t>
      </w:r>
      <w:hyperlink r:id="rId15" w:history="1">
        <w:r w:rsidR="00B37504" w:rsidRPr="00A27B62">
          <w:rPr>
            <w:rStyle w:val="a7"/>
            <w:rFonts w:ascii="Times New Roman" w:hAnsi="Times New Roman"/>
            <w:sz w:val="28"/>
            <w:szCs w:val="28"/>
            <w:shd w:val="clear" w:color="auto" w:fill="FFFFFF"/>
          </w:rPr>
          <w:t>https://zn.ua/ukr/ART/proyavleni_fotografologiyi.html</w:t>
        </w:r>
      </w:hyperlink>
      <w:r w:rsidR="00B37504">
        <w:rPr>
          <w:rFonts w:ascii="Times New Roman" w:hAnsi="Times New Roman"/>
          <w:color w:val="000000"/>
          <w:sz w:val="28"/>
          <w:szCs w:val="28"/>
          <w:shd w:val="clear" w:color="auto" w:fill="FFFFFF"/>
          <w:lang w:val="uk-UA"/>
        </w:rPr>
        <w:t xml:space="preserve">, </w:t>
      </w:r>
      <w:proofErr w:type="spellStart"/>
      <w:r w:rsidR="00B37504" w:rsidRPr="003476DD">
        <w:rPr>
          <w:rFonts w:ascii="Times New Roman" w:hAnsi="Times New Roman"/>
          <w:color w:val="000000"/>
          <w:sz w:val="28"/>
          <w:szCs w:val="28"/>
          <w:shd w:val="clear" w:color="auto" w:fill="FFFFFF"/>
        </w:rPr>
        <w:t>Badger</w:t>
      </w:r>
      <w:proofErr w:type="spellEnd"/>
      <w:r w:rsidR="00B37504" w:rsidRPr="003476DD">
        <w:rPr>
          <w:rFonts w:ascii="Times New Roman" w:hAnsi="Times New Roman"/>
          <w:color w:val="000000"/>
          <w:sz w:val="28"/>
          <w:szCs w:val="28"/>
          <w:shd w:val="clear" w:color="auto" w:fill="FFFFFF"/>
        </w:rPr>
        <w:t xml:space="preserve">, G (2004), </w:t>
      </w:r>
      <w:proofErr w:type="spellStart"/>
      <w:r w:rsidR="00B37504" w:rsidRPr="003476DD">
        <w:rPr>
          <w:rFonts w:ascii="Times New Roman" w:hAnsi="Times New Roman"/>
          <w:color w:val="000000"/>
          <w:sz w:val="28"/>
          <w:szCs w:val="28"/>
          <w:shd w:val="clear" w:color="auto" w:fill="FFFFFF"/>
        </w:rPr>
        <w:t>Theory</w:t>
      </w:r>
      <w:proofErr w:type="spellEnd"/>
      <w:r w:rsidR="00B37504" w:rsidRPr="003476DD">
        <w:rPr>
          <w:rFonts w:ascii="Times New Roman" w:hAnsi="Times New Roman"/>
          <w:color w:val="000000"/>
          <w:sz w:val="28"/>
          <w:szCs w:val="28"/>
          <w:shd w:val="clear" w:color="auto" w:fill="FFFFFF"/>
        </w:rPr>
        <w:t xml:space="preserve">: The </w:t>
      </w:r>
      <w:proofErr w:type="spellStart"/>
      <w:r w:rsidR="00B37504" w:rsidRPr="003476DD">
        <w:rPr>
          <w:rFonts w:ascii="Times New Roman" w:hAnsi="Times New Roman"/>
          <w:color w:val="000000"/>
          <w:sz w:val="28"/>
          <w:szCs w:val="28"/>
          <w:shd w:val="clear" w:color="auto" w:fill="FFFFFF"/>
        </w:rPr>
        <w:t>Indecisive</w:t>
      </w:r>
      <w:proofErr w:type="spellEnd"/>
      <w:r w:rsidR="00B37504" w:rsidRPr="003476DD">
        <w:rPr>
          <w:rFonts w:ascii="Times New Roman" w:hAnsi="Times New Roman"/>
          <w:color w:val="000000"/>
          <w:sz w:val="28"/>
          <w:szCs w:val="28"/>
          <w:shd w:val="clear" w:color="auto" w:fill="FFFFFF"/>
        </w:rPr>
        <w:t xml:space="preserve"> </w:t>
      </w:r>
      <w:proofErr w:type="spellStart"/>
      <w:r w:rsidR="00B37504" w:rsidRPr="003476DD">
        <w:rPr>
          <w:rFonts w:ascii="Times New Roman" w:hAnsi="Times New Roman"/>
          <w:color w:val="000000"/>
          <w:sz w:val="28"/>
          <w:szCs w:val="28"/>
          <w:shd w:val="clear" w:color="auto" w:fill="FFFFFF"/>
        </w:rPr>
        <w:t>Moment</w:t>
      </w:r>
      <w:proofErr w:type="spellEnd"/>
      <w:r w:rsidR="00B37504" w:rsidRPr="003476DD">
        <w:rPr>
          <w:rFonts w:ascii="Times New Roman" w:hAnsi="Times New Roman"/>
          <w:color w:val="000000"/>
          <w:sz w:val="28"/>
          <w:szCs w:val="28"/>
          <w:shd w:val="clear" w:color="auto" w:fill="FFFFFF"/>
        </w:rPr>
        <w:t xml:space="preserve">: Frank, Klein, </w:t>
      </w:r>
      <w:proofErr w:type="spellStart"/>
      <w:r w:rsidR="00B37504" w:rsidRPr="003476DD">
        <w:rPr>
          <w:rFonts w:ascii="Times New Roman" w:hAnsi="Times New Roman"/>
          <w:color w:val="000000"/>
          <w:sz w:val="28"/>
          <w:szCs w:val="28"/>
          <w:shd w:val="clear" w:color="auto" w:fill="FFFFFF"/>
        </w:rPr>
        <w:t>and</w:t>
      </w:r>
      <w:proofErr w:type="spellEnd"/>
      <w:r w:rsidR="00B37504" w:rsidRPr="003476DD">
        <w:rPr>
          <w:rFonts w:ascii="Times New Roman" w:hAnsi="Times New Roman"/>
          <w:color w:val="000000"/>
          <w:sz w:val="28"/>
          <w:szCs w:val="28"/>
          <w:shd w:val="clear" w:color="auto" w:fill="FFFFFF"/>
        </w:rPr>
        <w:t xml:space="preserve"> ‘Stream-Of-</w:t>
      </w:r>
      <w:proofErr w:type="spellStart"/>
      <w:r w:rsidR="00B37504" w:rsidRPr="003476DD">
        <w:rPr>
          <w:rFonts w:ascii="Times New Roman" w:hAnsi="Times New Roman"/>
          <w:color w:val="000000"/>
          <w:sz w:val="28"/>
          <w:szCs w:val="28"/>
          <w:shd w:val="clear" w:color="auto" w:fill="FFFFFF"/>
        </w:rPr>
        <w:t>Consciousness</w:t>
      </w:r>
      <w:proofErr w:type="spellEnd"/>
      <w:r w:rsidR="00B37504" w:rsidRPr="003476DD">
        <w:rPr>
          <w:rFonts w:ascii="Times New Roman" w:hAnsi="Times New Roman"/>
          <w:color w:val="000000"/>
          <w:sz w:val="28"/>
          <w:szCs w:val="28"/>
          <w:shd w:val="clear" w:color="auto" w:fill="FFFFFF"/>
        </w:rPr>
        <w:t>’ </w:t>
      </w:r>
      <w:proofErr w:type="spellStart"/>
      <w:r w:rsidR="00B37504" w:rsidRPr="003476DD">
        <w:rPr>
          <w:rFonts w:ascii="Times New Roman" w:hAnsi="Times New Roman"/>
          <w:color w:val="000000"/>
          <w:sz w:val="28"/>
          <w:szCs w:val="28"/>
          <w:shd w:val="clear" w:color="auto" w:fill="FFFFFF"/>
        </w:rPr>
        <w:t>Photography</w:t>
      </w:r>
      <w:proofErr w:type="spellEnd"/>
      <w:r w:rsidR="00B37504" w:rsidRPr="003476DD">
        <w:rPr>
          <w:rFonts w:ascii="Times New Roman" w:hAnsi="Times New Roman"/>
          <w:color w:val="000000"/>
          <w:sz w:val="28"/>
          <w:szCs w:val="28"/>
          <w:shd w:val="clear" w:color="auto" w:fill="FFFFFF"/>
        </w:rPr>
        <w:t>, American </w:t>
      </w:r>
      <w:proofErr w:type="spellStart"/>
      <w:r w:rsidR="00B37504" w:rsidRPr="003476DD">
        <w:rPr>
          <w:rFonts w:ascii="Times New Roman" w:hAnsi="Times New Roman"/>
          <w:color w:val="000000"/>
          <w:sz w:val="28"/>
          <w:szCs w:val="28"/>
          <w:shd w:val="clear" w:color="auto" w:fill="FFFFFF"/>
        </w:rPr>
        <w:t>Suburb</w:t>
      </w:r>
      <w:proofErr w:type="spellEnd"/>
      <w:r w:rsidR="00B37504" w:rsidRPr="003476DD">
        <w:rPr>
          <w:rFonts w:ascii="Times New Roman" w:hAnsi="Times New Roman"/>
          <w:color w:val="000000"/>
          <w:sz w:val="28"/>
          <w:szCs w:val="28"/>
          <w:shd w:val="clear" w:color="auto" w:fill="FFFFFF"/>
        </w:rPr>
        <w:t xml:space="preserve"> X URL: </w:t>
      </w:r>
      <w:hyperlink r:id="rId16" w:history="1">
        <w:r w:rsidR="00B37504" w:rsidRPr="003476DD">
          <w:rPr>
            <w:rStyle w:val="a7"/>
            <w:rFonts w:ascii="Times New Roman" w:hAnsi="Times New Roman"/>
            <w:color w:val="000000"/>
            <w:sz w:val="28"/>
            <w:szCs w:val="28"/>
            <w:shd w:val="clear" w:color="auto" w:fill="FFFFFF"/>
          </w:rPr>
          <w:t>http://www.americansuburbx.com/2010/06/theory-indecisive-moment-frank-klein.html</w:t>
        </w:r>
      </w:hyperlink>
      <w:r w:rsidR="00B37504">
        <w:rPr>
          <w:rFonts w:ascii="Times New Roman" w:hAnsi="Times New Roman"/>
          <w:color w:val="000000"/>
          <w:sz w:val="28"/>
          <w:szCs w:val="28"/>
          <w:shd w:val="clear" w:color="auto" w:fill="FFFFFF"/>
          <w:lang w:val="uk-UA"/>
        </w:rPr>
        <w:t xml:space="preserve">, </w:t>
      </w:r>
      <w:proofErr w:type="spellStart"/>
      <w:r w:rsidR="00B37504" w:rsidRPr="003476DD">
        <w:rPr>
          <w:rFonts w:ascii="Times New Roman" w:hAnsi="Times New Roman"/>
          <w:color w:val="000000"/>
          <w:sz w:val="28"/>
          <w:szCs w:val="28"/>
        </w:rPr>
        <w:t>Benge</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Harvey</w:t>
      </w:r>
      <w:proofErr w:type="spellEnd"/>
      <w:r w:rsidR="00B37504" w:rsidRPr="003476DD">
        <w:rPr>
          <w:rFonts w:ascii="Times New Roman" w:hAnsi="Times New Roman"/>
          <w:color w:val="000000"/>
          <w:sz w:val="28"/>
          <w:szCs w:val="28"/>
        </w:rPr>
        <w:t xml:space="preserve"> — </w:t>
      </w:r>
      <w:proofErr w:type="spellStart"/>
      <w:r w:rsidR="00B37504" w:rsidRPr="003476DD">
        <w:rPr>
          <w:rFonts w:ascii="Times New Roman" w:hAnsi="Times New Roman"/>
          <w:color w:val="000000"/>
          <w:sz w:val="28"/>
          <w:szCs w:val="28"/>
        </w:rPr>
        <w:t>Photography</w:t>
      </w:r>
      <w:proofErr w:type="spellEnd"/>
      <w:r w:rsidR="00B37504" w:rsidRPr="003476DD">
        <w:rPr>
          <w:rFonts w:ascii="Times New Roman" w:hAnsi="Times New Roman"/>
          <w:color w:val="000000"/>
          <w:sz w:val="28"/>
          <w:szCs w:val="28"/>
        </w:rPr>
        <w:t xml:space="preserve"> + </w:t>
      </w:r>
      <w:proofErr w:type="spellStart"/>
      <w:r w:rsidR="00B37504" w:rsidRPr="003476DD">
        <w:rPr>
          <w:rFonts w:ascii="Times New Roman" w:hAnsi="Times New Roman"/>
          <w:color w:val="000000"/>
          <w:sz w:val="28"/>
          <w:szCs w:val="28"/>
        </w:rPr>
        <w:t>art</w:t>
      </w:r>
      <w:proofErr w:type="spellEnd"/>
      <w:r w:rsidR="00B37504" w:rsidRPr="003476DD">
        <w:rPr>
          <w:rFonts w:ascii="Times New Roman" w:hAnsi="Times New Roman"/>
          <w:color w:val="000000"/>
          <w:sz w:val="28"/>
          <w:szCs w:val="28"/>
        </w:rPr>
        <w:t xml:space="preserve"> + </w:t>
      </w:r>
      <w:proofErr w:type="spellStart"/>
      <w:r w:rsidR="00B37504" w:rsidRPr="003476DD">
        <w:rPr>
          <w:rFonts w:ascii="Times New Roman" w:hAnsi="Times New Roman"/>
          <w:color w:val="000000"/>
          <w:sz w:val="28"/>
          <w:szCs w:val="28"/>
        </w:rPr>
        <w:t>ideas</w:t>
      </w:r>
      <w:proofErr w:type="spellEnd"/>
      <w:r w:rsidR="00B37504" w:rsidRPr="003476DD">
        <w:rPr>
          <w:rFonts w:ascii="Times New Roman" w:hAnsi="Times New Roman"/>
          <w:color w:val="000000"/>
          <w:sz w:val="28"/>
          <w:szCs w:val="28"/>
        </w:rPr>
        <w:t xml:space="preserve"> .The </w:t>
      </w:r>
      <w:proofErr w:type="spellStart"/>
      <w:r w:rsidR="00B37504" w:rsidRPr="003476DD">
        <w:rPr>
          <w:rFonts w:ascii="Times New Roman" w:hAnsi="Times New Roman"/>
          <w:color w:val="000000"/>
          <w:sz w:val="28"/>
          <w:szCs w:val="28"/>
        </w:rPr>
        <w:t>Photobook</w:t>
      </w:r>
      <w:proofErr w:type="spellEnd"/>
      <w:r w:rsidR="00B37504" w:rsidRPr="003476DD">
        <w:rPr>
          <w:rFonts w:ascii="Times New Roman" w:hAnsi="Times New Roman"/>
          <w:color w:val="000000"/>
          <w:sz w:val="28"/>
          <w:szCs w:val="28"/>
        </w:rPr>
        <w:t xml:space="preserve"> – </w:t>
      </w:r>
      <w:proofErr w:type="spellStart"/>
      <w:r w:rsidR="00B37504" w:rsidRPr="003476DD">
        <w:rPr>
          <w:rFonts w:ascii="Times New Roman" w:hAnsi="Times New Roman"/>
          <w:color w:val="000000"/>
          <w:sz w:val="28"/>
          <w:szCs w:val="28"/>
        </w:rPr>
        <w:t>some</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thoughts</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of</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editing</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and</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sequencing</w:t>
      </w:r>
      <w:proofErr w:type="spellEnd"/>
      <w:r w:rsidR="00B37504" w:rsidRPr="003476DD">
        <w:rPr>
          <w:rFonts w:ascii="Times New Roman" w:hAnsi="Times New Roman"/>
          <w:color w:val="000000"/>
          <w:sz w:val="28"/>
          <w:szCs w:val="28"/>
        </w:rPr>
        <w:t xml:space="preserve"> / </w:t>
      </w:r>
      <w:proofErr w:type="spellStart"/>
      <w:r w:rsidR="00B37504" w:rsidRPr="003476DD">
        <w:rPr>
          <w:rFonts w:ascii="Times New Roman" w:hAnsi="Times New Roman"/>
          <w:color w:val="000000"/>
          <w:sz w:val="28"/>
          <w:szCs w:val="28"/>
        </w:rPr>
        <w:t>Harvey</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Benge</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eastAsia="Times New Roman" w:hAnsi="Times New Roman"/>
          <w:color w:val="000000"/>
          <w:sz w:val="28"/>
          <w:szCs w:val="28"/>
          <w:lang w:eastAsia="uk-UA"/>
        </w:rPr>
        <w:t>Харві</w:t>
      </w:r>
      <w:proofErr w:type="spellEnd"/>
      <w:r w:rsidR="00B37504" w:rsidRPr="003476DD">
        <w:rPr>
          <w:rFonts w:ascii="Times New Roman" w:eastAsia="Times New Roman" w:hAnsi="Times New Roman"/>
          <w:color w:val="000000"/>
          <w:sz w:val="28"/>
          <w:szCs w:val="28"/>
          <w:lang w:eastAsia="uk-UA"/>
        </w:rPr>
        <w:t xml:space="preserve"> </w:t>
      </w:r>
      <w:proofErr w:type="spellStart"/>
      <w:r w:rsidR="00B37504" w:rsidRPr="003476DD">
        <w:rPr>
          <w:rFonts w:ascii="Times New Roman" w:eastAsia="Times New Roman" w:hAnsi="Times New Roman"/>
          <w:color w:val="000000"/>
          <w:sz w:val="28"/>
          <w:szCs w:val="28"/>
          <w:lang w:eastAsia="uk-UA"/>
        </w:rPr>
        <w:t>Бендж</w:t>
      </w:r>
      <w:proofErr w:type="spellEnd"/>
      <w:r w:rsidR="00B37504" w:rsidRPr="003476DD">
        <w:rPr>
          <w:rFonts w:ascii="Times New Roman" w:eastAsia="Times New Roman" w:hAnsi="Times New Roman"/>
          <w:color w:val="000000"/>
          <w:sz w:val="28"/>
          <w:szCs w:val="28"/>
          <w:lang w:eastAsia="uk-UA"/>
        </w:rPr>
        <w:t xml:space="preserve"> URL: </w:t>
      </w:r>
      <w:hyperlink r:id="rId17" w:history="1">
        <w:r w:rsidR="00B37504" w:rsidRPr="003476DD">
          <w:rPr>
            <w:rFonts w:ascii="Times New Roman" w:eastAsia="Times New Roman" w:hAnsi="Times New Roman"/>
            <w:color w:val="000000"/>
            <w:sz w:val="28"/>
            <w:szCs w:val="28"/>
            <w:u w:val="single"/>
            <w:lang w:eastAsia="uk-UA"/>
          </w:rPr>
          <w:t>http://harveybenge.blogspot.com/2012/03/photobook-some-thoughts-on-editing-and.html</w:t>
        </w:r>
      </w:hyperlink>
      <w:r w:rsidR="00B37504">
        <w:rPr>
          <w:rFonts w:ascii="Times New Roman" w:hAnsi="Times New Roman"/>
          <w:color w:val="000000"/>
          <w:sz w:val="28"/>
          <w:szCs w:val="28"/>
          <w:shd w:val="clear" w:color="auto" w:fill="FFFFFF"/>
          <w:lang w:val="uk-UA"/>
        </w:rPr>
        <w:t xml:space="preserve">, </w:t>
      </w:r>
      <w:proofErr w:type="spellStart"/>
      <w:r w:rsidR="00B37504" w:rsidRPr="003476DD">
        <w:rPr>
          <w:rFonts w:ascii="Times New Roman" w:hAnsi="Times New Roman"/>
          <w:color w:val="000000"/>
          <w:sz w:val="28"/>
          <w:szCs w:val="28"/>
        </w:rPr>
        <w:t>Chalfen</w:t>
      </w:r>
      <w:proofErr w:type="spellEnd"/>
      <w:r w:rsidR="00B37504" w:rsidRPr="003476DD">
        <w:rPr>
          <w:rFonts w:ascii="Times New Roman" w:hAnsi="Times New Roman"/>
          <w:color w:val="000000"/>
          <w:sz w:val="28"/>
          <w:szCs w:val="28"/>
        </w:rPr>
        <w:t xml:space="preserve"> R. </w:t>
      </w:r>
      <w:proofErr w:type="spellStart"/>
      <w:r w:rsidR="00B37504" w:rsidRPr="003476DD">
        <w:rPr>
          <w:rFonts w:ascii="Times New Roman" w:hAnsi="Times New Roman"/>
          <w:color w:val="000000"/>
          <w:sz w:val="28"/>
          <w:szCs w:val="28"/>
        </w:rPr>
        <w:t>Turning</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leaves</w:t>
      </w:r>
      <w:proofErr w:type="spellEnd"/>
      <w:r w:rsidR="00B37504" w:rsidRPr="003476DD">
        <w:rPr>
          <w:rFonts w:ascii="Times New Roman" w:hAnsi="Times New Roman"/>
          <w:color w:val="000000"/>
          <w:sz w:val="28"/>
          <w:szCs w:val="28"/>
        </w:rPr>
        <w:t xml:space="preserve">: The </w:t>
      </w:r>
      <w:proofErr w:type="spellStart"/>
      <w:r w:rsidR="00B37504" w:rsidRPr="003476DD">
        <w:rPr>
          <w:rFonts w:ascii="Times New Roman" w:hAnsi="Times New Roman"/>
          <w:color w:val="000000"/>
          <w:sz w:val="28"/>
          <w:szCs w:val="28"/>
        </w:rPr>
        <w:t>photograph</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collections</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of</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two</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Japanese</w:t>
      </w:r>
      <w:proofErr w:type="spellEnd"/>
      <w:r w:rsidR="00B37504" w:rsidRPr="003476DD">
        <w:rPr>
          <w:rFonts w:ascii="Times New Roman" w:hAnsi="Times New Roman"/>
          <w:color w:val="000000"/>
          <w:sz w:val="28"/>
          <w:szCs w:val="28"/>
        </w:rPr>
        <w:t xml:space="preserve"> American </w:t>
      </w:r>
      <w:proofErr w:type="spellStart"/>
      <w:r w:rsidR="00B37504" w:rsidRPr="003476DD">
        <w:rPr>
          <w:rFonts w:ascii="Times New Roman" w:hAnsi="Times New Roman"/>
          <w:color w:val="000000"/>
          <w:sz w:val="28"/>
          <w:szCs w:val="28"/>
        </w:rPr>
        <w:t>families</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Albuquerque</w:t>
      </w:r>
      <w:proofErr w:type="spellEnd"/>
      <w:r w:rsidR="00B37504" w:rsidRPr="003476DD">
        <w:rPr>
          <w:rFonts w:ascii="Times New Roman" w:hAnsi="Times New Roman"/>
          <w:color w:val="000000"/>
          <w:sz w:val="28"/>
          <w:szCs w:val="28"/>
        </w:rPr>
        <w:t xml:space="preserve">, NM: University </w:t>
      </w:r>
      <w:proofErr w:type="spellStart"/>
      <w:r w:rsidR="00B37504" w:rsidRPr="003476DD">
        <w:rPr>
          <w:rFonts w:ascii="Times New Roman" w:hAnsi="Times New Roman"/>
          <w:color w:val="000000"/>
          <w:sz w:val="28"/>
          <w:szCs w:val="28"/>
        </w:rPr>
        <w:t>of</w:t>
      </w:r>
      <w:proofErr w:type="spellEnd"/>
      <w:r w:rsidR="00B37504" w:rsidRPr="003476DD">
        <w:rPr>
          <w:rFonts w:ascii="Times New Roman" w:hAnsi="Times New Roman"/>
          <w:color w:val="000000"/>
          <w:sz w:val="28"/>
          <w:szCs w:val="28"/>
        </w:rPr>
        <w:t xml:space="preserve"> </w:t>
      </w:r>
      <w:proofErr w:type="gramStart"/>
      <w:r w:rsidR="00B37504" w:rsidRPr="003476DD">
        <w:rPr>
          <w:rFonts w:ascii="Times New Roman" w:hAnsi="Times New Roman"/>
          <w:color w:val="000000"/>
          <w:sz w:val="28"/>
          <w:szCs w:val="28"/>
        </w:rPr>
        <w:t>New</w:t>
      </w:r>
      <w:r w:rsidR="00B37504">
        <w:rPr>
          <w:rFonts w:ascii="Times New Roman" w:hAnsi="Times New Roman"/>
          <w:color w:val="000000"/>
          <w:sz w:val="28"/>
          <w:szCs w:val="28"/>
          <w:lang w:val="uk-UA"/>
        </w:rPr>
        <w:t xml:space="preserve">, </w:t>
      </w:r>
      <w:r w:rsidR="00FC4F64">
        <w:rPr>
          <w:rFonts w:ascii="Times New Roman" w:hAnsi="Times New Roman"/>
          <w:color w:val="000000"/>
          <w:sz w:val="28"/>
          <w:szCs w:val="28"/>
          <w:shd w:val="clear" w:color="auto" w:fill="FFFFFF"/>
          <w:lang w:val="uk-UA"/>
        </w:rPr>
        <w:t xml:space="preserve"> </w:t>
      </w:r>
      <w:proofErr w:type="spellStart"/>
      <w:r w:rsidR="00B37504" w:rsidRPr="003476DD">
        <w:rPr>
          <w:rStyle w:val="fontstyle01"/>
          <w:rFonts w:ascii="Times New Roman" w:hAnsi="Times New Roman"/>
          <w:i w:val="0"/>
          <w:color w:val="000000"/>
          <w:sz w:val="28"/>
          <w:szCs w:val="28"/>
        </w:rPr>
        <w:t>Fossali</w:t>
      </w:r>
      <w:proofErr w:type="spellEnd"/>
      <w:proofErr w:type="gramEnd"/>
      <w:r w:rsidR="00B37504" w:rsidRPr="003476DD">
        <w:rPr>
          <w:rStyle w:val="fontstyle01"/>
          <w:rFonts w:ascii="Times New Roman" w:hAnsi="Times New Roman"/>
          <w:i w:val="0"/>
          <w:color w:val="000000"/>
          <w:sz w:val="28"/>
          <w:szCs w:val="28"/>
        </w:rPr>
        <w:t xml:space="preserve">, </w:t>
      </w:r>
      <w:proofErr w:type="spellStart"/>
      <w:r w:rsidR="00B37504" w:rsidRPr="003476DD">
        <w:rPr>
          <w:rStyle w:val="fontstyle01"/>
          <w:rFonts w:ascii="Times New Roman" w:hAnsi="Times New Roman"/>
          <w:i w:val="0"/>
          <w:color w:val="000000"/>
          <w:sz w:val="28"/>
          <w:szCs w:val="28"/>
        </w:rPr>
        <w:t>Basso</w:t>
      </w:r>
      <w:proofErr w:type="spellEnd"/>
      <w:r w:rsidR="00B37504" w:rsidRPr="003476DD">
        <w:rPr>
          <w:rStyle w:val="fontstyle01"/>
          <w:rFonts w:ascii="Times New Roman" w:hAnsi="Times New Roman"/>
          <w:i w:val="0"/>
          <w:color w:val="000000"/>
          <w:sz w:val="28"/>
          <w:szCs w:val="28"/>
        </w:rPr>
        <w:t xml:space="preserve"> P., </w:t>
      </w:r>
      <w:proofErr w:type="spellStart"/>
      <w:r w:rsidR="00B37504" w:rsidRPr="003476DD">
        <w:rPr>
          <w:rStyle w:val="fontstyle01"/>
          <w:rFonts w:ascii="Times New Roman" w:hAnsi="Times New Roman"/>
          <w:i w:val="0"/>
          <w:color w:val="000000"/>
          <w:sz w:val="28"/>
          <w:szCs w:val="28"/>
        </w:rPr>
        <w:t>Giulia</w:t>
      </w:r>
      <w:proofErr w:type="spellEnd"/>
      <w:r w:rsidR="00B37504" w:rsidRPr="003476DD">
        <w:rPr>
          <w:rStyle w:val="fontstyle01"/>
          <w:rFonts w:ascii="Times New Roman" w:hAnsi="Times New Roman"/>
          <w:i w:val="0"/>
          <w:color w:val="000000"/>
          <w:sz w:val="28"/>
          <w:szCs w:val="28"/>
        </w:rPr>
        <w:t xml:space="preserve"> </w:t>
      </w:r>
      <w:proofErr w:type="spellStart"/>
      <w:r w:rsidR="00B37504" w:rsidRPr="003476DD">
        <w:rPr>
          <w:rStyle w:val="fontstyle01"/>
          <w:rFonts w:ascii="Times New Roman" w:hAnsi="Times New Roman"/>
          <w:i w:val="0"/>
          <w:color w:val="000000"/>
          <w:sz w:val="28"/>
          <w:szCs w:val="28"/>
        </w:rPr>
        <w:t>Dondero</w:t>
      </w:r>
      <w:proofErr w:type="spellEnd"/>
      <w:r w:rsidR="00B37504" w:rsidRPr="003476DD">
        <w:rPr>
          <w:rStyle w:val="fontstyle01"/>
          <w:rFonts w:ascii="Times New Roman" w:hAnsi="Times New Roman"/>
          <w:i w:val="0"/>
          <w:color w:val="000000"/>
          <w:sz w:val="28"/>
          <w:szCs w:val="28"/>
        </w:rPr>
        <w:t xml:space="preserve"> M</w:t>
      </w:r>
      <w:r w:rsidR="00B37504" w:rsidRPr="003476DD">
        <w:rPr>
          <w:rStyle w:val="fontstyle21"/>
          <w:rFonts w:ascii="Times New Roman" w:hAnsi="Times New Roman"/>
          <w:color w:val="000000"/>
          <w:sz w:val="28"/>
          <w:szCs w:val="28"/>
        </w:rPr>
        <w:t xml:space="preserve">. </w:t>
      </w:r>
      <w:proofErr w:type="spellStart"/>
      <w:r w:rsidR="00B37504" w:rsidRPr="003476DD">
        <w:rPr>
          <w:rStyle w:val="fontstyle21"/>
          <w:rFonts w:ascii="Times New Roman" w:hAnsi="Times New Roman"/>
          <w:color w:val="000000"/>
          <w:sz w:val="28"/>
          <w:szCs w:val="28"/>
        </w:rPr>
        <w:t>Sémiotique</w:t>
      </w:r>
      <w:proofErr w:type="spellEnd"/>
      <w:r w:rsidR="00B37504" w:rsidRPr="003476DD">
        <w:rPr>
          <w:rStyle w:val="fontstyle21"/>
          <w:rFonts w:ascii="Times New Roman" w:hAnsi="Times New Roman"/>
          <w:color w:val="000000"/>
          <w:sz w:val="28"/>
          <w:szCs w:val="28"/>
        </w:rPr>
        <w:t xml:space="preserve"> </w:t>
      </w:r>
      <w:proofErr w:type="spellStart"/>
      <w:r w:rsidR="00B37504" w:rsidRPr="003476DD">
        <w:rPr>
          <w:rStyle w:val="fontstyle21"/>
          <w:rFonts w:ascii="Times New Roman" w:hAnsi="Times New Roman"/>
          <w:color w:val="000000"/>
          <w:sz w:val="28"/>
          <w:szCs w:val="28"/>
        </w:rPr>
        <w:t>de</w:t>
      </w:r>
      <w:proofErr w:type="spellEnd"/>
      <w:r w:rsidR="00B37504" w:rsidRPr="003476DD">
        <w:rPr>
          <w:rStyle w:val="fontstyle21"/>
          <w:rFonts w:ascii="Times New Roman" w:hAnsi="Times New Roman"/>
          <w:color w:val="000000"/>
          <w:sz w:val="28"/>
          <w:szCs w:val="28"/>
        </w:rPr>
        <w:t xml:space="preserve"> </w:t>
      </w:r>
      <w:proofErr w:type="spellStart"/>
      <w:r w:rsidR="00B37504" w:rsidRPr="003476DD">
        <w:rPr>
          <w:rStyle w:val="fontstyle21"/>
          <w:rFonts w:ascii="Times New Roman" w:hAnsi="Times New Roman"/>
          <w:color w:val="000000"/>
          <w:sz w:val="28"/>
          <w:szCs w:val="28"/>
        </w:rPr>
        <w:t>la</w:t>
      </w:r>
      <w:proofErr w:type="spellEnd"/>
      <w:r w:rsidR="00B37504" w:rsidRPr="003476DD">
        <w:rPr>
          <w:rStyle w:val="fontstyle21"/>
          <w:rFonts w:ascii="Times New Roman" w:hAnsi="Times New Roman"/>
          <w:color w:val="000000"/>
          <w:sz w:val="28"/>
          <w:szCs w:val="28"/>
        </w:rPr>
        <w:t xml:space="preserve"> </w:t>
      </w:r>
      <w:proofErr w:type="spellStart"/>
      <w:r w:rsidR="00B37504" w:rsidRPr="003476DD">
        <w:rPr>
          <w:rStyle w:val="fontstyle21"/>
          <w:rFonts w:ascii="Times New Roman" w:hAnsi="Times New Roman"/>
          <w:color w:val="000000"/>
          <w:sz w:val="28"/>
          <w:szCs w:val="28"/>
        </w:rPr>
        <w:t>photographie</w:t>
      </w:r>
      <w:proofErr w:type="spellEnd"/>
      <w:r w:rsidR="00B37504" w:rsidRPr="003476DD">
        <w:rPr>
          <w:rStyle w:val="fontstyle21"/>
          <w:rFonts w:ascii="Times New Roman" w:hAnsi="Times New Roman"/>
          <w:color w:val="000000"/>
          <w:sz w:val="28"/>
          <w:szCs w:val="28"/>
        </w:rPr>
        <w:t xml:space="preserve">. </w:t>
      </w:r>
      <w:proofErr w:type="spellStart"/>
      <w:r w:rsidR="00B37504" w:rsidRPr="003476DD">
        <w:rPr>
          <w:rStyle w:val="fontstyle21"/>
          <w:rFonts w:ascii="Times New Roman" w:hAnsi="Times New Roman"/>
          <w:color w:val="000000"/>
          <w:sz w:val="28"/>
          <w:szCs w:val="28"/>
        </w:rPr>
        <w:t>Université</w:t>
      </w:r>
      <w:proofErr w:type="spellEnd"/>
      <w:r w:rsidR="00B37504" w:rsidRPr="003476DD">
        <w:rPr>
          <w:rStyle w:val="fontstyle21"/>
          <w:rFonts w:ascii="Times New Roman" w:hAnsi="Times New Roman"/>
          <w:color w:val="000000"/>
          <w:sz w:val="28"/>
          <w:szCs w:val="28"/>
        </w:rPr>
        <w:t xml:space="preserve"> </w:t>
      </w:r>
      <w:proofErr w:type="spellStart"/>
      <w:r w:rsidR="00B37504" w:rsidRPr="003476DD">
        <w:rPr>
          <w:rStyle w:val="fontstyle21"/>
          <w:rFonts w:ascii="Times New Roman" w:hAnsi="Times New Roman"/>
          <w:color w:val="000000"/>
          <w:sz w:val="28"/>
          <w:szCs w:val="28"/>
        </w:rPr>
        <w:t>de</w:t>
      </w:r>
      <w:proofErr w:type="spellEnd"/>
      <w:r w:rsidR="00B37504" w:rsidRPr="003476DD">
        <w:rPr>
          <w:rStyle w:val="fontstyle21"/>
          <w:rFonts w:ascii="Times New Roman" w:hAnsi="Times New Roman"/>
          <w:color w:val="000000"/>
          <w:sz w:val="28"/>
          <w:szCs w:val="28"/>
        </w:rPr>
        <w:t xml:space="preserve"> </w:t>
      </w:r>
      <w:proofErr w:type="spellStart"/>
      <w:r w:rsidR="00B37504" w:rsidRPr="003476DD">
        <w:rPr>
          <w:rStyle w:val="fontstyle21"/>
          <w:rFonts w:ascii="Times New Roman" w:hAnsi="Times New Roman"/>
          <w:color w:val="000000"/>
          <w:sz w:val="28"/>
          <w:szCs w:val="28"/>
        </w:rPr>
        <w:t>Limoges</w:t>
      </w:r>
      <w:proofErr w:type="spellEnd"/>
      <w:r w:rsidR="00FC4F64">
        <w:rPr>
          <w:rFonts w:ascii="Times New Roman" w:hAnsi="Times New Roman"/>
          <w:color w:val="000000"/>
          <w:sz w:val="28"/>
          <w:szCs w:val="28"/>
          <w:shd w:val="clear" w:color="auto" w:fill="FFFFFF"/>
          <w:lang w:val="uk-UA"/>
        </w:rPr>
        <w:t xml:space="preserve">, </w:t>
      </w:r>
      <w:r w:rsidR="00B37504" w:rsidRPr="003476DD">
        <w:rPr>
          <w:rFonts w:ascii="Times New Roman" w:hAnsi="Times New Roman"/>
          <w:color w:val="000000"/>
          <w:sz w:val="28"/>
          <w:szCs w:val="28"/>
        </w:rPr>
        <w:t xml:space="preserve">Hall S. </w:t>
      </w:r>
      <w:proofErr w:type="spellStart"/>
      <w:r w:rsidR="00B37504" w:rsidRPr="003476DD">
        <w:rPr>
          <w:rFonts w:ascii="Times New Roman" w:hAnsi="Times New Roman"/>
          <w:color w:val="000000"/>
          <w:sz w:val="28"/>
          <w:szCs w:val="28"/>
        </w:rPr>
        <w:t>Th</w:t>
      </w:r>
      <w:proofErr w:type="spellEnd"/>
      <w:r w:rsidR="00B37504" w:rsidRPr="003476DD">
        <w:rPr>
          <w:rFonts w:ascii="Times New Roman" w:hAnsi="Times New Roman"/>
          <w:color w:val="000000"/>
          <w:sz w:val="28"/>
          <w:szCs w:val="28"/>
        </w:rPr>
        <w:t xml:space="preserve"> e </w:t>
      </w:r>
      <w:proofErr w:type="spellStart"/>
      <w:r w:rsidR="00B37504" w:rsidRPr="003476DD">
        <w:rPr>
          <w:rFonts w:ascii="Times New Roman" w:hAnsi="Times New Roman"/>
          <w:color w:val="000000"/>
          <w:sz w:val="28"/>
          <w:szCs w:val="28"/>
        </w:rPr>
        <w:t>Hinterland</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of</w:t>
      </w:r>
      <w:proofErr w:type="spellEnd"/>
      <w:r w:rsidR="00B37504" w:rsidRPr="003476DD">
        <w:rPr>
          <w:rFonts w:ascii="Times New Roman" w:hAnsi="Times New Roman"/>
          <w:color w:val="000000"/>
          <w:sz w:val="28"/>
          <w:szCs w:val="28"/>
        </w:rPr>
        <w:t xml:space="preserve"> Science: </w:t>
      </w:r>
      <w:proofErr w:type="spellStart"/>
      <w:r w:rsidR="00B37504" w:rsidRPr="003476DD">
        <w:rPr>
          <w:rFonts w:ascii="Times New Roman" w:hAnsi="Times New Roman"/>
          <w:color w:val="000000"/>
          <w:sz w:val="28"/>
          <w:szCs w:val="28"/>
        </w:rPr>
        <w:t>Ideology</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and</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the</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Sociology</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of</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Knowledge</w:t>
      </w:r>
      <w:proofErr w:type="spellEnd"/>
      <w:r w:rsidR="00B37504" w:rsidRPr="003476DD">
        <w:rPr>
          <w:rFonts w:ascii="Times New Roman" w:hAnsi="Times New Roman"/>
          <w:color w:val="000000"/>
          <w:sz w:val="28"/>
          <w:szCs w:val="28"/>
        </w:rPr>
        <w:t xml:space="preserve">» //On </w:t>
      </w:r>
      <w:proofErr w:type="spellStart"/>
      <w:r w:rsidR="00B37504" w:rsidRPr="003476DD">
        <w:rPr>
          <w:rFonts w:ascii="Times New Roman" w:hAnsi="Times New Roman"/>
          <w:color w:val="000000"/>
          <w:sz w:val="28"/>
          <w:szCs w:val="28"/>
        </w:rPr>
        <w:t>Ideology</w:t>
      </w:r>
      <w:proofErr w:type="spellEnd"/>
      <w:r w:rsidR="00FC4F64">
        <w:rPr>
          <w:rFonts w:ascii="Times New Roman" w:hAnsi="Times New Roman"/>
          <w:color w:val="000000"/>
          <w:sz w:val="28"/>
          <w:szCs w:val="28"/>
          <w:lang w:val="uk-UA"/>
        </w:rPr>
        <w:t xml:space="preserve">, </w:t>
      </w:r>
      <w:proofErr w:type="spellStart"/>
      <w:r w:rsidR="00B37504" w:rsidRPr="003476DD">
        <w:rPr>
          <w:rFonts w:ascii="Times New Roman" w:hAnsi="Times New Roman"/>
          <w:color w:val="000000"/>
          <w:sz w:val="28"/>
          <w:szCs w:val="28"/>
        </w:rPr>
        <w:t>Mitchell</w:t>
      </w:r>
      <w:proofErr w:type="spellEnd"/>
      <w:r w:rsidR="00B37504" w:rsidRPr="003476DD">
        <w:rPr>
          <w:rFonts w:ascii="Times New Roman" w:hAnsi="Times New Roman"/>
          <w:color w:val="000000"/>
          <w:sz w:val="28"/>
          <w:szCs w:val="28"/>
        </w:rPr>
        <w:t xml:space="preserve"> W.J.T. The </w:t>
      </w:r>
      <w:proofErr w:type="spellStart"/>
      <w:r w:rsidR="00B37504" w:rsidRPr="003476DD">
        <w:rPr>
          <w:rFonts w:ascii="Times New Roman" w:hAnsi="Times New Roman"/>
          <w:color w:val="000000"/>
          <w:sz w:val="28"/>
          <w:szCs w:val="28"/>
        </w:rPr>
        <w:t>Pictorial</w:t>
      </w:r>
      <w:proofErr w:type="spellEnd"/>
      <w:r w:rsidR="00B37504" w:rsidRPr="003476DD">
        <w:rPr>
          <w:rFonts w:ascii="Times New Roman" w:hAnsi="Times New Roman"/>
          <w:color w:val="000000"/>
          <w:sz w:val="28"/>
          <w:szCs w:val="28"/>
        </w:rPr>
        <w:t xml:space="preserve"> </w:t>
      </w:r>
      <w:proofErr w:type="spellStart"/>
      <w:r w:rsidR="00B37504" w:rsidRPr="003476DD">
        <w:rPr>
          <w:rFonts w:ascii="Times New Roman" w:hAnsi="Times New Roman"/>
          <w:color w:val="000000"/>
          <w:sz w:val="28"/>
          <w:szCs w:val="28"/>
        </w:rPr>
        <w:t>Turn</w:t>
      </w:r>
      <w:proofErr w:type="spellEnd"/>
      <w:r w:rsidR="00B37504" w:rsidRPr="003476DD">
        <w:rPr>
          <w:rFonts w:ascii="Times New Roman" w:hAnsi="Times New Roman"/>
          <w:color w:val="000000"/>
          <w:sz w:val="28"/>
          <w:szCs w:val="28"/>
        </w:rPr>
        <w:t xml:space="preserve"> / W.J.T. </w:t>
      </w:r>
      <w:proofErr w:type="spellStart"/>
      <w:r w:rsidR="00B37504" w:rsidRPr="003476DD">
        <w:rPr>
          <w:rFonts w:ascii="Times New Roman" w:hAnsi="Times New Roman"/>
          <w:color w:val="000000"/>
          <w:sz w:val="28"/>
          <w:szCs w:val="28"/>
        </w:rPr>
        <w:t>Mitchell</w:t>
      </w:r>
      <w:proofErr w:type="spellEnd"/>
      <w:r w:rsidR="00B37504" w:rsidRPr="003476DD">
        <w:rPr>
          <w:rFonts w:ascii="Times New Roman" w:hAnsi="Times New Roman"/>
          <w:color w:val="000000"/>
          <w:sz w:val="28"/>
          <w:szCs w:val="28"/>
        </w:rPr>
        <w:t xml:space="preserve"> // </w:t>
      </w:r>
      <w:proofErr w:type="spellStart"/>
      <w:r w:rsidR="00B37504" w:rsidRPr="003476DD">
        <w:rPr>
          <w:rFonts w:ascii="Times New Roman" w:hAnsi="Times New Roman"/>
          <w:color w:val="000000"/>
          <w:sz w:val="28"/>
          <w:szCs w:val="28"/>
        </w:rPr>
        <w:t>ArtForum</w:t>
      </w:r>
      <w:proofErr w:type="spellEnd"/>
      <w:r w:rsidR="00B37504" w:rsidRPr="003476DD">
        <w:rPr>
          <w:rFonts w:ascii="Times New Roman" w:hAnsi="Times New Roman"/>
          <w:color w:val="000000"/>
          <w:sz w:val="28"/>
          <w:szCs w:val="28"/>
        </w:rPr>
        <w:t>.</w:t>
      </w:r>
    </w:p>
    <w:p w14:paraId="1CDA6DEC" w14:textId="2889896A" w:rsidR="00787C1F" w:rsidRPr="00725A67" w:rsidRDefault="00470593" w:rsidP="00B37504">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b/>
          <w:bCs/>
          <w:sz w:val="28"/>
          <w:szCs w:val="28"/>
          <w:lang w:val="uk-UA"/>
        </w:rPr>
        <w:t>Об’єкт дослідження:</w:t>
      </w:r>
      <w:r w:rsidRPr="00725A67">
        <w:rPr>
          <w:rFonts w:ascii="Times New Roman" w:hAnsi="Times New Roman" w:cs="Times New Roman"/>
          <w:sz w:val="28"/>
          <w:szCs w:val="28"/>
          <w:lang w:val="uk-UA"/>
        </w:rPr>
        <w:t xml:space="preserve"> процес розробки </w:t>
      </w:r>
      <w:r w:rsidR="00954C43" w:rsidRPr="00725A67">
        <w:rPr>
          <w:rFonts w:ascii="Times New Roman" w:hAnsi="Times New Roman" w:cs="Times New Roman"/>
          <w:sz w:val="28"/>
          <w:szCs w:val="28"/>
          <w:lang w:val="uk-UA"/>
        </w:rPr>
        <w:t>фотокниги</w:t>
      </w:r>
    </w:p>
    <w:p w14:paraId="5A6012EB" w14:textId="35345C2B" w:rsidR="00787C1F" w:rsidRPr="00725A67" w:rsidRDefault="0047059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b/>
          <w:bCs/>
          <w:sz w:val="28"/>
          <w:szCs w:val="28"/>
          <w:lang w:val="uk-UA"/>
        </w:rPr>
        <w:t>Предмет дослідження:</w:t>
      </w:r>
      <w:r w:rsidRPr="00725A67">
        <w:rPr>
          <w:rFonts w:ascii="Times New Roman" w:hAnsi="Times New Roman" w:cs="Times New Roman"/>
          <w:sz w:val="28"/>
          <w:szCs w:val="28"/>
          <w:lang w:val="uk-UA"/>
        </w:rPr>
        <w:t xml:space="preserve"> принципи проєктування </w:t>
      </w:r>
      <w:r w:rsidR="00954C43" w:rsidRPr="00725A67">
        <w:rPr>
          <w:rFonts w:ascii="Times New Roman" w:hAnsi="Times New Roman" w:cs="Times New Roman"/>
          <w:sz w:val="28"/>
          <w:szCs w:val="28"/>
          <w:lang w:val="uk-UA"/>
        </w:rPr>
        <w:t>фотокниги</w:t>
      </w:r>
    </w:p>
    <w:p w14:paraId="18EA27B1" w14:textId="09B7A6EC" w:rsidR="00EB3820" w:rsidRDefault="00470593" w:rsidP="000861D8">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b/>
          <w:bCs/>
          <w:sz w:val="28"/>
          <w:szCs w:val="28"/>
          <w:lang w:val="uk-UA"/>
        </w:rPr>
        <w:t>Мета дослідження:</w:t>
      </w:r>
      <w:r w:rsidRPr="00725A67">
        <w:rPr>
          <w:rFonts w:ascii="Times New Roman" w:hAnsi="Times New Roman" w:cs="Times New Roman"/>
          <w:sz w:val="28"/>
          <w:szCs w:val="28"/>
          <w:lang w:val="uk-UA"/>
        </w:rPr>
        <w:t xml:space="preserve"> </w:t>
      </w:r>
      <w:r w:rsidR="00F42EE6">
        <w:rPr>
          <w:rFonts w:ascii="Times New Roman" w:hAnsi="Times New Roman" w:cs="Times New Roman"/>
          <w:sz w:val="28"/>
          <w:szCs w:val="28"/>
          <w:lang w:val="uk-UA"/>
        </w:rPr>
        <w:t>реалізація принципів проєктування фотокниги.</w:t>
      </w:r>
    </w:p>
    <w:p w14:paraId="3CEEC1BB" w14:textId="77777777" w:rsidR="00FC4F64" w:rsidRDefault="00FC4F64" w:rsidP="000861D8">
      <w:pPr>
        <w:spacing w:after="0" w:line="360" w:lineRule="auto"/>
        <w:ind w:firstLine="720"/>
        <w:jc w:val="both"/>
        <w:rPr>
          <w:rFonts w:ascii="Times New Roman" w:hAnsi="Times New Roman" w:cs="Times New Roman"/>
          <w:b/>
          <w:bCs/>
          <w:sz w:val="28"/>
          <w:szCs w:val="28"/>
          <w:lang w:val="uk-UA"/>
        </w:rPr>
      </w:pPr>
      <w:r w:rsidRPr="00FC4F64">
        <w:rPr>
          <w:rFonts w:ascii="Times New Roman" w:hAnsi="Times New Roman" w:cs="Times New Roman"/>
          <w:b/>
          <w:bCs/>
          <w:sz w:val="28"/>
          <w:szCs w:val="28"/>
          <w:lang w:val="uk-UA"/>
        </w:rPr>
        <w:t>Завдання дослідження:</w:t>
      </w:r>
    </w:p>
    <w:p w14:paraId="5189E337" w14:textId="2F0A65C3" w:rsidR="00EB3820" w:rsidRPr="00FC4F64" w:rsidRDefault="00470593" w:rsidP="000861D8">
      <w:pPr>
        <w:spacing w:after="0" w:line="360" w:lineRule="auto"/>
        <w:ind w:firstLine="720"/>
        <w:jc w:val="both"/>
        <w:rPr>
          <w:rFonts w:ascii="Times New Roman" w:hAnsi="Times New Roman" w:cs="Times New Roman"/>
          <w:b/>
          <w:bCs/>
          <w:sz w:val="28"/>
          <w:szCs w:val="28"/>
          <w:lang w:val="uk-UA"/>
        </w:rPr>
      </w:pPr>
      <w:r w:rsidRPr="00FC4F64">
        <w:rPr>
          <w:rFonts w:ascii="Times New Roman" w:hAnsi="Times New Roman" w:cs="Times New Roman"/>
          <w:sz w:val="28"/>
          <w:szCs w:val="28"/>
          <w:lang w:val="uk-UA"/>
        </w:rPr>
        <w:t>– проаналізувати наукову літературу з проблеми дослідження;</w:t>
      </w:r>
    </w:p>
    <w:p w14:paraId="7C1AC833" w14:textId="46BBEDA0" w:rsidR="00EB3820" w:rsidRPr="00FC4F64" w:rsidRDefault="00470593" w:rsidP="000861D8">
      <w:pPr>
        <w:spacing w:after="0" w:line="360" w:lineRule="auto"/>
        <w:ind w:firstLine="720"/>
        <w:jc w:val="both"/>
        <w:rPr>
          <w:rFonts w:ascii="Times New Roman" w:hAnsi="Times New Roman" w:cs="Times New Roman"/>
          <w:sz w:val="28"/>
          <w:szCs w:val="28"/>
          <w:lang w:val="uk-UA"/>
        </w:rPr>
      </w:pPr>
      <w:r w:rsidRPr="00FC4F64">
        <w:rPr>
          <w:rFonts w:ascii="Times New Roman" w:hAnsi="Times New Roman" w:cs="Times New Roman"/>
          <w:sz w:val="28"/>
          <w:szCs w:val="28"/>
          <w:lang w:val="uk-UA"/>
        </w:rPr>
        <w:t xml:space="preserve">– розкрити історичні передумови виникненням </w:t>
      </w:r>
      <w:r w:rsidR="00150870" w:rsidRPr="00FC4F64">
        <w:rPr>
          <w:rFonts w:ascii="Times New Roman" w:hAnsi="Times New Roman" w:cs="Times New Roman"/>
          <w:sz w:val="28"/>
          <w:szCs w:val="28"/>
          <w:lang w:val="uk-UA"/>
        </w:rPr>
        <w:t>поняття фотокнига</w:t>
      </w:r>
      <w:r w:rsidRPr="00FC4F64">
        <w:rPr>
          <w:rFonts w:ascii="Times New Roman" w:hAnsi="Times New Roman" w:cs="Times New Roman"/>
          <w:sz w:val="28"/>
          <w:szCs w:val="28"/>
          <w:lang w:val="uk-UA"/>
        </w:rPr>
        <w:t>;</w:t>
      </w:r>
    </w:p>
    <w:p w14:paraId="39D5E9B7" w14:textId="0CBCA815" w:rsidR="00EB3820" w:rsidRPr="00FC4F64" w:rsidRDefault="00EB3820" w:rsidP="00EB3820">
      <w:pPr>
        <w:spacing w:after="0" w:line="360" w:lineRule="auto"/>
        <w:ind w:firstLine="720"/>
        <w:jc w:val="both"/>
        <w:rPr>
          <w:rFonts w:ascii="Times New Roman" w:hAnsi="Times New Roman" w:cs="Times New Roman"/>
          <w:sz w:val="28"/>
          <w:szCs w:val="28"/>
          <w:lang w:val="uk-UA"/>
        </w:rPr>
      </w:pPr>
      <w:r w:rsidRPr="00FC4F64">
        <w:rPr>
          <w:rFonts w:ascii="Times New Roman" w:hAnsi="Times New Roman" w:cs="Times New Roman"/>
          <w:sz w:val="28"/>
          <w:szCs w:val="28"/>
          <w:lang w:val="uk-UA"/>
        </w:rPr>
        <w:t xml:space="preserve">– </w:t>
      </w:r>
      <w:r w:rsidR="00470593" w:rsidRPr="00FC4F64">
        <w:rPr>
          <w:rFonts w:ascii="Times New Roman" w:hAnsi="Times New Roman" w:cs="Times New Roman"/>
          <w:sz w:val="28"/>
          <w:szCs w:val="28"/>
          <w:lang w:val="uk-UA"/>
        </w:rPr>
        <w:t>розглянути тотожність понять «</w:t>
      </w:r>
      <w:r w:rsidR="00150870" w:rsidRPr="00FC4F64">
        <w:rPr>
          <w:rFonts w:ascii="Times New Roman" w:hAnsi="Times New Roman" w:cs="Times New Roman"/>
          <w:sz w:val="28"/>
          <w:szCs w:val="28"/>
          <w:lang w:val="uk-UA"/>
        </w:rPr>
        <w:t>книга</w:t>
      </w:r>
      <w:r w:rsidR="00470593" w:rsidRPr="00FC4F64">
        <w:rPr>
          <w:rFonts w:ascii="Times New Roman" w:hAnsi="Times New Roman" w:cs="Times New Roman"/>
          <w:sz w:val="28"/>
          <w:szCs w:val="28"/>
          <w:lang w:val="uk-UA"/>
        </w:rPr>
        <w:t>» та «</w:t>
      </w:r>
      <w:r w:rsidR="00150870" w:rsidRPr="00FC4F64">
        <w:rPr>
          <w:rFonts w:ascii="Times New Roman" w:hAnsi="Times New Roman" w:cs="Times New Roman"/>
          <w:sz w:val="28"/>
          <w:szCs w:val="28"/>
          <w:lang w:val="uk-UA"/>
        </w:rPr>
        <w:t>фотокнига</w:t>
      </w:r>
      <w:r w:rsidR="00470593" w:rsidRPr="00FC4F64">
        <w:rPr>
          <w:rFonts w:ascii="Times New Roman" w:hAnsi="Times New Roman" w:cs="Times New Roman"/>
          <w:sz w:val="28"/>
          <w:szCs w:val="28"/>
          <w:lang w:val="uk-UA"/>
        </w:rPr>
        <w:t>»;</w:t>
      </w:r>
    </w:p>
    <w:p w14:paraId="31C003B8" w14:textId="017DFEA2" w:rsidR="00EB3820" w:rsidRPr="00FC4F64" w:rsidRDefault="00470593" w:rsidP="00EB3820">
      <w:pPr>
        <w:spacing w:after="0" w:line="360" w:lineRule="auto"/>
        <w:ind w:firstLine="720"/>
        <w:jc w:val="both"/>
        <w:rPr>
          <w:rFonts w:ascii="Times New Roman" w:hAnsi="Times New Roman" w:cs="Times New Roman"/>
          <w:sz w:val="28"/>
          <w:szCs w:val="28"/>
          <w:lang w:val="uk-UA"/>
        </w:rPr>
      </w:pPr>
      <w:r w:rsidRPr="00FC4F64">
        <w:rPr>
          <w:rFonts w:ascii="Times New Roman" w:hAnsi="Times New Roman" w:cs="Times New Roman"/>
          <w:sz w:val="28"/>
          <w:szCs w:val="28"/>
          <w:lang w:val="uk-UA"/>
        </w:rPr>
        <w:t xml:space="preserve">– визначити роль </w:t>
      </w:r>
      <w:r w:rsidR="00150870" w:rsidRPr="00FC4F64">
        <w:rPr>
          <w:rFonts w:ascii="Times New Roman" w:hAnsi="Times New Roman" w:cs="Times New Roman"/>
          <w:sz w:val="28"/>
          <w:szCs w:val="28"/>
          <w:lang w:val="uk-UA"/>
        </w:rPr>
        <w:t>фотокниги в широкому використанні</w:t>
      </w:r>
      <w:r w:rsidRPr="00FC4F64">
        <w:rPr>
          <w:rFonts w:ascii="Times New Roman" w:hAnsi="Times New Roman" w:cs="Times New Roman"/>
          <w:sz w:val="28"/>
          <w:szCs w:val="28"/>
          <w:lang w:val="uk-UA"/>
        </w:rPr>
        <w:t>;</w:t>
      </w:r>
    </w:p>
    <w:p w14:paraId="1572BE5F" w14:textId="28C040BB" w:rsidR="00EB3820" w:rsidRPr="00FC4F64" w:rsidRDefault="00470593" w:rsidP="00EB3820">
      <w:pPr>
        <w:spacing w:after="0" w:line="360" w:lineRule="auto"/>
        <w:ind w:firstLine="720"/>
        <w:jc w:val="both"/>
        <w:rPr>
          <w:rFonts w:ascii="Times New Roman" w:hAnsi="Times New Roman" w:cs="Times New Roman"/>
          <w:sz w:val="28"/>
          <w:szCs w:val="28"/>
          <w:lang w:val="uk-UA"/>
        </w:rPr>
      </w:pPr>
      <w:r w:rsidRPr="00FC4F64">
        <w:rPr>
          <w:rFonts w:ascii="Times New Roman" w:hAnsi="Times New Roman" w:cs="Times New Roman"/>
          <w:sz w:val="28"/>
          <w:szCs w:val="28"/>
          <w:lang w:val="uk-UA"/>
        </w:rPr>
        <w:t>– розробити власн</w:t>
      </w:r>
      <w:r w:rsidR="00150870" w:rsidRPr="00FC4F64">
        <w:rPr>
          <w:rFonts w:ascii="Times New Roman" w:hAnsi="Times New Roman" w:cs="Times New Roman"/>
          <w:sz w:val="28"/>
          <w:szCs w:val="28"/>
          <w:lang w:val="uk-UA"/>
        </w:rPr>
        <w:t>у</w:t>
      </w:r>
      <w:r w:rsidRPr="00FC4F64">
        <w:rPr>
          <w:rFonts w:ascii="Times New Roman" w:hAnsi="Times New Roman" w:cs="Times New Roman"/>
          <w:sz w:val="28"/>
          <w:szCs w:val="28"/>
          <w:lang w:val="uk-UA"/>
        </w:rPr>
        <w:t xml:space="preserve"> </w:t>
      </w:r>
      <w:r w:rsidR="00150870" w:rsidRPr="00FC4F64">
        <w:rPr>
          <w:rFonts w:ascii="Times New Roman" w:hAnsi="Times New Roman" w:cs="Times New Roman"/>
          <w:sz w:val="28"/>
          <w:szCs w:val="28"/>
          <w:lang w:val="uk-UA"/>
        </w:rPr>
        <w:t>фотокнигу</w:t>
      </w:r>
      <w:r w:rsidRPr="00FC4F64">
        <w:rPr>
          <w:rFonts w:ascii="Times New Roman" w:hAnsi="Times New Roman" w:cs="Times New Roman"/>
          <w:sz w:val="28"/>
          <w:szCs w:val="28"/>
          <w:lang w:val="uk-UA"/>
        </w:rPr>
        <w:t>;</w:t>
      </w:r>
    </w:p>
    <w:p w14:paraId="1034131A" w14:textId="68D27687" w:rsidR="00EB3820" w:rsidRPr="00725A67" w:rsidRDefault="00470593" w:rsidP="00EB3820">
      <w:pPr>
        <w:spacing w:after="0" w:line="360" w:lineRule="auto"/>
        <w:ind w:firstLine="720"/>
        <w:jc w:val="both"/>
        <w:rPr>
          <w:rFonts w:ascii="Times New Roman" w:hAnsi="Times New Roman" w:cs="Times New Roman"/>
          <w:sz w:val="28"/>
          <w:szCs w:val="28"/>
          <w:lang w:val="uk-UA"/>
        </w:rPr>
      </w:pPr>
      <w:r w:rsidRPr="00FC4F64">
        <w:rPr>
          <w:rFonts w:ascii="Times New Roman" w:hAnsi="Times New Roman" w:cs="Times New Roman"/>
          <w:sz w:val="28"/>
          <w:szCs w:val="28"/>
          <w:lang w:val="uk-UA"/>
        </w:rPr>
        <w:t>– розробити методичні рекомендації для дизайнерів з проєктування</w:t>
      </w:r>
      <w:r w:rsidR="00EB3820" w:rsidRPr="00FC4F64">
        <w:rPr>
          <w:rFonts w:ascii="Times New Roman" w:hAnsi="Times New Roman" w:cs="Times New Roman"/>
          <w:sz w:val="28"/>
          <w:szCs w:val="28"/>
          <w:lang w:val="uk-UA"/>
        </w:rPr>
        <w:t xml:space="preserve"> </w:t>
      </w:r>
      <w:r w:rsidRPr="00FC4F64">
        <w:rPr>
          <w:rFonts w:ascii="Times New Roman" w:hAnsi="Times New Roman" w:cs="Times New Roman"/>
          <w:sz w:val="28"/>
          <w:szCs w:val="28"/>
          <w:lang w:val="uk-UA"/>
        </w:rPr>
        <w:t>власно</w:t>
      </w:r>
      <w:r w:rsidR="00150870" w:rsidRPr="00FC4F64">
        <w:rPr>
          <w:rFonts w:ascii="Times New Roman" w:hAnsi="Times New Roman" w:cs="Times New Roman"/>
          <w:sz w:val="28"/>
          <w:szCs w:val="28"/>
          <w:lang w:val="uk-UA"/>
        </w:rPr>
        <w:t>ї</w:t>
      </w:r>
      <w:r w:rsidRPr="00FC4F64">
        <w:rPr>
          <w:rFonts w:ascii="Times New Roman" w:hAnsi="Times New Roman" w:cs="Times New Roman"/>
          <w:sz w:val="28"/>
          <w:szCs w:val="28"/>
          <w:lang w:val="uk-UA"/>
        </w:rPr>
        <w:t xml:space="preserve"> </w:t>
      </w:r>
      <w:r w:rsidR="00150870" w:rsidRPr="00FC4F64">
        <w:rPr>
          <w:rFonts w:ascii="Times New Roman" w:hAnsi="Times New Roman" w:cs="Times New Roman"/>
          <w:sz w:val="28"/>
          <w:szCs w:val="28"/>
          <w:lang w:val="uk-UA"/>
        </w:rPr>
        <w:t>фотокниги</w:t>
      </w:r>
      <w:r w:rsidRPr="00FC4F64">
        <w:rPr>
          <w:rFonts w:ascii="Times New Roman" w:hAnsi="Times New Roman" w:cs="Times New Roman"/>
          <w:sz w:val="28"/>
          <w:szCs w:val="28"/>
          <w:lang w:val="uk-UA"/>
        </w:rPr>
        <w:t>;</w:t>
      </w:r>
    </w:p>
    <w:p w14:paraId="0973552E" w14:textId="51D51906" w:rsidR="00FC4F64" w:rsidRPr="00FC4F64" w:rsidRDefault="00470593" w:rsidP="00FC4F64">
      <w:pPr>
        <w:spacing w:after="0" w:line="360" w:lineRule="auto"/>
        <w:ind w:firstLine="720"/>
        <w:jc w:val="both"/>
        <w:rPr>
          <w:lang w:val="uk-UA"/>
        </w:rPr>
      </w:pPr>
      <w:r w:rsidRPr="00725A67">
        <w:rPr>
          <w:rFonts w:ascii="Times New Roman" w:hAnsi="Times New Roman" w:cs="Times New Roman"/>
          <w:b/>
          <w:bCs/>
          <w:sz w:val="28"/>
          <w:szCs w:val="28"/>
          <w:lang w:val="uk-UA"/>
        </w:rPr>
        <w:lastRenderedPageBreak/>
        <w:t>Методи дослідження.</w:t>
      </w:r>
      <w:r w:rsidRPr="00725A67">
        <w:rPr>
          <w:rFonts w:ascii="Times New Roman" w:hAnsi="Times New Roman" w:cs="Times New Roman"/>
          <w:sz w:val="28"/>
          <w:szCs w:val="28"/>
          <w:lang w:val="uk-UA"/>
        </w:rPr>
        <w:t xml:space="preserve"> </w:t>
      </w:r>
      <w:r w:rsidR="00150870" w:rsidRPr="00725A67">
        <w:rPr>
          <w:rFonts w:ascii="Times New Roman" w:hAnsi="Times New Roman" w:cs="Times New Roman"/>
          <w:sz w:val="28"/>
          <w:szCs w:val="28"/>
          <w:lang w:val="uk-UA"/>
        </w:rPr>
        <w:t xml:space="preserve">У дослідженні використані загальнонаукові та спеціальні методи. Для систематизації фактичного матеріалу використані теоретичні, абстрактні та узагальнюючі методи. Критичний аналіз використовувався при розгляді джерельної бази, абстрагування використано для аналізу об'єкта </w:t>
      </w:r>
      <w:r w:rsidR="00150870" w:rsidRPr="00FC4F64">
        <w:rPr>
          <w:rFonts w:ascii="Times New Roman" w:hAnsi="Times New Roman" w:cs="Times New Roman"/>
          <w:sz w:val="28"/>
          <w:szCs w:val="28"/>
          <w:lang w:val="uk-UA"/>
        </w:rPr>
        <w:t>дослідження.</w:t>
      </w:r>
      <w:r w:rsidR="00FC4F64" w:rsidRPr="00FC4F64">
        <w:t xml:space="preserve"> </w:t>
      </w:r>
    </w:p>
    <w:p w14:paraId="6360E901" w14:textId="77777777" w:rsidR="00FC4F64" w:rsidRDefault="00FC4F64" w:rsidP="00FC4F64">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Одним з методів є можна розглядати </w:t>
      </w:r>
      <w:r w:rsidRPr="00FC4F64">
        <w:rPr>
          <w:rFonts w:ascii="Times New Roman" w:hAnsi="Times New Roman" w:cs="Times New Roman"/>
          <w:sz w:val="28"/>
          <w:szCs w:val="28"/>
          <w:lang w:val="uk-UA"/>
        </w:rPr>
        <w:t xml:space="preserve">як творчий дослідницький проект, де </w:t>
      </w:r>
      <w:r>
        <w:rPr>
          <w:rFonts w:ascii="Times New Roman" w:hAnsi="Times New Roman" w:cs="Times New Roman"/>
          <w:sz w:val="28"/>
          <w:szCs w:val="28"/>
          <w:lang w:val="uk-UA"/>
        </w:rPr>
        <w:t xml:space="preserve">вивчається </w:t>
      </w:r>
      <w:r w:rsidRPr="00FC4F64">
        <w:rPr>
          <w:rFonts w:ascii="Times New Roman" w:hAnsi="Times New Roman" w:cs="Times New Roman"/>
          <w:sz w:val="28"/>
          <w:szCs w:val="28"/>
          <w:lang w:val="uk-UA"/>
        </w:rPr>
        <w:t xml:space="preserve"> різні аспекти, експеримент</w:t>
      </w:r>
      <w:r>
        <w:rPr>
          <w:rFonts w:ascii="Times New Roman" w:hAnsi="Times New Roman" w:cs="Times New Roman"/>
          <w:sz w:val="28"/>
          <w:szCs w:val="28"/>
          <w:lang w:val="uk-UA"/>
        </w:rPr>
        <w:t>и</w:t>
      </w:r>
      <w:r w:rsidRPr="00FC4F64">
        <w:rPr>
          <w:rFonts w:ascii="Times New Roman" w:hAnsi="Times New Roman" w:cs="Times New Roman"/>
          <w:sz w:val="28"/>
          <w:szCs w:val="28"/>
          <w:lang w:val="uk-UA"/>
        </w:rPr>
        <w:t xml:space="preserve"> з різними ідеями та методами, та вдосконал</w:t>
      </w:r>
      <w:r>
        <w:rPr>
          <w:rFonts w:ascii="Times New Roman" w:hAnsi="Times New Roman" w:cs="Times New Roman"/>
          <w:sz w:val="28"/>
          <w:szCs w:val="28"/>
          <w:lang w:val="uk-UA"/>
        </w:rPr>
        <w:t>ення</w:t>
      </w:r>
      <w:r w:rsidRPr="00FC4F64">
        <w:rPr>
          <w:rFonts w:ascii="Times New Roman" w:hAnsi="Times New Roman" w:cs="Times New Roman"/>
          <w:sz w:val="28"/>
          <w:szCs w:val="28"/>
          <w:lang w:val="uk-UA"/>
        </w:rPr>
        <w:t xml:space="preserve"> свої</w:t>
      </w:r>
      <w:r>
        <w:rPr>
          <w:rFonts w:ascii="Times New Roman" w:hAnsi="Times New Roman" w:cs="Times New Roman"/>
          <w:sz w:val="28"/>
          <w:szCs w:val="28"/>
          <w:lang w:val="uk-UA"/>
        </w:rPr>
        <w:t>х</w:t>
      </w:r>
      <w:r w:rsidRPr="00FC4F64">
        <w:rPr>
          <w:rFonts w:ascii="Times New Roman" w:hAnsi="Times New Roman" w:cs="Times New Roman"/>
          <w:sz w:val="28"/>
          <w:szCs w:val="28"/>
          <w:lang w:val="uk-UA"/>
        </w:rPr>
        <w:t xml:space="preserve"> навич</w:t>
      </w:r>
      <w:r>
        <w:rPr>
          <w:rFonts w:ascii="Times New Roman" w:hAnsi="Times New Roman" w:cs="Times New Roman"/>
          <w:sz w:val="28"/>
          <w:szCs w:val="28"/>
          <w:lang w:val="uk-UA"/>
        </w:rPr>
        <w:t>о</w:t>
      </w:r>
      <w:r w:rsidRPr="00FC4F64">
        <w:rPr>
          <w:rFonts w:ascii="Times New Roman" w:hAnsi="Times New Roman" w:cs="Times New Roman"/>
          <w:sz w:val="28"/>
          <w:szCs w:val="28"/>
          <w:lang w:val="uk-UA"/>
        </w:rPr>
        <w:t xml:space="preserve">к. </w:t>
      </w:r>
    </w:p>
    <w:p w14:paraId="03100924" w14:textId="77777777" w:rsidR="00FA51CB" w:rsidRDefault="00FC4F64" w:rsidP="00FC4F64">
      <w:pPr>
        <w:spacing w:after="0" w:line="360" w:lineRule="auto"/>
        <w:ind w:firstLine="720"/>
        <w:jc w:val="both"/>
        <w:rPr>
          <w:rFonts w:ascii="Times New Roman" w:hAnsi="Times New Roman" w:cs="Times New Roman"/>
          <w:sz w:val="28"/>
          <w:szCs w:val="28"/>
          <w:lang w:val="uk-UA"/>
        </w:rPr>
      </w:pPr>
      <w:r w:rsidRPr="00FC4F64">
        <w:rPr>
          <w:rFonts w:ascii="Times New Roman" w:hAnsi="Times New Roman" w:cs="Times New Roman"/>
          <w:sz w:val="28"/>
          <w:szCs w:val="28"/>
          <w:lang w:val="uk-UA"/>
        </w:rPr>
        <w:t>Перед початком створення вивч</w:t>
      </w:r>
      <w:r>
        <w:rPr>
          <w:rFonts w:ascii="Times New Roman" w:hAnsi="Times New Roman" w:cs="Times New Roman"/>
          <w:sz w:val="28"/>
          <w:szCs w:val="28"/>
          <w:lang w:val="uk-UA"/>
        </w:rPr>
        <w:t>ити</w:t>
      </w:r>
      <w:r w:rsidRPr="00FC4F64">
        <w:rPr>
          <w:rFonts w:ascii="Times New Roman" w:hAnsi="Times New Roman" w:cs="Times New Roman"/>
          <w:sz w:val="28"/>
          <w:szCs w:val="28"/>
          <w:lang w:val="uk-UA"/>
        </w:rPr>
        <w:t xml:space="preserve"> тему, навколо якої вона буде побудована. Це може включати в себе вивчення схожих проектів, вивчення історії або культури, пов'язаної з темою.</w:t>
      </w:r>
      <w:r w:rsidR="00FA51CB">
        <w:rPr>
          <w:rFonts w:ascii="Times New Roman" w:hAnsi="Times New Roman" w:cs="Times New Roman"/>
          <w:sz w:val="28"/>
          <w:szCs w:val="28"/>
          <w:lang w:val="uk-UA"/>
        </w:rPr>
        <w:t xml:space="preserve"> </w:t>
      </w:r>
      <w:r w:rsidRPr="00FC4F64">
        <w:rPr>
          <w:rFonts w:ascii="Times New Roman" w:hAnsi="Times New Roman" w:cs="Times New Roman"/>
          <w:sz w:val="28"/>
          <w:szCs w:val="28"/>
          <w:lang w:val="uk-UA"/>
        </w:rPr>
        <w:t>Прове</w:t>
      </w:r>
      <w:r w:rsidR="00FA51CB">
        <w:rPr>
          <w:rFonts w:ascii="Times New Roman" w:hAnsi="Times New Roman" w:cs="Times New Roman"/>
          <w:sz w:val="28"/>
          <w:szCs w:val="28"/>
          <w:lang w:val="uk-UA"/>
        </w:rPr>
        <w:t>сти</w:t>
      </w:r>
      <w:r w:rsidRPr="00FC4F64">
        <w:rPr>
          <w:rFonts w:ascii="Times New Roman" w:hAnsi="Times New Roman" w:cs="Times New Roman"/>
          <w:sz w:val="28"/>
          <w:szCs w:val="28"/>
          <w:lang w:val="uk-UA"/>
        </w:rPr>
        <w:t xml:space="preserve"> дослідження щодо найкращих методів збору матеріалів для фотокниги. Це включає в себе вибір найкращих фотографій, тексту, цитат та іншого контенту.</w:t>
      </w:r>
      <w:r w:rsidR="00FA51CB" w:rsidRPr="00FC4F64">
        <w:rPr>
          <w:rFonts w:ascii="Times New Roman" w:hAnsi="Times New Roman" w:cs="Times New Roman"/>
          <w:sz w:val="28"/>
          <w:szCs w:val="28"/>
          <w:lang w:val="uk-UA"/>
        </w:rPr>
        <w:t xml:space="preserve"> </w:t>
      </w:r>
      <w:r w:rsidR="00FA51CB">
        <w:rPr>
          <w:rFonts w:ascii="Times New Roman" w:hAnsi="Times New Roman" w:cs="Times New Roman"/>
          <w:sz w:val="28"/>
          <w:szCs w:val="28"/>
          <w:lang w:val="uk-UA"/>
        </w:rPr>
        <w:t xml:space="preserve">Проекспериментувати </w:t>
      </w:r>
      <w:r w:rsidRPr="00FC4F64">
        <w:rPr>
          <w:rFonts w:ascii="Times New Roman" w:hAnsi="Times New Roman" w:cs="Times New Roman"/>
          <w:sz w:val="28"/>
          <w:szCs w:val="28"/>
          <w:lang w:val="uk-UA"/>
        </w:rPr>
        <w:t xml:space="preserve"> з різними варіантами дизайну та композиції сторінок. Дослід</w:t>
      </w:r>
      <w:r w:rsidR="00FA51CB">
        <w:rPr>
          <w:rFonts w:ascii="Times New Roman" w:hAnsi="Times New Roman" w:cs="Times New Roman"/>
          <w:sz w:val="28"/>
          <w:szCs w:val="28"/>
          <w:lang w:val="uk-UA"/>
        </w:rPr>
        <w:t>ити</w:t>
      </w:r>
      <w:r w:rsidRPr="00FC4F64">
        <w:rPr>
          <w:rFonts w:ascii="Times New Roman" w:hAnsi="Times New Roman" w:cs="Times New Roman"/>
          <w:sz w:val="28"/>
          <w:szCs w:val="28"/>
          <w:lang w:val="uk-UA"/>
        </w:rPr>
        <w:t>, які кольори, шрифти та композиційні рішення найкраще підходять до проекту.</w:t>
      </w:r>
      <w:r w:rsidR="00FA51CB">
        <w:rPr>
          <w:rFonts w:ascii="Times New Roman" w:hAnsi="Times New Roman" w:cs="Times New Roman"/>
          <w:sz w:val="28"/>
          <w:szCs w:val="28"/>
          <w:lang w:val="uk-UA"/>
        </w:rPr>
        <w:t xml:space="preserve"> </w:t>
      </w:r>
      <w:r w:rsidRPr="00FC4F64">
        <w:rPr>
          <w:rFonts w:ascii="Times New Roman" w:hAnsi="Times New Roman" w:cs="Times New Roman"/>
          <w:sz w:val="28"/>
          <w:szCs w:val="28"/>
          <w:lang w:val="uk-UA"/>
        </w:rPr>
        <w:t>Ознайом</w:t>
      </w:r>
      <w:r w:rsidR="00FA51CB">
        <w:rPr>
          <w:rFonts w:ascii="Times New Roman" w:hAnsi="Times New Roman" w:cs="Times New Roman"/>
          <w:sz w:val="28"/>
          <w:szCs w:val="28"/>
          <w:lang w:val="uk-UA"/>
        </w:rPr>
        <w:t>итися</w:t>
      </w:r>
      <w:r w:rsidRPr="00FC4F64">
        <w:rPr>
          <w:rFonts w:ascii="Times New Roman" w:hAnsi="Times New Roman" w:cs="Times New Roman"/>
          <w:sz w:val="28"/>
          <w:szCs w:val="28"/>
          <w:lang w:val="uk-UA"/>
        </w:rPr>
        <w:t xml:space="preserve"> з різними програмами для створення </w:t>
      </w:r>
      <w:proofErr w:type="spellStart"/>
      <w:r w:rsidRPr="00FC4F64">
        <w:rPr>
          <w:rFonts w:ascii="Times New Roman" w:hAnsi="Times New Roman" w:cs="Times New Roman"/>
          <w:sz w:val="28"/>
          <w:szCs w:val="28"/>
          <w:lang w:val="uk-UA"/>
        </w:rPr>
        <w:t>фотокниг</w:t>
      </w:r>
      <w:proofErr w:type="spellEnd"/>
      <w:r w:rsidRPr="00FC4F64">
        <w:rPr>
          <w:rFonts w:ascii="Times New Roman" w:hAnsi="Times New Roman" w:cs="Times New Roman"/>
          <w:sz w:val="28"/>
          <w:szCs w:val="28"/>
          <w:lang w:val="uk-UA"/>
        </w:rPr>
        <w:t xml:space="preserve"> і дослід</w:t>
      </w:r>
      <w:r w:rsidR="00FA51CB">
        <w:rPr>
          <w:rFonts w:ascii="Times New Roman" w:hAnsi="Times New Roman" w:cs="Times New Roman"/>
          <w:sz w:val="28"/>
          <w:szCs w:val="28"/>
          <w:lang w:val="uk-UA"/>
        </w:rPr>
        <w:t>ити</w:t>
      </w:r>
      <w:r w:rsidRPr="00FC4F64">
        <w:rPr>
          <w:rFonts w:ascii="Times New Roman" w:hAnsi="Times New Roman" w:cs="Times New Roman"/>
          <w:sz w:val="28"/>
          <w:szCs w:val="28"/>
          <w:lang w:val="uk-UA"/>
        </w:rPr>
        <w:t xml:space="preserve"> їхні можливості та інтерфейси. Визнач</w:t>
      </w:r>
      <w:r w:rsidR="00FA51CB">
        <w:rPr>
          <w:rFonts w:ascii="Times New Roman" w:hAnsi="Times New Roman" w:cs="Times New Roman"/>
          <w:sz w:val="28"/>
          <w:szCs w:val="28"/>
          <w:lang w:val="uk-UA"/>
        </w:rPr>
        <w:t>ити</w:t>
      </w:r>
      <w:r w:rsidRPr="00FC4F64">
        <w:rPr>
          <w:rFonts w:ascii="Times New Roman" w:hAnsi="Times New Roman" w:cs="Times New Roman"/>
          <w:sz w:val="28"/>
          <w:szCs w:val="28"/>
          <w:lang w:val="uk-UA"/>
        </w:rPr>
        <w:t xml:space="preserve"> естетику та стиль фотокниги. </w:t>
      </w:r>
      <w:r w:rsidR="00FA51CB">
        <w:rPr>
          <w:rFonts w:ascii="Times New Roman" w:hAnsi="Times New Roman" w:cs="Times New Roman"/>
          <w:sz w:val="28"/>
          <w:szCs w:val="28"/>
          <w:lang w:val="uk-UA"/>
        </w:rPr>
        <w:t>Зробити</w:t>
      </w:r>
      <w:r w:rsidRPr="00FC4F64">
        <w:rPr>
          <w:rFonts w:ascii="Times New Roman" w:hAnsi="Times New Roman" w:cs="Times New Roman"/>
          <w:sz w:val="28"/>
          <w:szCs w:val="28"/>
          <w:lang w:val="uk-UA"/>
        </w:rPr>
        <w:t xml:space="preserve"> дослідження в області візуального мистецтва та фотографії, щоб зрозуміти, як вони можуть бути використані для досягнення бажаного враження.</w:t>
      </w:r>
      <w:r w:rsidR="00FA51CB">
        <w:rPr>
          <w:rFonts w:ascii="Times New Roman" w:hAnsi="Times New Roman" w:cs="Times New Roman"/>
          <w:sz w:val="28"/>
          <w:szCs w:val="28"/>
          <w:lang w:val="uk-UA"/>
        </w:rPr>
        <w:t xml:space="preserve"> </w:t>
      </w:r>
      <w:r w:rsidRPr="00FC4F64">
        <w:rPr>
          <w:rFonts w:ascii="Times New Roman" w:hAnsi="Times New Roman" w:cs="Times New Roman"/>
          <w:sz w:val="28"/>
          <w:szCs w:val="28"/>
          <w:lang w:val="uk-UA"/>
        </w:rPr>
        <w:t>Дослі</w:t>
      </w:r>
      <w:r w:rsidR="00FA51CB">
        <w:rPr>
          <w:rFonts w:ascii="Times New Roman" w:hAnsi="Times New Roman" w:cs="Times New Roman"/>
          <w:sz w:val="28"/>
          <w:szCs w:val="28"/>
          <w:lang w:val="uk-UA"/>
        </w:rPr>
        <w:t>дити</w:t>
      </w:r>
      <w:r w:rsidRPr="00FC4F64">
        <w:rPr>
          <w:rFonts w:ascii="Times New Roman" w:hAnsi="Times New Roman" w:cs="Times New Roman"/>
          <w:sz w:val="28"/>
          <w:szCs w:val="28"/>
          <w:lang w:val="uk-UA"/>
        </w:rPr>
        <w:t xml:space="preserve"> технічні аспекти створення фотокниги, такі як роздільна здатність зображень, формат друку, обкладинка та інші технічні вимоги.</w:t>
      </w:r>
      <w:r w:rsidR="00FA51CB">
        <w:rPr>
          <w:rFonts w:ascii="Times New Roman" w:hAnsi="Times New Roman" w:cs="Times New Roman"/>
          <w:sz w:val="28"/>
          <w:szCs w:val="28"/>
          <w:lang w:val="uk-UA"/>
        </w:rPr>
        <w:t xml:space="preserve"> </w:t>
      </w:r>
    </w:p>
    <w:p w14:paraId="2ACE7582" w14:textId="068D4E71" w:rsidR="00EB3820" w:rsidRPr="00725A67" w:rsidRDefault="00470593" w:rsidP="000861D8">
      <w:pPr>
        <w:spacing w:after="0" w:line="360" w:lineRule="auto"/>
        <w:ind w:firstLine="720"/>
        <w:jc w:val="both"/>
        <w:rPr>
          <w:rFonts w:ascii="Times New Roman" w:hAnsi="Times New Roman" w:cs="Times New Roman"/>
          <w:sz w:val="28"/>
          <w:szCs w:val="28"/>
          <w:lang w:val="uk-UA"/>
        </w:rPr>
      </w:pPr>
      <w:r w:rsidRPr="009870F8">
        <w:rPr>
          <w:rFonts w:ascii="Times New Roman" w:hAnsi="Times New Roman" w:cs="Times New Roman"/>
          <w:b/>
          <w:bCs/>
          <w:sz w:val="28"/>
          <w:szCs w:val="28"/>
          <w:lang w:val="uk-UA"/>
        </w:rPr>
        <w:t>Структура й обсяг магістерської роботи.</w:t>
      </w:r>
      <w:r w:rsidRPr="009870F8">
        <w:rPr>
          <w:rFonts w:ascii="Times New Roman" w:hAnsi="Times New Roman" w:cs="Times New Roman"/>
          <w:sz w:val="28"/>
          <w:szCs w:val="28"/>
          <w:lang w:val="uk-UA"/>
        </w:rPr>
        <w:t xml:space="preserve"> Магістерська робота</w:t>
      </w:r>
      <w:r w:rsidR="00EB3820" w:rsidRPr="009870F8">
        <w:rPr>
          <w:rFonts w:ascii="Times New Roman" w:hAnsi="Times New Roman" w:cs="Times New Roman"/>
          <w:sz w:val="28"/>
          <w:szCs w:val="28"/>
          <w:lang w:val="uk-UA"/>
        </w:rPr>
        <w:t xml:space="preserve"> </w:t>
      </w:r>
      <w:r w:rsidRPr="009870F8">
        <w:rPr>
          <w:rFonts w:ascii="Times New Roman" w:hAnsi="Times New Roman" w:cs="Times New Roman"/>
          <w:sz w:val="28"/>
          <w:szCs w:val="28"/>
          <w:lang w:val="uk-UA"/>
        </w:rPr>
        <w:t>складається зі вступу,  розділів, висновків до розділів, загальних висновків</w:t>
      </w:r>
      <w:r w:rsidR="009870F8">
        <w:rPr>
          <w:rFonts w:ascii="Times New Roman" w:hAnsi="Times New Roman" w:cs="Times New Roman"/>
          <w:sz w:val="28"/>
          <w:szCs w:val="28"/>
          <w:lang w:val="uk-UA"/>
        </w:rPr>
        <w:t xml:space="preserve"> та </w:t>
      </w:r>
      <w:r w:rsidRPr="009870F8">
        <w:rPr>
          <w:rFonts w:ascii="Times New Roman" w:hAnsi="Times New Roman" w:cs="Times New Roman"/>
          <w:sz w:val="28"/>
          <w:szCs w:val="28"/>
          <w:lang w:val="uk-UA"/>
        </w:rPr>
        <w:t>списку використаних джерел. Загальний обсяг роботи</w:t>
      </w:r>
      <w:r w:rsidR="00EB3820" w:rsidRPr="009870F8">
        <w:rPr>
          <w:rFonts w:ascii="Times New Roman" w:hAnsi="Times New Roman" w:cs="Times New Roman"/>
          <w:sz w:val="28"/>
          <w:szCs w:val="28"/>
          <w:lang w:val="uk-UA"/>
        </w:rPr>
        <w:t xml:space="preserve"> </w:t>
      </w:r>
      <w:r w:rsidRPr="009870F8">
        <w:rPr>
          <w:rFonts w:ascii="Times New Roman" w:hAnsi="Times New Roman" w:cs="Times New Roman"/>
          <w:sz w:val="28"/>
          <w:szCs w:val="28"/>
          <w:lang w:val="uk-UA"/>
        </w:rPr>
        <w:t>становить –</w:t>
      </w:r>
      <w:r w:rsidR="008C2FB0" w:rsidRPr="009870F8">
        <w:rPr>
          <w:rFonts w:ascii="Times New Roman" w:hAnsi="Times New Roman" w:cs="Times New Roman"/>
          <w:sz w:val="28"/>
          <w:szCs w:val="28"/>
          <w:lang w:val="ru-RU"/>
        </w:rPr>
        <w:t xml:space="preserve"> </w:t>
      </w:r>
      <w:r w:rsidR="00B07F8E">
        <w:rPr>
          <w:rFonts w:ascii="Times New Roman" w:hAnsi="Times New Roman" w:cs="Times New Roman"/>
          <w:sz w:val="28"/>
          <w:szCs w:val="28"/>
          <w:lang w:val="ru-RU"/>
        </w:rPr>
        <w:t>112</w:t>
      </w:r>
      <w:r w:rsidR="009870F8">
        <w:rPr>
          <w:rFonts w:ascii="Times New Roman" w:hAnsi="Times New Roman" w:cs="Times New Roman"/>
          <w:sz w:val="28"/>
          <w:szCs w:val="28"/>
          <w:lang w:val="ru-RU"/>
        </w:rPr>
        <w:t xml:space="preserve"> </w:t>
      </w:r>
      <w:r w:rsidRPr="009870F8">
        <w:rPr>
          <w:rFonts w:ascii="Times New Roman" w:hAnsi="Times New Roman" w:cs="Times New Roman"/>
          <w:sz w:val="28"/>
          <w:szCs w:val="28"/>
          <w:lang w:val="uk-UA"/>
        </w:rPr>
        <w:t xml:space="preserve">сторінок, основний текст викладено на </w:t>
      </w:r>
      <w:r w:rsidR="009870F8">
        <w:rPr>
          <w:rFonts w:ascii="Times New Roman" w:hAnsi="Times New Roman" w:cs="Times New Roman"/>
          <w:sz w:val="28"/>
          <w:szCs w:val="28"/>
          <w:lang w:val="uk-UA"/>
        </w:rPr>
        <w:t xml:space="preserve"> 66 </w:t>
      </w:r>
      <w:r w:rsidRPr="009870F8">
        <w:rPr>
          <w:rFonts w:ascii="Times New Roman" w:hAnsi="Times New Roman" w:cs="Times New Roman"/>
          <w:sz w:val="28"/>
          <w:szCs w:val="28"/>
          <w:lang w:val="uk-UA"/>
        </w:rPr>
        <w:t>сторінках.</w:t>
      </w:r>
    </w:p>
    <w:p w14:paraId="2C508438" w14:textId="77777777" w:rsidR="00EB3820" w:rsidRPr="00725A67" w:rsidRDefault="00EB3820">
      <w:pPr>
        <w:rPr>
          <w:rFonts w:ascii="Times New Roman" w:hAnsi="Times New Roman" w:cs="Times New Roman"/>
          <w:sz w:val="28"/>
          <w:szCs w:val="28"/>
          <w:lang w:val="uk-UA"/>
        </w:rPr>
      </w:pPr>
      <w:r w:rsidRPr="00725A67">
        <w:rPr>
          <w:rFonts w:ascii="Times New Roman" w:hAnsi="Times New Roman" w:cs="Times New Roman"/>
          <w:sz w:val="28"/>
          <w:szCs w:val="28"/>
          <w:lang w:val="uk-UA"/>
        </w:rPr>
        <w:br w:type="page"/>
      </w:r>
    </w:p>
    <w:p w14:paraId="0D9C57BC" w14:textId="77777777" w:rsidR="006F0984" w:rsidRPr="00725A67" w:rsidRDefault="006F0984" w:rsidP="006F0984">
      <w:pPr>
        <w:spacing w:after="0" w:line="360" w:lineRule="auto"/>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lastRenderedPageBreak/>
        <w:t>РОЗДІЛ 1. ОСОБЛИВОСТІ ФОРМУВАННЯ ФОТОДРУКУВАННЯ ТА ЙОГО СКЛАДОВИХ</w:t>
      </w:r>
    </w:p>
    <w:p w14:paraId="26C2AEE6" w14:textId="41DE803E" w:rsidR="00E46810" w:rsidRPr="00725A67" w:rsidRDefault="006F0984" w:rsidP="006F0984">
      <w:pPr>
        <w:spacing w:after="0" w:line="360" w:lineRule="auto"/>
        <w:ind w:firstLine="720"/>
        <w:jc w:val="center"/>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1.1. Історія виникнення </w:t>
      </w:r>
      <w:proofErr w:type="spellStart"/>
      <w:r w:rsidRPr="00725A67">
        <w:rPr>
          <w:rFonts w:ascii="Times New Roman" w:hAnsi="Times New Roman" w:cs="Times New Roman"/>
          <w:sz w:val="28"/>
          <w:szCs w:val="28"/>
          <w:lang w:val="uk-UA"/>
        </w:rPr>
        <w:t>фотовидань</w:t>
      </w:r>
      <w:proofErr w:type="spellEnd"/>
    </w:p>
    <w:p w14:paraId="02ABB7BE" w14:textId="10B4AA80" w:rsidR="00E46810" w:rsidRPr="00725A67" w:rsidRDefault="00E46810" w:rsidP="00E46810">
      <w:pPr>
        <w:ind w:firstLine="720"/>
        <w:rPr>
          <w:lang w:val="uk-UA"/>
        </w:rPr>
      </w:pPr>
    </w:p>
    <w:p w14:paraId="01C46243" w14:textId="053F9C2A" w:rsidR="008D1E2D" w:rsidRPr="00725A67" w:rsidRDefault="008D1E2D"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Історія фотографії тісно пов'язана з розвитком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Виникнення потреби у збереженні та поширенні фотознімків призвело до створення різних форм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таких як фотоальбоми, фотокниги, </w:t>
      </w:r>
      <w:proofErr w:type="spellStart"/>
      <w:r w:rsidRPr="00725A67">
        <w:rPr>
          <w:rFonts w:ascii="Times New Roman" w:hAnsi="Times New Roman" w:cs="Times New Roman"/>
          <w:sz w:val="28"/>
          <w:szCs w:val="28"/>
          <w:lang w:val="uk-UA"/>
        </w:rPr>
        <w:t>фотокалендарі</w:t>
      </w:r>
      <w:proofErr w:type="spellEnd"/>
      <w:r w:rsidRPr="00725A67">
        <w:rPr>
          <w:rFonts w:ascii="Times New Roman" w:hAnsi="Times New Roman" w:cs="Times New Roman"/>
          <w:sz w:val="28"/>
          <w:szCs w:val="28"/>
          <w:lang w:val="uk-UA"/>
        </w:rPr>
        <w:t xml:space="preserve">, фотоплакати та </w:t>
      </w:r>
      <w:proofErr w:type="spellStart"/>
      <w:r w:rsidRPr="00725A67">
        <w:rPr>
          <w:rFonts w:ascii="Times New Roman" w:hAnsi="Times New Roman" w:cs="Times New Roman"/>
          <w:sz w:val="28"/>
          <w:szCs w:val="28"/>
          <w:lang w:val="uk-UA"/>
        </w:rPr>
        <w:t>фотолистівки</w:t>
      </w:r>
      <w:proofErr w:type="spellEnd"/>
      <w:r w:rsidRPr="00725A67">
        <w:rPr>
          <w:rFonts w:ascii="Times New Roman" w:hAnsi="Times New Roman" w:cs="Times New Roman"/>
          <w:sz w:val="28"/>
          <w:szCs w:val="28"/>
          <w:lang w:val="uk-UA"/>
        </w:rPr>
        <w:t xml:space="preserve">. Розвиток фотографії визначав властивості та жанри </w:t>
      </w:r>
      <w:proofErr w:type="spellStart"/>
      <w:r w:rsidRPr="00725A67">
        <w:rPr>
          <w:rFonts w:ascii="Times New Roman" w:hAnsi="Times New Roman" w:cs="Times New Roman"/>
          <w:sz w:val="28"/>
          <w:szCs w:val="28"/>
          <w:lang w:val="uk-UA"/>
        </w:rPr>
        <w:t>фотопублікацій</w:t>
      </w:r>
      <w:proofErr w:type="spellEnd"/>
      <w:r w:rsidRPr="00725A67">
        <w:rPr>
          <w:rFonts w:ascii="Times New Roman" w:hAnsi="Times New Roman" w:cs="Times New Roman"/>
          <w:sz w:val="28"/>
          <w:szCs w:val="28"/>
          <w:lang w:val="uk-UA"/>
        </w:rPr>
        <w:t>. Книги та журнали, які містили фотоматеріали, стали інструментом для втілення творчих задумів фотомайстрів та засобом продовження існування фотографічних творів у часі. Сучасні фотоальбоми і фотокниги розглядаються фотохудожниками і фотопубліцистами як ефективний засіб комунікативної взаємодії фотографії з глядачем, виступаючи як "ідеальний носій" для фотографії та її історії.</w:t>
      </w:r>
    </w:p>
    <w:p w14:paraId="7456990C" w14:textId="26F86239" w:rsidR="008D1E2D" w:rsidRPr="00725A67" w:rsidRDefault="008D1E2D" w:rsidP="008D1E2D">
      <w:pPr>
        <w:spacing w:after="0" w:line="360" w:lineRule="auto"/>
        <w:ind w:firstLine="720"/>
        <w:jc w:val="both"/>
        <w:rPr>
          <w:rFonts w:ascii="Times New Roman" w:hAnsi="Times New Roman"/>
          <w:color w:val="000000"/>
          <w:sz w:val="28"/>
          <w:szCs w:val="28"/>
          <w:lang w:val="uk-UA"/>
        </w:rPr>
      </w:pPr>
      <w:r w:rsidRPr="00725A67">
        <w:rPr>
          <w:rFonts w:ascii="Times New Roman" w:hAnsi="Times New Roman" w:cs="Times New Roman"/>
          <w:sz w:val="28"/>
          <w:szCs w:val="28"/>
          <w:lang w:val="uk-UA"/>
        </w:rPr>
        <w:t xml:space="preserve">Звернемо увагу на історію фотографії. За словами німецького філософа В. Беньяміна, «туман, який оточує фотографію, все ж не такий щільний, як той, що сховав початок книгодрукування... у момент відкриття цього процесу відчували кілька людей; незалежно один від одного, вони мали спільну мету: зберегти образи, отримані за допомогою </w:t>
      </w:r>
      <w:proofErr w:type="spellStart"/>
      <w:r w:rsidRPr="00725A67">
        <w:rPr>
          <w:rFonts w:ascii="Times New Roman" w:hAnsi="Times New Roman" w:cs="Times New Roman"/>
          <w:sz w:val="28"/>
          <w:szCs w:val="28"/>
          <w:lang w:val="uk-UA"/>
        </w:rPr>
        <w:t>camera</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obscura</w:t>
      </w:r>
      <w:proofErr w:type="spellEnd"/>
      <w:r w:rsidRPr="00725A67">
        <w:rPr>
          <w:rFonts w:ascii="Times New Roman" w:hAnsi="Times New Roman" w:cs="Times New Roman"/>
          <w:sz w:val="28"/>
          <w:szCs w:val="28"/>
          <w:lang w:val="uk-UA"/>
        </w:rPr>
        <w:t>, яка відома щонайменше з часів Леонардо».</w:t>
      </w:r>
      <w:r w:rsidR="00CE7C14" w:rsidRPr="00725A67">
        <w:rPr>
          <w:rFonts w:ascii="Times New Roman" w:hAnsi="Times New Roman"/>
          <w:color w:val="000000"/>
          <w:sz w:val="28"/>
          <w:szCs w:val="28"/>
          <w:lang w:val="uk-UA"/>
        </w:rPr>
        <w:t xml:space="preserve"> [</w:t>
      </w:r>
      <w:r w:rsidR="00805CF6">
        <w:rPr>
          <w:rFonts w:ascii="Times New Roman" w:hAnsi="Times New Roman"/>
          <w:color w:val="000000"/>
          <w:sz w:val="28"/>
          <w:szCs w:val="28"/>
          <w:lang w:val="uk-UA"/>
        </w:rPr>
        <w:t>1</w:t>
      </w:r>
      <w:r w:rsidR="00CE7C14" w:rsidRPr="00725A67">
        <w:rPr>
          <w:rFonts w:ascii="Times New Roman" w:hAnsi="Times New Roman"/>
          <w:color w:val="000000"/>
          <w:sz w:val="28"/>
          <w:szCs w:val="28"/>
          <w:lang w:val="uk-UA"/>
        </w:rPr>
        <w:t>].</w:t>
      </w:r>
    </w:p>
    <w:p w14:paraId="062095AE" w14:textId="7D5E81CA" w:rsidR="00CE7C14" w:rsidRPr="00725A67" w:rsidRDefault="00CE7C14"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Експерименти в області фотографії, які проводили </w:t>
      </w:r>
      <w:proofErr w:type="spellStart"/>
      <w:r w:rsidRPr="00725A67">
        <w:rPr>
          <w:rFonts w:ascii="Times New Roman" w:hAnsi="Times New Roman" w:cs="Times New Roman"/>
          <w:sz w:val="28"/>
          <w:szCs w:val="28"/>
          <w:lang w:val="uk-UA"/>
        </w:rPr>
        <w:t>Нісефор</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Ньєпс</w:t>
      </w:r>
      <w:proofErr w:type="spellEnd"/>
      <w:r w:rsidRPr="00725A67">
        <w:rPr>
          <w:rFonts w:ascii="Times New Roman" w:hAnsi="Times New Roman" w:cs="Times New Roman"/>
          <w:sz w:val="28"/>
          <w:szCs w:val="28"/>
          <w:lang w:val="uk-UA"/>
        </w:rPr>
        <w:t xml:space="preserve"> (1765-1833 рр.) і Генрі Фокс </w:t>
      </w:r>
      <w:proofErr w:type="spellStart"/>
      <w:r w:rsidRPr="00725A67">
        <w:rPr>
          <w:rFonts w:ascii="Times New Roman" w:hAnsi="Times New Roman" w:cs="Times New Roman"/>
          <w:sz w:val="28"/>
          <w:szCs w:val="28"/>
          <w:lang w:val="uk-UA"/>
        </w:rPr>
        <w:t>Талбот</w:t>
      </w:r>
      <w:proofErr w:type="spellEnd"/>
      <w:r w:rsidRPr="00725A67">
        <w:rPr>
          <w:rFonts w:ascii="Times New Roman" w:hAnsi="Times New Roman" w:cs="Times New Roman"/>
          <w:sz w:val="28"/>
          <w:szCs w:val="28"/>
          <w:lang w:val="uk-UA"/>
        </w:rPr>
        <w:t xml:space="preserve"> (1800-1877 рр.), відкрили методи та технології, що дозволяли копіювати та друкувати тексти за допомогою камери-обскури. У листопаді 1839 року англійський вчений Фокс </w:t>
      </w:r>
      <w:proofErr w:type="spellStart"/>
      <w:r w:rsidRPr="00725A67">
        <w:rPr>
          <w:rFonts w:ascii="Times New Roman" w:hAnsi="Times New Roman" w:cs="Times New Roman"/>
          <w:sz w:val="28"/>
          <w:szCs w:val="28"/>
          <w:lang w:val="uk-UA"/>
        </w:rPr>
        <w:t>Талбот</w:t>
      </w:r>
      <w:proofErr w:type="spellEnd"/>
      <w:r w:rsidRPr="00725A67">
        <w:rPr>
          <w:rFonts w:ascii="Times New Roman" w:hAnsi="Times New Roman" w:cs="Times New Roman"/>
          <w:sz w:val="28"/>
          <w:szCs w:val="28"/>
          <w:lang w:val="uk-UA"/>
        </w:rPr>
        <w:t xml:space="preserve">, автор методу отримання негативного зображення на папері, написав відомому фізику Джону </w:t>
      </w:r>
      <w:proofErr w:type="spellStart"/>
      <w:r w:rsidRPr="00725A67">
        <w:rPr>
          <w:rFonts w:ascii="Times New Roman" w:hAnsi="Times New Roman" w:cs="Times New Roman"/>
          <w:sz w:val="28"/>
          <w:szCs w:val="28"/>
          <w:lang w:val="uk-UA"/>
        </w:rPr>
        <w:t>Гершелю</w:t>
      </w:r>
      <w:proofErr w:type="spellEnd"/>
      <w:r w:rsidRPr="00725A67">
        <w:rPr>
          <w:rFonts w:ascii="Times New Roman" w:hAnsi="Times New Roman" w:cs="Times New Roman"/>
          <w:sz w:val="28"/>
          <w:szCs w:val="28"/>
          <w:lang w:val="uk-UA"/>
        </w:rPr>
        <w:t xml:space="preserve"> про потенційність його роботи над </w:t>
      </w:r>
      <w:proofErr w:type="spellStart"/>
      <w:r w:rsidRPr="00725A67">
        <w:rPr>
          <w:rFonts w:ascii="Times New Roman" w:hAnsi="Times New Roman" w:cs="Times New Roman"/>
          <w:sz w:val="28"/>
          <w:szCs w:val="28"/>
          <w:lang w:val="uk-UA"/>
        </w:rPr>
        <w:t>калотипією</w:t>
      </w:r>
      <w:proofErr w:type="spellEnd"/>
      <w:r w:rsidRPr="00725A67">
        <w:rPr>
          <w:rFonts w:ascii="Times New Roman" w:hAnsi="Times New Roman" w:cs="Times New Roman"/>
          <w:sz w:val="28"/>
          <w:szCs w:val="28"/>
          <w:lang w:val="uk-UA"/>
        </w:rPr>
        <w:t>. Термін "</w:t>
      </w:r>
      <w:proofErr w:type="spellStart"/>
      <w:r w:rsidRPr="00725A67">
        <w:rPr>
          <w:rFonts w:ascii="Times New Roman" w:hAnsi="Times New Roman" w:cs="Times New Roman"/>
          <w:sz w:val="28"/>
          <w:szCs w:val="28"/>
          <w:lang w:val="uk-UA"/>
        </w:rPr>
        <w:t>калотипія</w:t>
      </w:r>
      <w:proofErr w:type="spellEnd"/>
      <w:r w:rsidRPr="00725A67">
        <w:rPr>
          <w:rFonts w:ascii="Times New Roman" w:hAnsi="Times New Roman" w:cs="Times New Roman"/>
          <w:sz w:val="28"/>
          <w:szCs w:val="28"/>
          <w:lang w:val="uk-UA"/>
        </w:rPr>
        <w:t>" походить від грецьких слів "</w:t>
      </w:r>
      <w:proofErr w:type="spellStart"/>
      <w:r w:rsidRPr="00725A67">
        <w:rPr>
          <w:rFonts w:ascii="Times New Roman" w:hAnsi="Times New Roman" w:cs="Times New Roman"/>
          <w:sz w:val="28"/>
          <w:szCs w:val="28"/>
          <w:lang w:val="uk-UA"/>
        </w:rPr>
        <w:t>калос</w:t>
      </w:r>
      <w:proofErr w:type="spellEnd"/>
      <w:r w:rsidRPr="00725A67">
        <w:rPr>
          <w:rFonts w:ascii="Times New Roman" w:hAnsi="Times New Roman" w:cs="Times New Roman"/>
          <w:sz w:val="28"/>
          <w:szCs w:val="28"/>
          <w:lang w:val="uk-UA"/>
        </w:rPr>
        <w:t>" - красивий, "</w:t>
      </w:r>
      <w:proofErr w:type="spellStart"/>
      <w:r w:rsidRPr="00725A67">
        <w:rPr>
          <w:rFonts w:ascii="Times New Roman" w:hAnsi="Times New Roman" w:cs="Times New Roman"/>
          <w:sz w:val="28"/>
          <w:szCs w:val="28"/>
          <w:lang w:val="uk-UA"/>
        </w:rPr>
        <w:t>типос</w:t>
      </w:r>
      <w:proofErr w:type="spellEnd"/>
      <w:r w:rsidRPr="00725A67">
        <w:rPr>
          <w:rFonts w:ascii="Times New Roman" w:hAnsi="Times New Roman" w:cs="Times New Roman"/>
          <w:sz w:val="28"/>
          <w:szCs w:val="28"/>
          <w:lang w:val="uk-UA"/>
        </w:rPr>
        <w:t xml:space="preserve">" - відбиток, і визначається як метод отримання негативного зображення на папері, просоченому світлочутливим розчином. Далі паперову пластинку обробляли та закріплювали, утворюючи негатив. Після цього з негативу друкувалося </w:t>
      </w:r>
      <w:r w:rsidRPr="00725A67">
        <w:rPr>
          <w:rFonts w:ascii="Times New Roman" w:hAnsi="Times New Roman" w:cs="Times New Roman"/>
          <w:sz w:val="28"/>
          <w:szCs w:val="28"/>
          <w:lang w:val="uk-UA"/>
        </w:rPr>
        <w:lastRenderedPageBreak/>
        <w:t xml:space="preserve">позитивне зображення на світлочутливому папері. У листі </w:t>
      </w:r>
      <w:proofErr w:type="spellStart"/>
      <w:r w:rsidRPr="00725A67">
        <w:rPr>
          <w:rFonts w:ascii="Times New Roman" w:hAnsi="Times New Roman" w:cs="Times New Roman"/>
          <w:sz w:val="28"/>
          <w:szCs w:val="28"/>
          <w:lang w:val="uk-UA"/>
        </w:rPr>
        <w:t>Талбот</w:t>
      </w:r>
      <w:proofErr w:type="spellEnd"/>
      <w:r w:rsidRPr="00725A67">
        <w:rPr>
          <w:rFonts w:ascii="Times New Roman" w:hAnsi="Times New Roman" w:cs="Times New Roman"/>
          <w:sz w:val="28"/>
          <w:szCs w:val="28"/>
          <w:lang w:val="uk-UA"/>
        </w:rPr>
        <w:t xml:space="preserve"> передбачив, що фотографія зробить "кожну людину своїм друкарем та видавцем". Він відкрив друкарню в </w:t>
      </w:r>
      <w:proofErr w:type="spellStart"/>
      <w:r w:rsidRPr="00725A67">
        <w:rPr>
          <w:rFonts w:ascii="Times New Roman" w:hAnsi="Times New Roman" w:cs="Times New Roman"/>
          <w:sz w:val="28"/>
          <w:szCs w:val="28"/>
          <w:lang w:val="uk-UA"/>
        </w:rPr>
        <w:t>Редінгу</w:t>
      </w:r>
      <w:proofErr w:type="spellEnd"/>
      <w:r w:rsidRPr="00725A67">
        <w:rPr>
          <w:rFonts w:ascii="Times New Roman" w:hAnsi="Times New Roman" w:cs="Times New Roman"/>
          <w:sz w:val="28"/>
          <w:szCs w:val="28"/>
          <w:lang w:val="uk-UA"/>
        </w:rPr>
        <w:t xml:space="preserve">, де друкував зображення для свого трактату "Олівець природи". У 40-і роки XIX століття французький художник Луї </w:t>
      </w:r>
      <w:proofErr w:type="spellStart"/>
      <w:r w:rsidRPr="00725A67">
        <w:rPr>
          <w:rFonts w:ascii="Times New Roman" w:hAnsi="Times New Roman" w:cs="Times New Roman"/>
          <w:sz w:val="28"/>
          <w:szCs w:val="28"/>
          <w:lang w:val="uk-UA"/>
        </w:rPr>
        <w:t>Дагер</w:t>
      </w:r>
      <w:proofErr w:type="spellEnd"/>
      <w:r w:rsidRPr="00725A67">
        <w:rPr>
          <w:rFonts w:ascii="Times New Roman" w:hAnsi="Times New Roman" w:cs="Times New Roman"/>
          <w:sz w:val="28"/>
          <w:szCs w:val="28"/>
          <w:lang w:val="uk-UA"/>
        </w:rPr>
        <w:t xml:space="preserve"> введе складний процес отримання позитивного зображення, який назвав дагеротипією. Термін "світлопис" став поширеним в Росії для позначення фотографії. Американський хімік Джон Уільям </w:t>
      </w:r>
      <w:proofErr w:type="spellStart"/>
      <w:r w:rsidRPr="00725A67">
        <w:rPr>
          <w:rFonts w:ascii="Times New Roman" w:hAnsi="Times New Roman" w:cs="Times New Roman"/>
          <w:sz w:val="28"/>
          <w:szCs w:val="28"/>
          <w:lang w:val="uk-UA"/>
        </w:rPr>
        <w:t>Дрейпер</w:t>
      </w:r>
      <w:proofErr w:type="spellEnd"/>
      <w:r w:rsidRPr="00725A67">
        <w:rPr>
          <w:rFonts w:ascii="Times New Roman" w:hAnsi="Times New Roman" w:cs="Times New Roman"/>
          <w:sz w:val="28"/>
          <w:szCs w:val="28"/>
          <w:lang w:val="uk-UA"/>
        </w:rPr>
        <w:t xml:space="preserve"> в 40-і роки XIX століття став автором першого чистого фотознімка жіночого обличчя та отримав першу дагеротипію місяця. Британський фізик Уільям Томсон у 50-ті роки XIX століття здійснив перші підводні фотознімки.</w:t>
      </w:r>
    </w:p>
    <w:p w14:paraId="2A8B53C3" w14:textId="77777777" w:rsidR="00CE7C14" w:rsidRPr="00725A67" w:rsidRDefault="00CE7C14"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 перше досвід фотографування широко застосовується в книжковій справі завдяки британській ботаніці Анні </w:t>
      </w:r>
      <w:proofErr w:type="spellStart"/>
      <w:r w:rsidRPr="00725A67">
        <w:rPr>
          <w:rFonts w:ascii="Times New Roman" w:hAnsi="Times New Roman" w:cs="Times New Roman"/>
          <w:sz w:val="28"/>
          <w:szCs w:val="28"/>
          <w:lang w:val="uk-UA"/>
        </w:rPr>
        <w:t>Аткінс</w:t>
      </w:r>
      <w:proofErr w:type="spellEnd"/>
      <w:r w:rsidRPr="00725A67">
        <w:rPr>
          <w:rFonts w:ascii="Times New Roman" w:hAnsi="Times New Roman" w:cs="Times New Roman"/>
          <w:sz w:val="28"/>
          <w:szCs w:val="28"/>
          <w:lang w:val="uk-UA"/>
        </w:rPr>
        <w:t xml:space="preserve">, яка вважається винахідницею першої фотокниги, що ґрунтується на реальних фотографічних зображеннях. </w:t>
      </w:r>
      <w:proofErr w:type="spellStart"/>
      <w:r w:rsidRPr="00725A67">
        <w:rPr>
          <w:rFonts w:ascii="Times New Roman" w:hAnsi="Times New Roman" w:cs="Times New Roman"/>
          <w:sz w:val="28"/>
          <w:szCs w:val="28"/>
          <w:lang w:val="uk-UA"/>
        </w:rPr>
        <w:t>Аткінс</w:t>
      </w:r>
      <w:proofErr w:type="spellEnd"/>
      <w:r w:rsidRPr="00725A67">
        <w:rPr>
          <w:rFonts w:ascii="Times New Roman" w:hAnsi="Times New Roman" w:cs="Times New Roman"/>
          <w:sz w:val="28"/>
          <w:szCs w:val="28"/>
          <w:lang w:val="uk-UA"/>
        </w:rPr>
        <w:t xml:space="preserve">, вчена, </w:t>
      </w:r>
      <w:proofErr w:type="spellStart"/>
      <w:r w:rsidRPr="00725A67">
        <w:rPr>
          <w:rFonts w:ascii="Times New Roman" w:hAnsi="Times New Roman" w:cs="Times New Roman"/>
          <w:sz w:val="28"/>
          <w:szCs w:val="28"/>
          <w:lang w:val="uk-UA"/>
        </w:rPr>
        <w:t>ілюстраторка</w:t>
      </w:r>
      <w:proofErr w:type="spellEnd"/>
      <w:r w:rsidRPr="00725A67">
        <w:rPr>
          <w:rFonts w:ascii="Times New Roman" w:hAnsi="Times New Roman" w:cs="Times New Roman"/>
          <w:sz w:val="28"/>
          <w:szCs w:val="28"/>
          <w:lang w:val="uk-UA"/>
        </w:rPr>
        <w:t xml:space="preserve"> і перша жінка-фотограф, зібрала свій дебютний альбом, присвячений морським рослинам Британських островів.</w:t>
      </w:r>
    </w:p>
    <w:p w14:paraId="2DA6140D" w14:textId="4945395D" w:rsidR="00CE7C14" w:rsidRPr="00725A67" w:rsidRDefault="00CE7C14"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В цей період з'являється та набуває популярності новий жанр видань - книги, ілюстровані фотографіями. Фотографічне зображення стає ключовим елементом для розповіді різних історій, чіткої документації подій, розваги або, іноді, носієм пропаганди. Ранні фотокниги охоплювали теми подорожей, географічних та військових експедицій, торгових каталогів, наукових та етнографічних матеріалів. Кілька фотографів навіть створювали власні видавництва, але в більшості випадків фотографи створювали зображення на замовлення для подальшої публікації видавцем, благодійними організаціями чи установами держави.</w:t>
      </w:r>
    </w:p>
    <w:p w14:paraId="7FB677F4" w14:textId="059CD80A" w:rsidR="00CE7C14" w:rsidRPr="00725A67" w:rsidRDefault="00CE7C14"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1840 році зібрали та опублікували перше </w:t>
      </w:r>
      <w:proofErr w:type="spellStart"/>
      <w:r w:rsidRPr="00725A67">
        <w:rPr>
          <w:rFonts w:ascii="Times New Roman" w:hAnsi="Times New Roman" w:cs="Times New Roman"/>
          <w:sz w:val="28"/>
          <w:szCs w:val="28"/>
          <w:lang w:val="uk-UA"/>
        </w:rPr>
        <w:t>фотовидання</w:t>
      </w:r>
      <w:proofErr w:type="spellEnd"/>
      <w:r w:rsidRPr="00725A67">
        <w:rPr>
          <w:rFonts w:ascii="Times New Roman" w:hAnsi="Times New Roman" w:cs="Times New Roman"/>
          <w:sz w:val="28"/>
          <w:szCs w:val="28"/>
          <w:lang w:val="uk-UA"/>
        </w:rPr>
        <w:t xml:space="preserve">, яке включало </w:t>
      </w:r>
      <w:proofErr w:type="spellStart"/>
      <w:r w:rsidRPr="00725A67">
        <w:rPr>
          <w:rFonts w:ascii="Times New Roman" w:hAnsi="Times New Roman" w:cs="Times New Roman"/>
          <w:sz w:val="28"/>
          <w:szCs w:val="28"/>
          <w:lang w:val="uk-UA"/>
        </w:rPr>
        <w:t>дагерротипи</w:t>
      </w:r>
      <w:proofErr w:type="spellEnd"/>
      <w:r w:rsidRPr="00725A67">
        <w:rPr>
          <w:rFonts w:ascii="Times New Roman" w:hAnsi="Times New Roman" w:cs="Times New Roman"/>
          <w:sz w:val="28"/>
          <w:szCs w:val="28"/>
          <w:lang w:val="uk-UA"/>
        </w:rPr>
        <w:t xml:space="preserve"> і називалося "Види Парижа і його околиць". Створення книги вимагало перенесення зображень вручну або за допомогою гравюри, а потім вони відправлялися на друк. Видання </w:t>
      </w:r>
      <w:proofErr w:type="spellStart"/>
      <w:r w:rsidRPr="00725A67">
        <w:rPr>
          <w:rFonts w:ascii="Times New Roman" w:hAnsi="Times New Roman" w:cs="Times New Roman"/>
          <w:sz w:val="28"/>
          <w:szCs w:val="28"/>
          <w:lang w:val="uk-UA"/>
        </w:rPr>
        <w:t>фотожурналів</w:t>
      </w:r>
      <w:proofErr w:type="spellEnd"/>
      <w:r w:rsidRPr="00725A67">
        <w:rPr>
          <w:rFonts w:ascii="Times New Roman" w:hAnsi="Times New Roman" w:cs="Times New Roman"/>
          <w:sz w:val="28"/>
          <w:szCs w:val="28"/>
          <w:lang w:val="uk-UA"/>
        </w:rPr>
        <w:t xml:space="preserve"> та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 завдання, що потребує спеціалізованих навичок у сферах видавничої, маркетингової та </w:t>
      </w:r>
      <w:r w:rsidRPr="00725A67">
        <w:rPr>
          <w:rFonts w:ascii="Times New Roman" w:hAnsi="Times New Roman" w:cs="Times New Roman"/>
          <w:sz w:val="28"/>
          <w:szCs w:val="28"/>
          <w:lang w:val="uk-UA"/>
        </w:rPr>
        <w:lastRenderedPageBreak/>
        <w:t xml:space="preserve">книготорговельної діяльності. </w:t>
      </w:r>
      <w:proofErr w:type="spellStart"/>
      <w:r w:rsidRPr="00725A67">
        <w:rPr>
          <w:rFonts w:ascii="Times New Roman" w:hAnsi="Times New Roman" w:cs="Times New Roman"/>
          <w:sz w:val="28"/>
          <w:szCs w:val="28"/>
          <w:lang w:val="uk-UA"/>
        </w:rPr>
        <w:t>Фотовидання</w:t>
      </w:r>
      <w:proofErr w:type="spellEnd"/>
      <w:r w:rsidRPr="00725A67">
        <w:rPr>
          <w:rFonts w:ascii="Times New Roman" w:hAnsi="Times New Roman" w:cs="Times New Roman"/>
          <w:sz w:val="28"/>
          <w:szCs w:val="28"/>
          <w:lang w:val="uk-UA"/>
        </w:rPr>
        <w:t xml:space="preserve"> створюються для споживачів і представляють собою товарний процес, де повернення інвестицій у видавничий проект вважається необхідним результатом. Проте вчені відзначають, що ці видання користуються попитом, перш за все, серед фотомайстрів.</w:t>
      </w:r>
    </w:p>
    <w:p w14:paraId="6D18BA77" w14:textId="33411383" w:rsidR="00CE7C14" w:rsidRPr="00725A67" w:rsidRDefault="00CE7C14" w:rsidP="008D1E2D">
      <w:pPr>
        <w:spacing w:after="0" w:line="360" w:lineRule="auto"/>
        <w:ind w:firstLine="720"/>
        <w:jc w:val="both"/>
        <w:rPr>
          <w:rFonts w:ascii="Times New Roman" w:hAnsi="Times New Roman"/>
          <w:color w:val="000000"/>
          <w:sz w:val="28"/>
          <w:szCs w:val="28"/>
          <w:lang w:val="uk-UA"/>
        </w:rPr>
      </w:pPr>
      <w:r w:rsidRPr="00725A67">
        <w:rPr>
          <w:rFonts w:ascii="Times New Roman" w:hAnsi="Times New Roman" w:cs="Times New Roman"/>
          <w:sz w:val="28"/>
          <w:szCs w:val="28"/>
          <w:lang w:val="uk-UA"/>
        </w:rPr>
        <w:t>У 80-х роках XIX століття в Європі стали поширюватися листівки, які містили зображення живописних краєвидів, історичних пам'яток та міських пейзажів. Ці зображення викликали бажання відвідати ці місця, спонукали до подорожей і вимагали поліпшення інфраструктури. У зв'язку з цим В. Беньямін висловлює думку, що "дивне сплетіння місця і часу" породжує унікальний ефект та бажання "приблизити" побачене на фотографії (листівці), спонукаючи до "потреби освоїти об'єкт у його непрямій близькості".</w:t>
      </w:r>
      <w:r w:rsidRPr="00725A67">
        <w:rPr>
          <w:rFonts w:ascii="Times New Roman" w:hAnsi="Times New Roman"/>
          <w:color w:val="000000"/>
          <w:sz w:val="28"/>
          <w:szCs w:val="28"/>
          <w:lang w:val="uk-UA"/>
        </w:rPr>
        <w:t>[</w:t>
      </w:r>
      <w:r w:rsidR="00805CF6">
        <w:rPr>
          <w:rFonts w:ascii="Times New Roman" w:hAnsi="Times New Roman"/>
          <w:color w:val="000000"/>
          <w:sz w:val="28"/>
          <w:szCs w:val="28"/>
          <w:lang w:val="uk-UA"/>
        </w:rPr>
        <w:t>2</w:t>
      </w:r>
      <w:r w:rsidRPr="00725A67">
        <w:rPr>
          <w:rFonts w:ascii="Times New Roman" w:hAnsi="Times New Roman"/>
          <w:color w:val="000000"/>
          <w:sz w:val="28"/>
          <w:szCs w:val="28"/>
          <w:lang w:val="uk-UA"/>
        </w:rPr>
        <w:t>].</w:t>
      </w:r>
    </w:p>
    <w:p w14:paraId="4A84A9C0" w14:textId="77777777" w:rsidR="004C2086" w:rsidRPr="00725A67" w:rsidRDefault="004C2086"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«Відзначається формування двох видів фотографії – документальної та художньої, існування репортажної фотографії у 90-ті роки ХІХ століття», зауважує О. </w:t>
      </w:r>
      <w:proofErr w:type="spellStart"/>
      <w:r w:rsidRPr="00725A67">
        <w:rPr>
          <w:rFonts w:ascii="Times New Roman" w:hAnsi="Times New Roman" w:cs="Times New Roman"/>
          <w:sz w:val="28"/>
          <w:szCs w:val="28"/>
          <w:lang w:val="uk-UA"/>
        </w:rPr>
        <w:t>Мжельська</w:t>
      </w:r>
      <w:proofErr w:type="spellEnd"/>
      <w:r w:rsidRPr="00725A67">
        <w:rPr>
          <w:rFonts w:ascii="Times New Roman" w:hAnsi="Times New Roman" w:cs="Times New Roman"/>
          <w:sz w:val="28"/>
          <w:szCs w:val="28"/>
          <w:lang w:val="uk-UA"/>
        </w:rPr>
        <w:t>.</w:t>
      </w:r>
    </w:p>
    <w:p w14:paraId="5E89F816" w14:textId="3E4A3C88" w:rsidR="004C2086" w:rsidRPr="00725A67" w:rsidRDefault="004C2086" w:rsidP="008D1E2D">
      <w:pPr>
        <w:spacing w:after="0" w:line="360" w:lineRule="auto"/>
        <w:ind w:firstLine="720"/>
        <w:jc w:val="both"/>
        <w:rPr>
          <w:rFonts w:ascii="Times New Roman" w:hAnsi="Times New Roman"/>
          <w:color w:val="000000"/>
          <w:sz w:val="28"/>
          <w:szCs w:val="28"/>
          <w:lang w:val="uk-UA"/>
        </w:rPr>
      </w:pPr>
      <w:r w:rsidRPr="00725A67">
        <w:rPr>
          <w:rFonts w:ascii="Times New Roman" w:hAnsi="Times New Roman" w:cs="Times New Roman"/>
          <w:sz w:val="28"/>
          <w:szCs w:val="28"/>
          <w:lang w:val="uk-UA"/>
        </w:rPr>
        <w:t xml:space="preserve">Для нас надзвичайно важливим є історичний нарис української фотографії, який нерозривно пов'язаний із розвитком українських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Обговорюється питання визначення часових рамок виникнення та історичної періодизації української фотографії. Олександр Ляпін, у своїй статті «Українська фотографія в дзеркалі часу», визначає наступні періоди розвитку української фотографії. Перший етап – російський, імперський, який розпочався з 1840 року та завершився приблизно до 1918 року. Другий етап – радянський, що випав на час Голодомору, руйнування національної культури, впровадження політики </w:t>
      </w:r>
      <w:proofErr w:type="spellStart"/>
      <w:r w:rsidRPr="00725A67">
        <w:rPr>
          <w:rFonts w:ascii="Times New Roman" w:hAnsi="Times New Roman" w:cs="Times New Roman"/>
          <w:sz w:val="28"/>
          <w:szCs w:val="28"/>
          <w:lang w:val="uk-UA"/>
        </w:rPr>
        <w:t>провінціалізації</w:t>
      </w:r>
      <w:proofErr w:type="spellEnd"/>
      <w:r w:rsidRPr="00725A67">
        <w:rPr>
          <w:rFonts w:ascii="Times New Roman" w:hAnsi="Times New Roman" w:cs="Times New Roman"/>
          <w:sz w:val="28"/>
          <w:szCs w:val="28"/>
          <w:lang w:val="uk-UA"/>
        </w:rPr>
        <w:t xml:space="preserve"> та русифікації України. Це стало періодом нової радянської фотографії, спрямованої на виховання будівельника світлого майбутнього. У 1920-х роках фотохудожників оголосили ворогами соціалістичної держави, а у 1930-х їх частково знищили. За словами О. Ляпіна, з кінця 1980-х років розпочалася справжня історія української фотографії.</w:t>
      </w:r>
      <w:r w:rsidRPr="00725A67">
        <w:rPr>
          <w:rFonts w:ascii="Times New Roman" w:hAnsi="Times New Roman"/>
          <w:color w:val="000000"/>
          <w:sz w:val="28"/>
          <w:szCs w:val="28"/>
          <w:lang w:val="uk-UA"/>
        </w:rPr>
        <w:t>[</w:t>
      </w:r>
      <w:r w:rsidR="00805CF6">
        <w:rPr>
          <w:rFonts w:ascii="Times New Roman" w:hAnsi="Times New Roman"/>
          <w:color w:val="000000"/>
          <w:sz w:val="28"/>
          <w:szCs w:val="28"/>
          <w:lang w:val="uk-UA"/>
        </w:rPr>
        <w:t>8</w:t>
      </w:r>
      <w:r w:rsidRPr="00725A67">
        <w:rPr>
          <w:rFonts w:ascii="Times New Roman" w:hAnsi="Times New Roman"/>
          <w:color w:val="000000"/>
          <w:sz w:val="28"/>
          <w:szCs w:val="28"/>
          <w:lang w:val="uk-UA"/>
        </w:rPr>
        <w:t>]</w:t>
      </w:r>
    </w:p>
    <w:p w14:paraId="0B89BBB5" w14:textId="5EF5D3C4" w:rsidR="004C2086" w:rsidRPr="00725A67" w:rsidRDefault="004C2086"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40-х роках XIX століття виникають перші фотоательє в Києві, Одесі та Харкові, перетворюючи фотографію на прибутковий бізнес. Незважаючи на </w:t>
      </w:r>
      <w:r w:rsidRPr="00725A67">
        <w:rPr>
          <w:rFonts w:ascii="Times New Roman" w:hAnsi="Times New Roman" w:cs="Times New Roman"/>
          <w:sz w:val="28"/>
          <w:szCs w:val="28"/>
          <w:lang w:val="uk-UA"/>
        </w:rPr>
        <w:lastRenderedPageBreak/>
        <w:t xml:space="preserve">це, фотографи мало цікавилися відображенням таких подій, як Кримська війна чи Польське повстання. Навіть будівництво ланцюгового моста через Дніпро в Києві залишалося поза увагою фотографів, за винятком випадково знятих кадрів англійським фотографом. Із цієї тенденції вирізняється серія фотографій, зроблених харків'янином Олексієм Іваницьким, на місці катастрофи імператорського поїзда біля станції </w:t>
      </w:r>
      <w:proofErr w:type="spellStart"/>
      <w:r w:rsidRPr="00725A67">
        <w:rPr>
          <w:rFonts w:ascii="Times New Roman" w:hAnsi="Times New Roman" w:cs="Times New Roman"/>
          <w:sz w:val="28"/>
          <w:szCs w:val="28"/>
          <w:lang w:val="uk-UA"/>
        </w:rPr>
        <w:t>Бірки</w:t>
      </w:r>
      <w:proofErr w:type="spellEnd"/>
      <w:r w:rsidRPr="00725A67">
        <w:rPr>
          <w:rFonts w:ascii="Times New Roman" w:hAnsi="Times New Roman" w:cs="Times New Roman"/>
          <w:sz w:val="28"/>
          <w:szCs w:val="28"/>
          <w:lang w:val="uk-UA"/>
        </w:rPr>
        <w:t xml:space="preserve"> під Харковом 17 жовтня 1888 року [</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w:t>
      </w:r>
    </w:p>
    <w:p w14:paraId="4A7CC2FD" w14:textId="37798E19" w:rsidR="004C2086" w:rsidRPr="00725A67" w:rsidRDefault="004C2086"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Розвиток та здешевлення фототехніки, а також спрощення технології отримання якісних знімків, сприяли у 1870 роках формуванню кола фотолюбителів в Києві, Харкові, Одесі та Полтаві. Фотоаматори, </w:t>
      </w:r>
      <w:proofErr w:type="spellStart"/>
      <w:r w:rsidRPr="00725A67">
        <w:rPr>
          <w:rFonts w:ascii="Times New Roman" w:hAnsi="Times New Roman" w:cs="Times New Roman"/>
          <w:sz w:val="28"/>
          <w:szCs w:val="28"/>
          <w:lang w:val="uk-UA"/>
        </w:rPr>
        <w:t>прагнучи</w:t>
      </w:r>
      <w:proofErr w:type="spellEnd"/>
      <w:r w:rsidRPr="00725A67">
        <w:rPr>
          <w:rFonts w:ascii="Times New Roman" w:hAnsi="Times New Roman" w:cs="Times New Roman"/>
          <w:sz w:val="28"/>
          <w:szCs w:val="28"/>
          <w:lang w:val="uk-UA"/>
        </w:rPr>
        <w:t xml:space="preserve"> створювати мистецтво, наслідували стиль живописців, використовуючи м'яку оптику та камери-обскури, а також експериментували з особливими методами друку на спеціально виготовленому папері. Цей напрямок, відомий як </w:t>
      </w:r>
      <w:proofErr w:type="spellStart"/>
      <w:r w:rsidRPr="00725A67">
        <w:rPr>
          <w:rFonts w:ascii="Times New Roman" w:hAnsi="Times New Roman" w:cs="Times New Roman"/>
          <w:sz w:val="28"/>
          <w:szCs w:val="28"/>
          <w:lang w:val="uk-UA"/>
        </w:rPr>
        <w:t>пікторалізм</w:t>
      </w:r>
      <w:proofErr w:type="spellEnd"/>
      <w:r w:rsidRPr="00725A67">
        <w:rPr>
          <w:rFonts w:ascii="Times New Roman" w:hAnsi="Times New Roman" w:cs="Times New Roman"/>
          <w:sz w:val="28"/>
          <w:szCs w:val="28"/>
          <w:lang w:val="uk-UA"/>
        </w:rPr>
        <w:t xml:space="preserve"> (живописний), поширився в Російській імперії з кінця 1890-х років, характеризується розмитими таємничими зображеннями, що захоплювали уяву фотохудожників. У моді були портрети, виконані в техніках ціанотипії, олійного, </w:t>
      </w:r>
      <w:proofErr w:type="spellStart"/>
      <w:r w:rsidRPr="00725A67">
        <w:rPr>
          <w:rFonts w:ascii="Times New Roman" w:hAnsi="Times New Roman" w:cs="Times New Roman"/>
          <w:sz w:val="28"/>
          <w:szCs w:val="28"/>
          <w:lang w:val="uk-UA"/>
        </w:rPr>
        <w:t>гуміарабікового</w:t>
      </w:r>
      <w:proofErr w:type="spellEnd"/>
      <w:r w:rsidRPr="00725A67">
        <w:rPr>
          <w:rFonts w:ascii="Times New Roman" w:hAnsi="Times New Roman" w:cs="Times New Roman"/>
          <w:sz w:val="28"/>
          <w:szCs w:val="28"/>
          <w:lang w:val="uk-UA"/>
        </w:rPr>
        <w:t xml:space="preserve"> друку та інших. [</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w:t>
      </w:r>
    </w:p>
    <w:p w14:paraId="32BF2B32" w14:textId="24F8D837" w:rsidR="004C2086" w:rsidRPr="00725A67" w:rsidRDefault="004C2086"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На перехресті XIX і XX століть великі міста стають свідками зародження фотографічних товариств: в Одесі та Харкові у 1891 році та в Києві у 1897 році з'являється товариство фотографів-любителів під назвою "</w:t>
      </w:r>
      <w:proofErr w:type="spellStart"/>
      <w:r w:rsidRPr="00725A67">
        <w:rPr>
          <w:rFonts w:ascii="Times New Roman" w:hAnsi="Times New Roman" w:cs="Times New Roman"/>
          <w:sz w:val="28"/>
          <w:szCs w:val="28"/>
          <w:lang w:val="uk-UA"/>
        </w:rPr>
        <w:t>Дагер</w:t>
      </w:r>
      <w:proofErr w:type="spellEnd"/>
      <w:r w:rsidRPr="00725A67">
        <w:rPr>
          <w:rFonts w:ascii="Times New Roman" w:hAnsi="Times New Roman" w:cs="Times New Roman"/>
          <w:sz w:val="28"/>
          <w:szCs w:val="28"/>
          <w:lang w:val="uk-UA"/>
        </w:rPr>
        <w:t>". Ці товариства висловлювали критику щодо робіт фотографів-реалістів, а також висміювали кітч та стереотипи, які виявлялися в роботах фотоательє. У 1910 році був випущений харківський альманах під назвою "Фотограф", який щомісяця надавав огляд практичної фотографії та її застосувань. Редактор та видавець цього видання, Анатолій Вернер, визначав основним завданням альманаху ознайомлення читачів із новими досягненнями у світлописі, відповіді на питання та пояснення хімічних процесів, що супроводжують роботу над фотозображенням [</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 У 1912 році розпочав виходити "</w:t>
      </w:r>
      <w:proofErr w:type="spellStart"/>
      <w:r w:rsidRPr="00725A67">
        <w:rPr>
          <w:rFonts w:ascii="Times New Roman" w:hAnsi="Times New Roman" w:cs="Times New Roman"/>
          <w:sz w:val="28"/>
          <w:szCs w:val="28"/>
          <w:lang w:val="uk-UA"/>
        </w:rPr>
        <w:t>Вестник</w:t>
      </w:r>
      <w:proofErr w:type="spellEnd"/>
      <w:r w:rsidRPr="00725A67">
        <w:rPr>
          <w:rFonts w:ascii="Times New Roman" w:hAnsi="Times New Roman" w:cs="Times New Roman"/>
          <w:sz w:val="28"/>
          <w:szCs w:val="28"/>
          <w:lang w:val="uk-UA"/>
        </w:rPr>
        <w:t xml:space="preserve"> Одеського фотографічного </w:t>
      </w:r>
      <w:proofErr w:type="spellStart"/>
      <w:r w:rsidRPr="00725A67">
        <w:rPr>
          <w:rFonts w:ascii="Times New Roman" w:hAnsi="Times New Roman" w:cs="Times New Roman"/>
          <w:sz w:val="28"/>
          <w:szCs w:val="28"/>
          <w:lang w:val="uk-UA"/>
        </w:rPr>
        <w:t>общества</w:t>
      </w:r>
      <w:proofErr w:type="spellEnd"/>
      <w:r w:rsidRPr="00725A67">
        <w:rPr>
          <w:rFonts w:ascii="Times New Roman" w:hAnsi="Times New Roman" w:cs="Times New Roman"/>
          <w:sz w:val="28"/>
          <w:szCs w:val="28"/>
          <w:lang w:val="uk-UA"/>
        </w:rPr>
        <w:t>", а у 1915-1916 роках цей журнал змінив назву на "</w:t>
      </w:r>
      <w:proofErr w:type="spellStart"/>
      <w:r w:rsidRPr="00725A67">
        <w:rPr>
          <w:rFonts w:ascii="Times New Roman" w:hAnsi="Times New Roman" w:cs="Times New Roman"/>
          <w:sz w:val="28"/>
          <w:szCs w:val="28"/>
          <w:lang w:val="uk-UA"/>
        </w:rPr>
        <w:t>русский</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фотографический</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вестник</w:t>
      </w:r>
      <w:proofErr w:type="spellEnd"/>
      <w:r w:rsidRPr="00725A67">
        <w:rPr>
          <w:rFonts w:ascii="Times New Roman" w:hAnsi="Times New Roman" w:cs="Times New Roman"/>
          <w:sz w:val="28"/>
          <w:szCs w:val="28"/>
          <w:lang w:val="uk-UA"/>
        </w:rPr>
        <w:t xml:space="preserve">". </w:t>
      </w:r>
      <w:r w:rsidRPr="00725A67">
        <w:rPr>
          <w:rFonts w:ascii="Times New Roman" w:hAnsi="Times New Roman" w:cs="Times New Roman"/>
          <w:sz w:val="28"/>
          <w:szCs w:val="28"/>
          <w:lang w:val="uk-UA"/>
        </w:rPr>
        <w:lastRenderedPageBreak/>
        <w:t>За словами фотохудожника Олександра Ляпіна, "в Києві, Харкові та інших містах України в цей період не існувало фотографій із яскраво вираженими національними особливостями, оскільки всі теми та стилістичні прийоми були запозичені від західних колег".[</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w:t>
      </w:r>
    </w:p>
    <w:p w14:paraId="05799E7C" w14:textId="4EFA576B" w:rsidR="00C00CA7" w:rsidRPr="00725A67" w:rsidRDefault="004C2086"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Другий етап в історії фотографії в Україні розпочався в 1919 році із введення загального заборону фотографії Народним комісаріатом освіти УСРР. Було прийнято рішення оподатковувати величезними сумами всі </w:t>
      </w:r>
      <w:proofErr w:type="spellStart"/>
      <w:r w:rsidRPr="00725A67">
        <w:rPr>
          <w:rFonts w:ascii="Times New Roman" w:hAnsi="Times New Roman" w:cs="Times New Roman"/>
          <w:sz w:val="28"/>
          <w:szCs w:val="28"/>
          <w:lang w:val="uk-UA"/>
        </w:rPr>
        <w:t>фотоприлади</w:t>
      </w:r>
      <w:proofErr w:type="spellEnd"/>
      <w:r w:rsidRPr="00725A67">
        <w:rPr>
          <w:rFonts w:ascii="Times New Roman" w:hAnsi="Times New Roman" w:cs="Times New Roman"/>
          <w:sz w:val="28"/>
          <w:szCs w:val="28"/>
          <w:lang w:val="uk-UA"/>
        </w:rPr>
        <w:t xml:space="preserve">, скляні </w:t>
      </w:r>
      <w:proofErr w:type="spellStart"/>
      <w:r w:rsidRPr="00725A67">
        <w:rPr>
          <w:rFonts w:ascii="Times New Roman" w:hAnsi="Times New Roman" w:cs="Times New Roman"/>
          <w:sz w:val="28"/>
          <w:szCs w:val="28"/>
          <w:lang w:val="uk-UA"/>
        </w:rPr>
        <w:t>фотоплатівки</w:t>
      </w:r>
      <w:proofErr w:type="spellEnd"/>
      <w:r w:rsidRPr="00725A67">
        <w:rPr>
          <w:rFonts w:ascii="Times New Roman" w:hAnsi="Times New Roman" w:cs="Times New Roman"/>
          <w:sz w:val="28"/>
          <w:szCs w:val="28"/>
          <w:lang w:val="uk-UA"/>
        </w:rPr>
        <w:t xml:space="preserve"> та плівки, які були як проявлені, так і непроявлені, розглядаючи їх як предмети розкоші. Ті, хто відмовлявся від оплати податків, позбавлялися техніки, а плівки та платівки знищувалися. Лабораторія в Політехнічному інституті була зруйнована. У 1920 році прихильники </w:t>
      </w:r>
      <w:proofErr w:type="spellStart"/>
      <w:r w:rsidRPr="00725A67">
        <w:rPr>
          <w:rFonts w:ascii="Times New Roman" w:hAnsi="Times New Roman" w:cs="Times New Roman"/>
          <w:sz w:val="28"/>
          <w:szCs w:val="28"/>
          <w:lang w:val="uk-UA"/>
        </w:rPr>
        <w:t>дагеріанства</w:t>
      </w:r>
      <w:proofErr w:type="spellEnd"/>
      <w:r w:rsidRPr="00725A67">
        <w:rPr>
          <w:rFonts w:ascii="Times New Roman" w:hAnsi="Times New Roman" w:cs="Times New Roman"/>
          <w:sz w:val="28"/>
          <w:szCs w:val="28"/>
          <w:lang w:val="uk-UA"/>
        </w:rPr>
        <w:t xml:space="preserve"> намагалися відновити своє товариство, створюючи Фотографічний інститут на честь Жовтневої революції. Тут викладали видатні фахівці, такі як Г. Де-</w:t>
      </w:r>
      <w:proofErr w:type="spellStart"/>
      <w:r w:rsidRPr="00725A67">
        <w:rPr>
          <w:rFonts w:ascii="Times New Roman" w:hAnsi="Times New Roman" w:cs="Times New Roman"/>
          <w:sz w:val="28"/>
          <w:szCs w:val="28"/>
          <w:lang w:val="uk-UA"/>
        </w:rPr>
        <w:t>Метц</w:t>
      </w:r>
      <w:proofErr w:type="spellEnd"/>
      <w:r w:rsidRPr="00725A67">
        <w:rPr>
          <w:rFonts w:ascii="Times New Roman" w:hAnsi="Times New Roman" w:cs="Times New Roman"/>
          <w:sz w:val="28"/>
          <w:szCs w:val="28"/>
          <w:lang w:val="uk-UA"/>
        </w:rPr>
        <w:t xml:space="preserve">, М. Петров, Ф. де </w:t>
      </w:r>
      <w:proofErr w:type="spellStart"/>
      <w:r w:rsidRPr="00725A67">
        <w:rPr>
          <w:rFonts w:ascii="Times New Roman" w:hAnsi="Times New Roman" w:cs="Times New Roman"/>
          <w:sz w:val="28"/>
          <w:szCs w:val="28"/>
          <w:lang w:val="uk-UA"/>
        </w:rPr>
        <w:t>Мезер</w:t>
      </w:r>
      <w:proofErr w:type="spellEnd"/>
      <w:r w:rsidRPr="00725A67">
        <w:rPr>
          <w:rFonts w:ascii="Times New Roman" w:hAnsi="Times New Roman" w:cs="Times New Roman"/>
          <w:sz w:val="28"/>
          <w:szCs w:val="28"/>
          <w:lang w:val="uk-UA"/>
        </w:rPr>
        <w:t>. Проте в 1924 році інститут було закрито, а товариство "</w:t>
      </w:r>
      <w:proofErr w:type="spellStart"/>
      <w:r w:rsidRPr="00725A67">
        <w:rPr>
          <w:rFonts w:ascii="Times New Roman" w:hAnsi="Times New Roman" w:cs="Times New Roman"/>
          <w:sz w:val="28"/>
          <w:szCs w:val="28"/>
          <w:lang w:val="uk-UA"/>
        </w:rPr>
        <w:t>Дагер</w:t>
      </w:r>
      <w:proofErr w:type="spellEnd"/>
      <w:r w:rsidRPr="00725A67">
        <w:rPr>
          <w:rFonts w:ascii="Times New Roman" w:hAnsi="Times New Roman" w:cs="Times New Roman"/>
          <w:sz w:val="28"/>
          <w:szCs w:val="28"/>
          <w:lang w:val="uk-UA"/>
        </w:rPr>
        <w:t xml:space="preserve">" заборонено, оголосивши його дрібнобуржуазним і антиреволюційним. </w:t>
      </w:r>
      <w:proofErr w:type="spellStart"/>
      <w:r w:rsidRPr="00725A67">
        <w:rPr>
          <w:rFonts w:ascii="Times New Roman" w:hAnsi="Times New Roman" w:cs="Times New Roman"/>
          <w:sz w:val="28"/>
          <w:szCs w:val="28"/>
          <w:lang w:val="uk-UA"/>
        </w:rPr>
        <w:t>Пікторалізм</w:t>
      </w:r>
      <w:proofErr w:type="spellEnd"/>
      <w:r w:rsidRPr="00725A67">
        <w:rPr>
          <w:rFonts w:ascii="Times New Roman" w:hAnsi="Times New Roman" w:cs="Times New Roman"/>
          <w:sz w:val="28"/>
          <w:szCs w:val="28"/>
          <w:lang w:val="uk-UA"/>
        </w:rPr>
        <w:t xml:space="preserve"> також став об'єктом критики, і багатьох фотографів піддавали репресіям [</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w:t>
      </w:r>
    </w:p>
    <w:p w14:paraId="2DE5EEDC" w14:textId="7C9C798B" w:rsidR="004C2086" w:rsidRPr="00725A67" w:rsidRDefault="004C2086"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20-ті роки ХХ століття Харків виступав як центр розвитку фотографії. Тут почалася масова робота </w:t>
      </w:r>
      <w:proofErr w:type="spellStart"/>
      <w:r w:rsidRPr="00725A67">
        <w:rPr>
          <w:rFonts w:ascii="Times New Roman" w:hAnsi="Times New Roman" w:cs="Times New Roman"/>
          <w:sz w:val="28"/>
          <w:szCs w:val="28"/>
          <w:lang w:val="uk-UA"/>
        </w:rPr>
        <w:t>фотокіноклубів</w:t>
      </w:r>
      <w:proofErr w:type="spellEnd"/>
      <w:r w:rsidRPr="00725A67">
        <w:rPr>
          <w:rFonts w:ascii="Times New Roman" w:hAnsi="Times New Roman" w:cs="Times New Roman"/>
          <w:sz w:val="28"/>
          <w:szCs w:val="28"/>
          <w:lang w:val="uk-UA"/>
        </w:rPr>
        <w:t xml:space="preserve"> за часів робсількору. "У Харкові ... встановилася жорстка система стандартів "комуністичних фото" та ідеологічних </w:t>
      </w:r>
      <w:proofErr w:type="spellStart"/>
      <w:r w:rsidRPr="00725A67">
        <w:rPr>
          <w:rFonts w:ascii="Times New Roman" w:hAnsi="Times New Roman" w:cs="Times New Roman"/>
          <w:sz w:val="28"/>
          <w:szCs w:val="28"/>
          <w:lang w:val="uk-UA"/>
        </w:rPr>
        <w:t>кльощів</w:t>
      </w:r>
      <w:proofErr w:type="spellEnd"/>
      <w:r w:rsidRPr="00725A67">
        <w:rPr>
          <w:rFonts w:ascii="Times New Roman" w:hAnsi="Times New Roman" w:cs="Times New Roman"/>
          <w:sz w:val="28"/>
          <w:szCs w:val="28"/>
          <w:lang w:val="uk-UA"/>
        </w:rPr>
        <w:t>. Неможливо знайти фотографії селянських повстань 20-30-их років чи знімки, що розповідають про голод. Ілюстрації до матеріалів про перші п'ятирічки в основному були представлені роботами московських фотографів, багато видань виходили з певними обмеженнями. Журналістів часто арештовували і розстрілювали, а фотохудожників практично не залишилося до 1940-х років" [</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w:t>
      </w:r>
    </w:p>
    <w:p w14:paraId="46C55921" w14:textId="77777777" w:rsidR="00C00CA7"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Під час Другої світової війни багатьом українським фоторепортерам відкрилася можливість продемонструвати свій талант. Після війни період Хрущовської відлиги стимулював відродження фотоклубів, які відрізнялися за соціальною спрямованістю.</w:t>
      </w:r>
    </w:p>
    <w:p w14:paraId="70746403" w14:textId="74B29B2A" w:rsidR="00C00CA7"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 xml:space="preserve">У післявоєнний період та в період після Другої світової війни почалася активізація видання фотоальбомів. О. </w:t>
      </w:r>
      <w:proofErr w:type="spellStart"/>
      <w:r w:rsidRPr="00725A67">
        <w:rPr>
          <w:rFonts w:ascii="Times New Roman" w:hAnsi="Times New Roman" w:cs="Times New Roman"/>
          <w:sz w:val="28"/>
          <w:szCs w:val="28"/>
          <w:lang w:val="uk-UA"/>
        </w:rPr>
        <w:t>Мжельська</w:t>
      </w:r>
      <w:proofErr w:type="spellEnd"/>
      <w:r w:rsidRPr="00725A67">
        <w:rPr>
          <w:rFonts w:ascii="Times New Roman" w:hAnsi="Times New Roman" w:cs="Times New Roman"/>
          <w:sz w:val="28"/>
          <w:szCs w:val="28"/>
          <w:lang w:val="uk-UA"/>
        </w:rPr>
        <w:t xml:space="preserve"> вказує на збільшення обсягу видань </w:t>
      </w:r>
      <w:proofErr w:type="spellStart"/>
      <w:r w:rsidRPr="00725A67">
        <w:rPr>
          <w:rFonts w:ascii="Times New Roman" w:hAnsi="Times New Roman" w:cs="Times New Roman"/>
          <w:sz w:val="28"/>
          <w:szCs w:val="28"/>
          <w:lang w:val="uk-UA"/>
        </w:rPr>
        <w:t>фотожурналів</w:t>
      </w:r>
      <w:proofErr w:type="spellEnd"/>
      <w:r w:rsidRPr="00725A67">
        <w:rPr>
          <w:rFonts w:ascii="Times New Roman" w:hAnsi="Times New Roman" w:cs="Times New Roman"/>
          <w:sz w:val="28"/>
          <w:szCs w:val="28"/>
          <w:lang w:val="uk-UA"/>
        </w:rPr>
        <w:t xml:space="preserve"> у 30-ті роки ХХ століття [</w:t>
      </w:r>
      <w:r w:rsidR="00805CF6">
        <w:rPr>
          <w:rFonts w:ascii="Times New Roman" w:hAnsi="Times New Roman" w:cs="Times New Roman"/>
          <w:sz w:val="28"/>
          <w:szCs w:val="28"/>
          <w:lang w:val="uk-UA"/>
        </w:rPr>
        <w:t>9</w:t>
      </w:r>
      <w:r w:rsidRPr="00725A67">
        <w:rPr>
          <w:rFonts w:ascii="Times New Roman" w:hAnsi="Times New Roman" w:cs="Times New Roman"/>
          <w:sz w:val="28"/>
          <w:szCs w:val="28"/>
          <w:lang w:val="uk-UA"/>
        </w:rPr>
        <w:t>].</w:t>
      </w:r>
    </w:p>
    <w:p w14:paraId="3761C7B1" w14:textId="77777777" w:rsidR="00C00CA7"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Фотоальбоми використовувалися як інструмент для пропаганди радянського способу життя. У цих альбомах головними носіями інформації стали фотографії, і текст виконував в основному допоміжну функцію, надаючи фактологічну характеристику зображень та визначаючи їх емоційний настрій. Тим часом виникає новий жанр </w:t>
      </w:r>
      <w:proofErr w:type="spellStart"/>
      <w:r w:rsidRPr="00725A67">
        <w:rPr>
          <w:rFonts w:ascii="Times New Roman" w:hAnsi="Times New Roman" w:cs="Times New Roman"/>
          <w:sz w:val="28"/>
          <w:szCs w:val="28"/>
          <w:lang w:val="uk-UA"/>
        </w:rPr>
        <w:t>фотопублікацій</w:t>
      </w:r>
      <w:proofErr w:type="spellEnd"/>
      <w:r w:rsidRPr="00725A67">
        <w:rPr>
          <w:rFonts w:ascii="Times New Roman" w:hAnsi="Times New Roman" w:cs="Times New Roman"/>
          <w:sz w:val="28"/>
          <w:szCs w:val="28"/>
          <w:lang w:val="uk-UA"/>
        </w:rPr>
        <w:t xml:space="preserve"> – </w:t>
      </w:r>
      <w:proofErr w:type="spellStart"/>
      <w:r w:rsidRPr="00725A67">
        <w:rPr>
          <w:rFonts w:ascii="Times New Roman" w:hAnsi="Times New Roman" w:cs="Times New Roman"/>
          <w:sz w:val="28"/>
          <w:szCs w:val="28"/>
          <w:lang w:val="uk-UA"/>
        </w:rPr>
        <w:t>фотосерія</w:t>
      </w:r>
      <w:proofErr w:type="spellEnd"/>
      <w:r w:rsidRPr="00725A67">
        <w:rPr>
          <w:rFonts w:ascii="Times New Roman" w:hAnsi="Times New Roman" w:cs="Times New Roman"/>
          <w:sz w:val="28"/>
          <w:szCs w:val="28"/>
          <w:lang w:val="uk-UA"/>
        </w:rPr>
        <w:t xml:space="preserve">, яка становить основу для розвитку публіцистичного жанру – </w:t>
      </w:r>
      <w:proofErr w:type="spellStart"/>
      <w:r w:rsidRPr="00725A67">
        <w:rPr>
          <w:rFonts w:ascii="Times New Roman" w:hAnsi="Times New Roman" w:cs="Times New Roman"/>
          <w:sz w:val="28"/>
          <w:szCs w:val="28"/>
          <w:lang w:val="uk-UA"/>
        </w:rPr>
        <w:t>фотооповіді</w:t>
      </w:r>
      <w:proofErr w:type="spellEnd"/>
      <w:r w:rsidRPr="00725A67">
        <w:rPr>
          <w:rFonts w:ascii="Times New Roman" w:hAnsi="Times New Roman" w:cs="Times New Roman"/>
          <w:sz w:val="28"/>
          <w:szCs w:val="28"/>
          <w:lang w:val="uk-UA"/>
        </w:rPr>
        <w:t xml:space="preserve">. Таким чином, розвивається фотокнига як підвид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У видавничій справі термін "фотокнига" вживався для опису видань, які містили </w:t>
      </w:r>
      <w:proofErr w:type="spellStart"/>
      <w:r w:rsidRPr="00725A67">
        <w:rPr>
          <w:rFonts w:ascii="Times New Roman" w:hAnsi="Times New Roman" w:cs="Times New Roman"/>
          <w:sz w:val="28"/>
          <w:szCs w:val="28"/>
          <w:lang w:val="uk-UA"/>
        </w:rPr>
        <w:t>фотооповідання</w:t>
      </w:r>
      <w:proofErr w:type="spellEnd"/>
      <w:r w:rsidRPr="00725A67">
        <w:rPr>
          <w:rFonts w:ascii="Times New Roman" w:hAnsi="Times New Roman" w:cs="Times New Roman"/>
          <w:sz w:val="28"/>
          <w:szCs w:val="28"/>
          <w:lang w:val="uk-UA"/>
        </w:rPr>
        <w:t>, і часто ці видання формувались на основі газетних і журнальних матеріалів.</w:t>
      </w:r>
    </w:p>
    <w:p w14:paraId="3B126C03" w14:textId="43C1EF5C" w:rsidR="00C00CA7"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1950-ті роках були спроби створити фотокнигу та альбом на основі тематичних фотовиставок. У 1960-1970-х роках виходили громадсько-політичні </w:t>
      </w:r>
      <w:proofErr w:type="spellStart"/>
      <w:r w:rsidRPr="00725A67">
        <w:rPr>
          <w:rFonts w:ascii="Times New Roman" w:hAnsi="Times New Roman" w:cs="Times New Roman"/>
          <w:sz w:val="28"/>
          <w:szCs w:val="28"/>
          <w:lang w:val="uk-UA"/>
        </w:rPr>
        <w:t>фотовидання</w:t>
      </w:r>
      <w:proofErr w:type="spellEnd"/>
      <w:r w:rsidRPr="00725A67">
        <w:rPr>
          <w:rFonts w:ascii="Times New Roman" w:hAnsi="Times New Roman" w:cs="Times New Roman"/>
          <w:sz w:val="28"/>
          <w:szCs w:val="28"/>
          <w:lang w:val="uk-UA"/>
        </w:rPr>
        <w:t xml:space="preserve"> та фотоальбоми, присвячені діячам мистецтва, краєзнавству, спортсменам та Великій Вітчизняній війні. Розвиток нових </w:t>
      </w:r>
      <w:proofErr w:type="spellStart"/>
      <w:r w:rsidRPr="00725A67">
        <w:rPr>
          <w:rFonts w:ascii="Times New Roman" w:hAnsi="Times New Roman" w:cs="Times New Roman"/>
          <w:sz w:val="28"/>
          <w:szCs w:val="28"/>
          <w:lang w:val="uk-UA"/>
        </w:rPr>
        <w:t>фотожанрів</w:t>
      </w:r>
      <w:proofErr w:type="spellEnd"/>
      <w:r w:rsidRPr="00725A67">
        <w:rPr>
          <w:rFonts w:ascii="Times New Roman" w:hAnsi="Times New Roman" w:cs="Times New Roman"/>
          <w:sz w:val="28"/>
          <w:szCs w:val="28"/>
          <w:lang w:val="uk-UA"/>
        </w:rPr>
        <w:t xml:space="preserve"> сприяв подальшому розвитку нових жанрів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w:t>
      </w:r>
    </w:p>
    <w:p w14:paraId="02087BE2" w14:textId="1EF72B54" w:rsidR="00C00CA7"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Виникає Харківська фотографічна школа, яка відрізняється виразністю зображення соціальних тем і авангардним стилем. У 1971 році фотографи з обласного фотоклубу Харкова об'єднуються в групу "Час", до якої увіходять Борис Михайлов, Олег Мальований, Олександр Супрун, Євген Павлов, Юрій </w:t>
      </w:r>
      <w:proofErr w:type="spellStart"/>
      <w:r w:rsidRPr="00725A67">
        <w:rPr>
          <w:rFonts w:ascii="Times New Roman" w:hAnsi="Times New Roman" w:cs="Times New Roman"/>
          <w:sz w:val="28"/>
          <w:szCs w:val="28"/>
          <w:lang w:val="uk-UA"/>
        </w:rPr>
        <w:t>Рупін</w:t>
      </w:r>
      <w:proofErr w:type="spellEnd"/>
      <w:r w:rsidRPr="00725A67">
        <w:rPr>
          <w:rFonts w:ascii="Times New Roman" w:hAnsi="Times New Roman" w:cs="Times New Roman"/>
          <w:sz w:val="28"/>
          <w:szCs w:val="28"/>
          <w:lang w:val="uk-UA"/>
        </w:rPr>
        <w:t xml:space="preserve">, Геннадій </w:t>
      </w:r>
      <w:proofErr w:type="spellStart"/>
      <w:r w:rsidRPr="00725A67">
        <w:rPr>
          <w:rFonts w:ascii="Times New Roman" w:hAnsi="Times New Roman" w:cs="Times New Roman"/>
          <w:sz w:val="28"/>
          <w:szCs w:val="28"/>
          <w:lang w:val="uk-UA"/>
        </w:rPr>
        <w:t>Тубалєв</w:t>
      </w:r>
      <w:proofErr w:type="spellEnd"/>
      <w:r w:rsidRPr="00725A67">
        <w:rPr>
          <w:rFonts w:ascii="Times New Roman" w:hAnsi="Times New Roman" w:cs="Times New Roman"/>
          <w:sz w:val="28"/>
          <w:szCs w:val="28"/>
          <w:lang w:val="uk-UA"/>
        </w:rPr>
        <w:t xml:space="preserve">, Олександр </w:t>
      </w:r>
      <w:proofErr w:type="spellStart"/>
      <w:r w:rsidRPr="00725A67">
        <w:rPr>
          <w:rFonts w:ascii="Times New Roman" w:hAnsi="Times New Roman" w:cs="Times New Roman"/>
          <w:sz w:val="28"/>
          <w:szCs w:val="28"/>
          <w:lang w:val="uk-UA"/>
        </w:rPr>
        <w:t>Ситніченко</w:t>
      </w:r>
      <w:proofErr w:type="spellEnd"/>
      <w:r w:rsidRPr="00725A67">
        <w:rPr>
          <w:rFonts w:ascii="Times New Roman" w:hAnsi="Times New Roman" w:cs="Times New Roman"/>
          <w:sz w:val="28"/>
          <w:szCs w:val="28"/>
          <w:lang w:val="uk-UA"/>
        </w:rPr>
        <w:t xml:space="preserve">, Анатолій </w:t>
      </w:r>
      <w:proofErr w:type="spellStart"/>
      <w:r w:rsidRPr="00725A67">
        <w:rPr>
          <w:rFonts w:ascii="Times New Roman" w:hAnsi="Times New Roman" w:cs="Times New Roman"/>
          <w:sz w:val="28"/>
          <w:szCs w:val="28"/>
          <w:lang w:val="uk-UA"/>
        </w:rPr>
        <w:t>Макієнко</w:t>
      </w:r>
      <w:proofErr w:type="spellEnd"/>
      <w:r w:rsidRPr="00725A67">
        <w:rPr>
          <w:rFonts w:ascii="Times New Roman" w:hAnsi="Times New Roman" w:cs="Times New Roman"/>
          <w:sz w:val="28"/>
          <w:szCs w:val="28"/>
          <w:lang w:val="uk-UA"/>
        </w:rPr>
        <w:t>. Члени групи розробляють "теорію удару", яка визначається бажанням виділятися, шукати нові форми відображення внутрішньої та зовнішньої реальності, висловлювати протест проти суспільних норм. Стиль цього руху відзначається елементами панку, замішаними на ідеях дадаїзму. Характерний для цього був Харків, пронизаний впливом маргінальної пролетарської культури та "</w:t>
      </w:r>
      <w:proofErr w:type="spellStart"/>
      <w:r w:rsidRPr="00725A67">
        <w:rPr>
          <w:rFonts w:ascii="Times New Roman" w:hAnsi="Times New Roman" w:cs="Times New Roman"/>
          <w:sz w:val="28"/>
          <w:szCs w:val="28"/>
          <w:lang w:val="uk-UA"/>
        </w:rPr>
        <w:t>комідеології</w:t>
      </w:r>
      <w:proofErr w:type="spellEnd"/>
      <w:r w:rsidRPr="00725A67">
        <w:rPr>
          <w:rFonts w:ascii="Times New Roman" w:hAnsi="Times New Roman" w:cs="Times New Roman"/>
          <w:sz w:val="28"/>
          <w:szCs w:val="28"/>
          <w:lang w:val="uk-UA"/>
        </w:rPr>
        <w:t xml:space="preserve">", що пройшла через специфічну культуру та інтелектуалізм інтелектуалів, викладачів вищих навчальних закладів, художників та музикантів. У 70-ті роки також формується Дніпропетровська фотографічна </w:t>
      </w:r>
      <w:r w:rsidRPr="00725A67">
        <w:rPr>
          <w:rFonts w:ascii="Times New Roman" w:hAnsi="Times New Roman" w:cs="Times New Roman"/>
          <w:sz w:val="28"/>
          <w:szCs w:val="28"/>
          <w:lang w:val="uk-UA"/>
        </w:rPr>
        <w:lastRenderedPageBreak/>
        <w:t xml:space="preserve">школа, яка практикує поетичну </w:t>
      </w:r>
      <w:proofErr w:type="spellStart"/>
      <w:r w:rsidRPr="00725A67">
        <w:rPr>
          <w:rFonts w:ascii="Times New Roman" w:hAnsi="Times New Roman" w:cs="Times New Roman"/>
          <w:sz w:val="28"/>
          <w:szCs w:val="28"/>
          <w:lang w:val="uk-UA"/>
        </w:rPr>
        <w:t>пікторальну</w:t>
      </w:r>
      <w:proofErr w:type="spellEnd"/>
      <w:r w:rsidRPr="00725A67">
        <w:rPr>
          <w:rFonts w:ascii="Times New Roman" w:hAnsi="Times New Roman" w:cs="Times New Roman"/>
          <w:sz w:val="28"/>
          <w:szCs w:val="28"/>
          <w:lang w:val="uk-UA"/>
        </w:rPr>
        <w:t xml:space="preserve"> фотографію. Її склад включав Семена </w:t>
      </w:r>
      <w:proofErr w:type="spellStart"/>
      <w:r w:rsidRPr="00725A67">
        <w:rPr>
          <w:rFonts w:ascii="Times New Roman" w:hAnsi="Times New Roman" w:cs="Times New Roman"/>
          <w:sz w:val="28"/>
          <w:szCs w:val="28"/>
          <w:lang w:val="uk-UA"/>
        </w:rPr>
        <w:t>Поросяка</w:t>
      </w:r>
      <w:proofErr w:type="spellEnd"/>
      <w:r w:rsidRPr="00725A67">
        <w:rPr>
          <w:rFonts w:ascii="Times New Roman" w:hAnsi="Times New Roman" w:cs="Times New Roman"/>
          <w:sz w:val="28"/>
          <w:szCs w:val="28"/>
          <w:lang w:val="uk-UA"/>
        </w:rPr>
        <w:t xml:space="preserve">, Олександра Фельдмана, Марка </w:t>
      </w:r>
      <w:proofErr w:type="spellStart"/>
      <w:r w:rsidRPr="00725A67">
        <w:rPr>
          <w:rFonts w:ascii="Times New Roman" w:hAnsi="Times New Roman" w:cs="Times New Roman"/>
          <w:sz w:val="28"/>
          <w:szCs w:val="28"/>
          <w:lang w:val="uk-UA"/>
        </w:rPr>
        <w:t>Мілова</w:t>
      </w:r>
      <w:proofErr w:type="spellEnd"/>
      <w:r w:rsidRPr="00725A67">
        <w:rPr>
          <w:rFonts w:ascii="Times New Roman" w:hAnsi="Times New Roman" w:cs="Times New Roman"/>
          <w:sz w:val="28"/>
          <w:szCs w:val="28"/>
          <w:lang w:val="uk-UA"/>
        </w:rPr>
        <w:t>, Юрія Бродського, Станіслава Полонського та інших.[</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w:t>
      </w:r>
    </w:p>
    <w:p w14:paraId="43AB8C36" w14:textId="77777777" w:rsidR="00611D93"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Києві виникає новий етап </w:t>
      </w:r>
      <w:proofErr w:type="spellStart"/>
      <w:r w:rsidRPr="00725A67">
        <w:rPr>
          <w:rFonts w:ascii="Times New Roman" w:hAnsi="Times New Roman" w:cs="Times New Roman"/>
          <w:sz w:val="28"/>
          <w:szCs w:val="28"/>
          <w:lang w:val="uk-UA"/>
        </w:rPr>
        <w:t>фотодокументалістики</w:t>
      </w:r>
      <w:proofErr w:type="spellEnd"/>
      <w:r w:rsidRPr="00725A67">
        <w:rPr>
          <w:rFonts w:ascii="Times New Roman" w:hAnsi="Times New Roman" w:cs="Times New Roman"/>
          <w:sz w:val="28"/>
          <w:szCs w:val="28"/>
          <w:lang w:val="uk-UA"/>
        </w:rPr>
        <w:t xml:space="preserve">, оформлений у створенні фотографічного об'єднання "Погляд" в 1987 році (діяло до 1993 року). У склад об'єднання входили такі відомі фотографи, як Олександр </w:t>
      </w:r>
      <w:proofErr w:type="spellStart"/>
      <w:r w:rsidRPr="00725A67">
        <w:rPr>
          <w:rFonts w:ascii="Times New Roman" w:hAnsi="Times New Roman" w:cs="Times New Roman"/>
          <w:sz w:val="28"/>
          <w:szCs w:val="28"/>
          <w:lang w:val="uk-UA"/>
        </w:rPr>
        <w:t>Ранчуков</w:t>
      </w:r>
      <w:proofErr w:type="spellEnd"/>
      <w:r w:rsidRPr="00725A67">
        <w:rPr>
          <w:rFonts w:ascii="Times New Roman" w:hAnsi="Times New Roman" w:cs="Times New Roman"/>
          <w:sz w:val="28"/>
          <w:szCs w:val="28"/>
          <w:lang w:val="uk-UA"/>
        </w:rPr>
        <w:t xml:space="preserve">, Валерій </w:t>
      </w:r>
      <w:proofErr w:type="spellStart"/>
      <w:r w:rsidRPr="00725A67">
        <w:rPr>
          <w:rFonts w:ascii="Times New Roman" w:hAnsi="Times New Roman" w:cs="Times New Roman"/>
          <w:sz w:val="28"/>
          <w:szCs w:val="28"/>
          <w:lang w:val="uk-UA"/>
        </w:rPr>
        <w:t>Решетняк</w:t>
      </w:r>
      <w:proofErr w:type="spellEnd"/>
      <w:r w:rsidRPr="00725A67">
        <w:rPr>
          <w:rFonts w:ascii="Times New Roman" w:hAnsi="Times New Roman" w:cs="Times New Roman"/>
          <w:sz w:val="28"/>
          <w:szCs w:val="28"/>
          <w:lang w:val="uk-UA"/>
        </w:rPr>
        <w:t xml:space="preserve">, Олександр Ляпін, Олександр </w:t>
      </w:r>
      <w:proofErr w:type="spellStart"/>
      <w:r w:rsidRPr="00725A67">
        <w:rPr>
          <w:rFonts w:ascii="Times New Roman" w:hAnsi="Times New Roman" w:cs="Times New Roman"/>
          <w:sz w:val="28"/>
          <w:szCs w:val="28"/>
          <w:lang w:val="uk-UA"/>
        </w:rPr>
        <w:t>Глядєлов</w:t>
      </w:r>
      <w:proofErr w:type="spellEnd"/>
      <w:r w:rsidRPr="00725A67">
        <w:rPr>
          <w:rFonts w:ascii="Times New Roman" w:hAnsi="Times New Roman" w:cs="Times New Roman"/>
          <w:sz w:val="28"/>
          <w:szCs w:val="28"/>
          <w:lang w:val="uk-UA"/>
        </w:rPr>
        <w:t xml:space="preserve">, Юрій </w:t>
      </w:r>
      <w:proofErr w:type="spellStart"/>
      <w:r w:rsidRPr="00725A67">
        <w:rPr>
          <w:rFonts w:ascii="Times New Roman" w:hAnsi="Times New Roman" w:cs="Times New Roman"/>
          <w:sz w:val="28"/>
          <w:szCs w:val="28"/>
          <w:lang w:val="uk-UA"/>
        </w:rPr>
        <w:t>Косін</w:t>
      </w:r>
      <w:proofErr w:type="spellEnd"/>
      <w:r w:rsidRPr="00725A67">
        <w:rPr>
          <w:rFonts w:ascii="Times New Roman" w:hAnsi="Times New Roman" w:cs="Times New Roman"/>
          <w:sz w:val="28"/>
          <w:szCs w:val="28"/>
          <w:lang w:val="uk-UA"/>
        </w:rPr>
        <w:t xml:space="preserve">, Павло Пащенко, Віталій </w:t>
      </w:r>
      <w:proofErr w:type="spellStart"/>
      <w:r w:rsidRPr="00725A67">
        <w:rPr>
          <w:rFonts w:ascii="Times New Roman" w:hAnsi="Times New Roman" w:cs="Times New Roman"/>
          <w:sz w:val="28"/>
          <w:szCs w:val="28"/>
          <w:lang w:val="uk-UA"/>
        </w:rPr>
        <w:t>Запорожченко</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Ріта</w:t>
      </w:r>
      <w:proofErr w:type="spellEnd"/>
      <w:r w:rsidRPr="00725A67">
        <w:rPr>
          <w:rFonts w:ascii="Times New Roman" w:hAnsi="Times New Roman" w:cs="Times New Roman"/>
          <w:sz w:val="28"/>
          <w:szCs w:val="28"/>
          <w:lang w:val="uk-UA"/>
        </w:rPr>
        <w:t xml:space="preserve"> Островська, Сергій </w:t>
      </w:r>
      <w:proofErr w:type="spellStart"/>
      <w:r w:rsidRPr="00725A67">
        <w:rPr>
          <w:rFonts w:ascii="Times New Roman" w:hAnsi="Times New Roman" w:cs="Times New Roman"/>
          <w:sz w:val="28"/>
          <w:szCs w:val="28"/>
          <w:lang w:val="uk-UA"/>
        </w:rPr>
        <w:t>Гутієв</w:t>
      </w:r>
      <w:proofErr w:type="spellEnd"/>
      <w:r w:rsidRPr="00725A67">
        <w:rPr>
          <w:rFonts w:ascii="Times New Roman" w:hAnsi="Times New Roman" w:cs="Times New Roman"/>
          <w:sz w:val="28"/>
          <w:szCs w:val="28"/>
          <w:lang w:val="uk-UA"/>
        </w:rPr>
        <w:t xml:space="preserve">, Сергій </w:t>
      </w:r>
      <w:proofErr w:type="spellStart"/>
      <w:r w:rsidRPr="00725A67">
        <w:rPr>
          <w:rFonts w:ascii="Times New Roman" w:hAnsi="Times New Roman" w:cs="Times New Roman"/>
          <w:sz w:val="28"/>
          <w:szCs w:val="28"/>
          <w:lang w:val="uk-UA"/>
        </w:rPr>
        <w:t>Супинський</w:t>
      </w:r>
      <w:proofErr w:type="spellEnd"/>
      <w:r w:rsidRPr="00725A67">
        <w:rPr>
          <w:rFonts w:ascii="Times New Roman" w:hAnsi="Times New Roman" w:cs="Times New Roman"/>
          <w:sz w:val="28"/>
          <w:szCs w:val="28"/>
          <w:lang w:val="uk-UA"/>
        </w:rPr>
        <w:t xml:space="preserve">, Єфрем </w:t>
      </w:r>
      <w:proofErr w:type="spellStart"/>
      <w:r w:rsidRPr="00725A67">
        <w:rPr>
          <w:rFonts w:ascii="Times New Roman" w:hAnsi="Times New Roman" w:cs="Times New Roman"/>
          <w:sz w:val="28"/>
          <w:szCs w:val="28"/>
          <w:lang w:val="uk-UA"/>
        </w:rPr>
        <w:t>Лукацький</w:t>
      </w:r>
      <w:proofErr w:type="spellEnd"/>
      <w:r w:rsidRPr="00725A67">
        <w:rPr>
          <w:rFonts w:ascii="Times New Roman" w:hAnsi="Times New Roman" w:cs="Times New Roman"/>
          <w:sz w:val="28"/>
          <w:szCs w:val="28"/>
          <w:lang w:val="uk-UA"/>
        </w:rPr>
        <w:t xml:space="preserve"> та інші. Група "Погляд" визначила жанр кримінального репортажу, представивши теми, такі як виїзд євреїв з України (Р. Островська), бездомні діти 1990-х (О. </w:t>
      </w:r>
      <w:proofErr w:type="spellStart"/>
      <w:r w:rsidRPr="00725A67">
        <w:rPr>
          <w:rFonts w:ascii="Times New Roman" w:hAnsi="Times New Roman" w:cs="Times New Roman"/>
          <w:sz w:val="28"/>
          <w:szCs w:val="28"/>
          <w:lang w:val="uk-UA"/>
        </w:rPr>
        <w:t>Глядєлов</w:t>
      </w:r>
      <w:proofErr w:type="spellEnd"/>
      <w:r w:rsidRPr="00725A67">
        <w:rPr>
          <w:rFonts w:ascii="Times New Roman" w:hAnsi="Times New Roman" w:cs="Times New Roman"/>
          <w:sz w:val="28"/>
          <w:szCs w:val="28"/>
          <w:lang w:val="uk-UA"/>
        </w:rPr>
        <w:t xml:space="preserve">), виведення військ з Афганістану (В. </w:t>
      </w:r>
      <w:proofErr w:type="spellStart"/>
      <w:r w:rsidRPr="00725A67">
        <w:rPr>
          <w:rFonts w:ascii="Times New Roman" w:hAnsi="Times New Roman" w:cs="Times New Roman"/>
          <w:sz w:val="28"/>
          <w:szCs w:val="28"/>
          <w:lang w:val="uk-UA"/>
        </w:rPr>
        <w:t>Запорожченко</w:t>
      </w:r>
      <w:proofErr w:type="spellEnd"/>
      <w:r w:rsidRPr="00725A67">
        <w:rPr>
          <w:rFonts w:ascii="Times New Roman" w:hAnsi="Times New Roman" w:cs="Times New Roman"/>
          <w:sz w:val="28"/>
          <w:szCs w:val="28"/>
          <w:lang w:val="uk-UA"/>
        </w:rPr>
        <w:t>). Фотографи інтегрувалися в спільноти, про які знімали свої репортажі, а їх виставки ставали подіями.</w:t>
      </w:r>
    </w:p>
    <w:p w14:paraId="4AD82B6E" w14:textId="37549A2D" w:rsidR="00C00CA7"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Третій етап в історії української фотографії розпочався у 1987-1991 роках, коли Україна стала незалежною державою. Фотографи почали активно ідентифікувати себе як українських, хоча деякі залишались вірними радянській ідентичності. У 1989 році була заснована Спілка фотохудожників України.</w:t>
      </w:r>
    </w:p>
    <w:p w14:paraId="2D99EFF7" w14:textId="16ABAB8E" w:rsidR="00C00CA7" w:rsidRPr="00725A67" w:rsidRDefault="00C00CA7" w:rsidP="008D1E2D">
      <w:pPr>
        <w:spacing w:after="0" w:line="360" w:lineRule="auto"/>
        <w:ind w:firstLine="720"/>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1990-ті роки відзначилися відкриттям фотогалерей та проведенням численних фотовиставок. З'явився джерело фінансування для проектів фотомитці від Центру Сучасного Мистецтва </w:t>
      </w:r>
      <w:proofErr w:type="spellStart"/>
      <w:r w:rsidRPr="00725A67">
        <w:rPr>
          <w:rFonts w:ascii="Times New Roman" w:hAnsi="Times New Roman" w:cs="Times New Roman"/>
          <w:sz w:val="28"/>
          <w:szCs w:val="28"/>
          <w:lang w:val="uk-UA"/>
        </w:rPr>
        <w:t>Дж</w:t>
      </w:r>
      <w:proofErr w:type="spellEnd"/>
      <w:r w:rsidRPr="00725A67">
        <w:rPr>
          <w:rFonts w:ascii="Times New Roman" w:hAnsi="Times New Roman" w:cs="Times New Roman"/>
          <w:sz w:val="28"/>
          <w:szCs w:val="28"/>
          <w:lang w:val="uk-UA"/>
        </w:rPr>
        <w:t xml:space="preserve">. Сороса. Багато фотографів повернулися до традиційних методів отримання зображень. У 2009 році шанувальники чорно-білої фотографії заснували Київське фотографічне товариство (КФТ) з участю Ані </w:t>
      </w:r>
      <w:proofErr w:type="spellStart"/>
      <w:r w:rsidRPr="00725A67">
        <w:rPr>
          <w:rFonts w:ascii="Times New Roman" w:hAnsi="Times New Roman" w:cs="Times New Roman"/>
          <w:sz w:val="28"/>
          <w:szCs w:val="28"/>
          <w:lang w:val="uk-UA"/>
        </w:rPr>
        <w:t>Зур</w:t>
      </w:r>
      <w:proofErr w:type="spellEnd"/>
      <w:r w:rsidRPr="00725A67">
        <w:rPr>
          <w:rFonts w:ascii="Times New Roman" w:hAnsi="Times New Roman" w:cs="Times New Roman"/>
          <w:sz w:val="28"/>
          <w:szCs w:val="28"/>
          <w:lang w:val="uk-UA"/>
        </w:rPr>
        <w:t xml:space="preserve">, Андрія </w:t>
      </w:r>
      <w:proofErr w:type="spellStart"/>
      <w:r w:rsidRPr="00725A67">
        <w:rPr>
          <w:rFonts w:ascii="Times New Roman" w:hAnsi="Times New Roman" w:cs="Times New Roman"/>
          <w:sz w:val="28"/>
          <w:szCs w:val="28"/>
          <w:lang w:val="uk-UA"/>
        </w:rPr>
        <w:t>Ущенка</w:t>
      </w:r>
      <w:proofErr w:type="spellEnd"/>
      <w:r w:rsidRPr="00725A67">
        <w:rPr>
          <w:rFonts w:ascii="Times New Roman" w:hAnsi="Times New Roman" w:cs="Times New Roman"/>
          <w:sz w:val="28"/>
          <w:szCs w:val="28"/>
          <w:lang w:val="uk-UA"/>
        </w:rPr>
        <w:t xml:space="preserve"> та Олександра </w:t>
      </w:r>
      <w:proofErr w:type="spellStart"/>
      <w:r w:rsidRPr="00725A67">
        <w:rPr>
          <w:rFonts w:ascii="Times New Roman" w:hAnsi="Times New Roman" w:cs="Times New Roman"/>
          <w:sz w:val="28"/>
          <w:szCs w:val="28"/>
          <w:lang w:val="uk-UA"/>
        </w:rPr>
        <w:t>Ранчукова</w:t>
      </w:r>
      <w:proofErr w:type="spellEnd"/>
      <w:r w:rsidRPr="00725A67">
        <w:rPr>
          <w:rFonts w:ascii="Times New Roman" w:hAnsi="Times New Roman" w:cs="Times New Roman"/>
          <w:sz w:val="28"/>
          <w:szCs w:val="28"/>
          <w:lang w:val="uk-UA"/>
        </w:rPr>
        <w:t>.</w:t>
      </w:r>
      <w:r w:rsidR="00FA51CB">
        <w:rPr>
          <w:rFonts w:ascii="Times New Roman" w:hAnsi="Times New Roman" w:cs="Times New Roman"/>
          <w:sz w:val="28"/>
          <w:szCs w:val="28"/>
          <w:lang w:val="uk-UA"/>
        </w:rPr>
        <w:t xml:space="preserve"> </w:t>
      </w:r>
      <w:r w:rsidRPr="00725A67">
        <w:rPr>
          <w:rFonts w:ascii="Times New Roman" w:hAnsi="Times New Roman" w:cs="Times New Roman"/>
          <w:sz w:val="28"/>
          <w:szCs w:val="28"/>
          <w:lang w:val="uk-UA"/>
        </w:rPr>
        <w:t xml:space="preserve">До 2005 року сформувалася нова генерація фотохудожників, яка спадкоємна ідеям </w:t>
      </w:r>
      <w:proofErr w:type="spellStart"/>
      <w:r w:rsidRPr="00725A67">
        <w:rPr>
          <w:rFonts w:ascii="Times New Roman" w:hAnsi="Times New Roman" w:cs="Times New Roman"/>
          <w:sz w:val="28"/>
          <w:szCs w:val="28"/>
          <w:lang w:val="uk-UA"/>
        </w:rPr>
        <w:t>фотодокументалістики</w:t>
      </w:r>
      <w:proofErr w:type="spellEnd"/>
      <w:r w:rsidRPr="00725A67">
        <w:rPr>
          <w:rFonts w:ascii="Times New Roman" w:hAnsi="Times New Roman" w:cs="Times New Roman"/>
          <w:sz w:val="28"/>
          <w:szCs w:val="28"/>
          <w:lang w:val="uk-UA"/>
        </w:rPr>
        <w:t xml:space="preserve"> групи "Погляд". До її складу увійшли брати </w:t>
      </w:r>
      <w:proofErr w:type="spellStart"/>
      <w:r w:rsidRPr="00725A67">
        <w:rPr>
          <w:rFonts w:ascii="Times New Roman" w:hAnsi="Times New Roman" w:cs="Times New Roman"/>
          <w:sz w:val="28"/>
          <w:szCs w:val="28"/>
          <w:lang w:val="uk-UA"/>
        </w:rPr>
        <w:t>Чернічкіни</w:t>
      </w:r>
      <w:proofErr w:type="spellEnd"/>
      <w:r w:rsidRPr="00725A67">
        <w:rPr>
          <w:rFonts w:ascii="Times New Roman" w:hAnsi="Times New Roman" w:cs="Times New Roman"/>
          <w:sz w:val="28"/>
          <w:szCs w:val="28"/>
          <w:lang w:val="uk-UA"/>
        </w:rPr>
        <w:t xml:space="preserve">, Анна Войтенко, Андрій </w:t>
      </w:r>
      <w:proofErr w:type="spellStart"/>
      <w:r w:rsidRPr="00725A67">
        <w:rPr>
          <w:rFonts w:ascii="Times New Roman" w:hAnsi="Times New Roman" w:cs="Times New Roman"/>
          <w:sz w:val="28"/>
          <w:szCs w:val="28"/>
          <w:lang w:val="uk-UA"/>
        </w:rPr>
        <w:t>Ломакін</w:t>
      </w:r>
      <w:proofErr w:type="spellEnd"/>
      <w:r w:rsidRPr="00725A67">
        <w:rPr>
          <w:rFonts w:ascii="Times New Roman" w:hAnsi="Times New Roman" w:cs="Times New Roman"/>
          <w:sz w:val="28"/>
          <w:szCs w:val="28"/>
          <w:lang w:val="uk-UA"/>
        </w:rPr>
        <w:t xml:space="preserve">, Міла </w:t>
      </w:r>
      <w:proofErr w:type="spellStart"/>
      <w:r w:rsidRPr="00725A67">
        <w:rPr>
          <w:rFonts w:ascii="Times New Roman" w:hAnsi="Times New Roman" w:cs="Times New Roman"/>
          <w:sz w:val="28"/>
          <w:szCs w:val="28"/>
          <w:lang w:val="uk-UA"/>
        </w:rPr>
        <w:t>Тешаєва</w:t>
      </w:r>
      <w:proofErr w:type="spellEnd"/>
      <w:r w:rsidRPr="00725A67">
        <w:rPr>
          <w:rFonts w:ascii="Times New Roman" w:hAnsi="Times New Roman" w:cs="Times New Roman"/>
          <w:sz w:val="28"/>
          <w:szCs w:val="28"/>
          <w:lang w:val="uk-UA"/>
        </w:rPr>
        <w:t xml:space="preserve">, Геннадій </w:t>
      </w:r>
      <w:proofErr w:type="spellStart"/>
      <w:r w:rsidRPr="00725A67">
        <w:rPr>
          <w:rFonts w:ascii="Times New Roman" w:hAnsi="Times New Roman" w:cs="Times New Roman"/>
          <w:sz w:val="28"/>
          <w:szCs w:val="28"/>
          <w:lang w:val="uk-UA"/>
        </w:rPr>
        <w:t>Мінченко</w:t>
      </w:r>
      <w:proofErr w:type="spellEnd"/>
      <w:r w:rsidRPr="00725A67">
        <w:rPr>
          <w:rFonts w:ascii="Times New Roman" w:hAnsi="Times New Roman" w:cs="Times New Roman"/>
          <w:sz w:val="28"/>
          <w:szCs w:val="28"/>
          <w:lang w:val="uk-UA"/>
        </w:rPr>
        <w:t xml:space="preserve"> та інші. [</w:t>
      </w:r>
      <w:r w:rsidR="00805CF6">
        <w:rPr>
          <w:rFonts w:ascii="Times New Roman" w:hAnsi="Times New Roman" w:cs="Times New Roman"/>
          <w:sz w:val="28"/>
          <w:szCs w:val="28"/>
          <w:lang w:val="uk-UA"/>
        </w:rPr>
        <w:t>8</w:t>
      </w:r>
      <w:r w:rsidRPr="00725A67">
        <w:rPr>
          <w:rFonts w:ascii="Times New Roman" w:hAnsi="Times New Roman" w:cs="Times New Roman"/>
          <w:sz w:val="28"/>
          <w:szCs w:val="28"/>
          <w:lang w:val="uk-UA"/>
        </w:rPr>
        <w:t>]</w:t>
      </w:r>
    </w:p>
    <w:p w14:paraId="13F1E99A" w14:textId="77777777" w:rsidR="00C00CA7" w:rsidRPr="00725A67" w:rsidRDefault="00C00CA7" w:rsidP="008D1E2D">
      <w:pPr>
        <w:spacing w:after="0" w:line="360" w:lineRule="auto"/>
        <w:ind w:firstLine="720"/>
        <w:jc w:val="both"/>
        <w:rPr>
          <w:rFonts w:ascii="Times New Roman" w:hAnsi="Times New Roman" w:cs="Times New Roman"/>
          <w:sz w:val="28"/>
          <w:szCs w:val="28"/>
          <w:lang w:val="uk-UA"/>
        </w:rPr>
      </w:pPr>
    </w:p>
    <w:p w14:paraId="50B9F695" w14:textId="77777777" w:rsidR="008D1E2D" w:rsidRPr="00725A67" w:rsidRDefault="008D1E2D" w:rsidP="008D1E2D">
      <w:pPr>
        <w:spacing w:after="0" w:line="360" w:lineRule="auto"/>
        <w:ind w:firstLine="720"/>
        <w:jc w:val="both"/>
        <w:rPr>
          <w:rFonts w:ascii="Times New Roman" w:hAnsi="Times New Roman" w:cs="Times New Roman"/>
          <w:sz w:val="28"/>
          <w:szCs w:val="28"/>
          <w:lang w:val="uk-UA"/>
        </w:rPr>
      </w:pPr>
    </w:p>
    <w:p w14:paraId="2DFACB2E" w14:textId="77B5C30E" w:rsidR="00611D93" w:rsidRPr="00725A67" w:rsidRDefault="00611D93" w:rsidP="00611D93">
      <w:pPr>
        <w:spacing w:after="0" w:line="360" w:lineRule="auto"/>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lastRenderedPageBreak/>
        <w:t>РОЗДІЛ 1. ОСОБЛИВОСТІ ФОРМУВАННЯ ФОТОДРУКУВАННЯ ТА ЙОГО СКЛАДОВИХ</w:t>
      </w:r>
    </w:p>
    <w:p w14:paraId="09517024" w14:textId="3E53E2AB" w:rsidR="00611D93" w:rsidRPr="00725A67" w:rsidRDefault="00611D93" w:rsidP="00611D93">
      <w:pPr>
        <w:spacing w:after="0" w:line="360" w:lineRule="auto"/>
        <w:jc w:val="center"/>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1.2. Види та унікальний дизайн </w:t>
      </w:r>
      <w:proofErr w:type="spellStart"/>
      <w:r w:rsidRPr="00725A67">
        <w:rPr>
          <w:rFonts w:ascii="Times New Roman" w:hAnsi="Times New Roman" w:cs="Times New Roman"/>
          <w:sz w:val="28"/>
          <w:szCs w:val="28"/>
          <w:lang w:val="uk-UA"/>
        </w:rPr>
        <w:t>фотокниг</w:t>
      </w:r>
      <w:proofErr w:type="spellEnd"/>
    </w:p>
    <w:p w14:paraId="332B831A" w14:textId="77777777" w:rsidR="001A43E3" w:rsidRPr="00725A67" w:rsidRDefault="001A43E3" w:rsidP="00611D93">
      <w:pPr>
        <w:spacing w:after="0" w:line="360" w:lineRule="auto"/>
        <w:jc w:val="center"/>
        <w:rPr>
          <w:rFonts w:ascii="Times New Roman" w:hAnsi="Times New Roman" w:cs="Times New Roman"/>
          <w:sz w:val="28"/>
          <w:szCs w:val="28"/>
          <w:lang w:val="uk-UA"/>
        </w:rPr>
      </w:pPr>
    </w:p>
    <w:p w14:paraId="2841AB62" w14:textId="77777777" w:rsidR="00611D93" w:rsidRPr="00725A67" w:rsidRDefault="00611D9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Сучасні </w:t>
      </w:r>
      <w:proofErr w:type="spellStart"/>
      <w:r w:rsidRPr="00725A67">
        <w:rPr>
          <w:rFonts w:ascii="Times New Roman" w:hAnsi="Times New Roman" w:cs="Times New Roman"/>
          <w:sz w:val="28"/>
          <w:szCs w:val="28"/>
          <w:lang w:val="uk-UA"/>
        </w:rPr>
        <w:t>фотовидання</w:t>
      </w:r>
      <w:proofErr w:type="spellEnd"/>
      <w:r w:rsidRPr="00725A67">
        <w:rPr>
          <w:rFonts w:ascii="Times New Roman" w:hAnsi="Times New Roman" w:cs="Times New Roman"/>
          <w:sz w:val="28"/>
          <w:szCs w:val="28"/>
          <w:lang w:val="uk-UA"/>
        </w:rPr>
        <w:t xml:space="preserve"> включають різноманітні види видань, які можна досліджувати шляхом логічної класифікації. Цей аналіз полягає в виділенні основної ознаки поділу для розрізнення образотворчого видання, </w:t>
      </w:r>
      <w:proofErr w:type="spellStart"/>
      <w:r w:rsidRPr="00725A67">
        <w:rPr>
          <w:rFonts w:ascii="Times New Roman" w:hAnsi="Times New Roman" w:cs="Times New Roman"/>
          <w:sz w:val="28"/>
          <w:szCs w:val="28"/>
          <w:lang w:val="uk-UA"/>
        </w:rPr>
        <w:t>фотовидання</w:t>
      </w:r>
      <w:proofErr w:type="spellEnd"/>
      <w:r w:rsidRPr="00725A67">
        <w:rPr>
          <w:rFonts w:ascii="Times New Roman" w:hAnsi="Times New Roman" w:cs="Times New Roman"/>
          <w:sz w:val="28"/>
          <w:szCs w:val="28"/>
          <w:lang w:val="uk-UA"/>
        </w:rPr>
        <w:t xml:space="preserve">, фотоальбому, фотокниги і інших типів </w:t>
      </w:r>
      <w:proofErr w:type="spellStart"/>
      <w:r w:rsidRPr="00725A67">
        <w:rPr>
          <w:rFonts w:ascii="Times New Roman" w:hAnsi="Times New Roman" w:cs="Times New Roman"/>
          <w:sz w:val="28"/>
          <w:szCs w:val="28"/>
          <w:lang w:val="uk-UA"/>
        </w:rPr>
        <w:t>фотоінформаційних</w:t>
      </w:r>
      <w:proofErr w:type="spellEnd"/>
      <w:r w:rsidRPr="00725A67">
        <w:rPr>
          <w:rFonts w:ascii="Times New Roman" w:hAnsi="Times New Roman" w:cs="Times New Roman"/>
          <w:sz w:val="28"/>
          <w:szCs w:val="28"/>
          <w:lang w:val="uk-UA"/>
        </w:rPr>
        <w:t xml:space="preserve"> матеріалів.</w:t>
      </w:r>
    </w:p>
    <w:p w14:paraId="34A7BB38" w14:textId="77777777" w:rsidR="00611D93" w:rsidRPr="00725A67" w:rsidRDefault="00611D9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Відома дослідниця видавничої справи Олена </w:t>
      </w:r>
      <w:proofErr w:type="spellStart"/>
      <w:r w:rsidRPr="00725A67">
        <w:rPr>
          <w:rFonts w:ascii="Times New Roman" w:hAnsi="Times New Roman" w:cs="Times New Roman"/>
          <w:sz w:val="28"/>
          <w:szCs w:val="28"/>
          <w:lang w:val="uk-UA"/>
        </w:rPr>
        <w:t>Мжельська</w:t>
      </w:r>
      <w:proofErr w:type="spellEnd"/>
      <w:r w:rsidRPr="00725A67">
        <w:rPr>
          <w:rFonts w:ascii="Times New Roman" w:hAnsi="Times New Roman" w:cs="Times New Roman"/>
          <w:sz w:val="28"/>
          <w:szCs w:val="28"/>
          <w:lang w:val="uk-UA"/>
        </w:rPr>
        <w:t xml:space="preserve"> вважає важливим класифікувати </w:t>
      </w:r>
      <w:proofErr w:type="spellStart"/>
      <w:r w:rsidRPr="00725A67">
        <w:rPr>
          <w:rFonts w:ascii="Times New Roman" w:hAnsi="Times New Roman" w:cs="Times New Roman"/>
          <w:sz w:val="28"/>
          <w:szCs w:val="28"/>
          <w:lang w:val="uk-UA"/>
        </w:rPr>
        <w:t>фотовидання</w:t>
      </w:r>
      <w:proofErr w:type="spellEnd"/>
      <w:r w:rsidRPr="00725A67">
        <w:rPr>
          <w:rFonts w:ascii="Times New Roman" w:hAnsi="Times New Roman" w:cs="Times New Roman"/>
          <w:sz w:val="28"/>
          <w:szCs w:val="28"/>
          <w:lang w:val="uk-UA"/>
        </w:rPr>
        <w:t xml:space="preserve"> на різні типи та види, використовуючи типологічні ознаки для розрізнення між образотворчими виданнями, </w:t>
      </w:r>
      <w:proofErr w:type="spellStart"/>
      <w:r w:rsidRPr="00725A67">
        <w:rPr>
          <w:rFonts w:ascii="Times New Roman" w:hAnsi="Times New Roman" w:cs="Times New Roman"/>
          <w:sz w:val="28"/>
          <w:szCs w:val="28"/>
          <w:lang w:val="uk-UA"/>
        </w:rPr>
        <w:t>фотовиданнями</w:t>
      </w:r>
      <w:proofErr w:type="spellEnd"/>
      <w:r w:rsidRPr="00725A67">
        <w:rPr>
          <w:rFonts w:ascii="Times New Roman" w:hAnsi="Times New Roman" w:cs="Times New Roman"/>
          <w:sz w:val="28"/>
          <w:szCs w:val="28"/>
          <w:lang w:val="uk-UA"/>
        </w:rPr>
        <w:t xml:space="preserve">, фотоальбомами та фотокнигами. Основною </w:t>
      </w:r>
      <w:proofErr w:type="spellStart"/>
      <w:r w:rsidRPr="00725A67">
        <w:rPr>
          <w:rFonts w:ascii="Times New Roman" w:hAnsi="Times New Roman" w:cs="Times New Roman"/>
          <w:sz w:val="28"/>
          <w:szCs w:val="28"/>
          <w:lang w:val="uk-UA"/>
        </w:rPr>
        <w:t>типоформуючою</w:t>
      </w:r>
      <w:proofErr w:type="spellEnd"/>
      <w:r w:rsidRPr="00725A67">
        <w:rPr>
          <w:rFonts w:ascii="Times New Roman" w:hAnsi="Times New Roman" w:cs="Times New Roman"/>
          <w:sz w:val="28"/>
          <w:szCs w:val="28"/>
          <w:lang w:val="uk-UA"/>
        </w:rPr>
        <w:t xml:space="preserve"> ознакою образотворчих видань є їхня здатність передавати інформацію за допомогою образотворчого ряду, тобто виконувати інформативну функцію через зображення.</w:t>
      </w:r>
    </w:p>
    <w:p w14:paraId="51897F5E" w14:textId="49C1779A" w:rsidR="00611D93" w:rsidRPr="00FA51CB" w:rsidRDefault="00611D93" w:rsidP="00611D93">
      <w:pPr>
        <w:spacing w:after="0" w:line="360" w:lineRule="auto"/>
        <w:ind w:firstLine="709"/>
        <w:jc w:val="both"/>
        <w:rPr>
          <w:rFonts w:ascii="Times New Roman" w:hAnsi="Times New Roman" w:cs="Times New Roman"/>
          <w:sz w:val="28"/>
          <w:szCs w:val="28"/>
          <w:lang w:val="ru-RU"/>
        </w:rPr>
      </w:pPr>
      <w:bookmarkStart w:id="0" w:name="_Hlk154514018"/>
      <w:r w:rsidRPr="00FA51CB">
        <w:rPr>
          <w:rFonts w:ascii="Times New Roman" w:hAnsi="Times New Roman" w:cs="Times New Roman"/>
          <w:sz w:val="28"/>
          <w:szCs w:val="28"/>
          <w:lang w:val="uk-UA"/>
        </w:rPr>
        <w:t xml:space="preserve">В своїй книзі "Редакторська підготовка </w:t>
      </w:r>
      <w:proofErr w:type="spellStart"/>
      <w:r w:rsidRPr="00FA51CB">
        <w:rPr>
          <w:rFonts w:ascii="Times New Roman" w:hAnsi="Times New Roman" w:cs="Times New Roman"/>
          <w:sz w:val="28"/>
          <w:szCs w:val="28"/>
          <w:lang w:val="uk-UA"/>
        </w:rPr>
        <w:t>фотовидання</w:t>
      </w:r>
      <w:proofErr w:type="spellEnd"/>
      <w:r w:rsidRPr="00FA51CB">
        <w:rPr>
          <w:rFonts w:ascii="Times New Roman" w:hAnsi="Times New Roman" w:cs="Times New Roman"/>
          <w:sz w:val="28"/>
          <w:szCs w:val="28"/>
          <w:lang w:val="uk-UA"/>
        </w:rPr>
        <w:t xml:space="preserve">" О. </w:t>
      </w:r>
      <w:proofErr w:type="spellStart"/>
      <w:r w:rsidRPr="00FA51CB">
        <w:rPr>
          <w:rFonts w:ascii="Times New Roman" w:hAnsi="Times New Roman" w:cs="Times New Roman"/>
          <w:sz w:val="28"/>
          <w:szCs w:val="28"/>
          <w:lang w:val="uk-UA"/>
        </w:rPr>
        <w:t>Мжельська</w:t>
      </w:r>
      <w:proofErr w:type="spellEnd"/>
      <w:r w:rsidRPr="00FA51CB">
        <w:rPr>
          <w:rFonts w:ascii="Times New Roman" w:hAnsi="Times New Roman" w:cs="Times New Roman"/>
          <w:sz w:val="28"/>
          <w:szCs w:val="28"/>
          <w:lang w:val="uk-UA"/>
        </w:rPr>
        <w:t xml:space="preserve"> вказує</w:t>
      </w:r>
      <w:bookmarkEnd w:id="0"/>
      <w:r w:rsidRPr="00FA51CB">
        <w:rPr>
          <w:rFonts w:ascii="Times New Roman" w:hAnsi="Times New Roman" w:cs="Times New Roman"/>
          <w:sz w:val="28"/>
          <w:szCs w:val="28"/>
          <w:lang w:val="uk-UA"/>
        </w:rPr>
        <w:t>, що "</w:t>
      </w:r>
      <w:proofErr w:type="spellStart"/>
      <w:r w:rsidRPr="00FA51CB">
        <w:rPr>
          <w:rFonts w:ascii="Times New Roman" w:hAnsi="Times New Roman" w:cs="Times New Roman"/>
          <w:sz w:val="28"/>
          <w:szCs w:val="28"/>
          <w:lang w:val="uk-UA"/>
        </w:rPr>
        <w:t>фотовидання</w:t>
      </w:r>
      <w:proofErr w:type="spellEnd"/>
      <w:r w:rsidRPr="00FA51CB">
        <w:rPr>
          <w:rFonts w:ascii="Times New Roman" w:hAnsi="Times New Roman" w:cs="Times New Roman"/>
          <w:sz w:val="28"/>
          <w:szCs w:val="28"/>
          <w:lang w:val="uk-UA"/>
        </w:rPr>
        <w:t xml:space="preserve">, як тип видань, в яких авторська ідея виражається за допомогою </w:t>
      </w:r>
      <w:proofErr w:type="spellStart"/>
      <w:r w:rsidRPr="00FA51CB">
        <w:rPr>
          <w:rFonts w:ascii="Times New Roman" w:hAnsi="Times New Roman" w:cs="Times New Roman"/>
          <w:sz w:val="28"/>
          <w:szCs w:val="28"/>
          <w:lang w:val="uk-UA"/>
        </w:rPr>
        <w:t>фотооповіді</w:t>
      </w:r>
      <w:proofErr w:type="spellEnd"/>
      <w:r w:rsidRPr="00FA51CB">
        <w:rPr>
          <w:rFonts w:ascii="Times New Roman" w:hAnsi="Times New Roman" w:cs="Times New Roman"/>
          <w:sz w:val="28"/>
          <w:szCs w:val="28"/>
          <w:lang w:val="uk-UA"/>
        </w:rPr>
        <w:t xml:space="preserve">, поділяється на фотоальбоми, фотокниги, фотоплакати, </w:t>
      </w:r>
      <w:proofErr w:type="spellStart"/>
      <w:r w:rsidRPr="00FA51CB">
        <w:rPr>
          <w:rFonts w:ascii="Times New Roman" w:hAnsi="Times New Roman" w:cs="Times New Roman"/>
          <w:sz w:val="28"/>
          <w:szCs w:val="28"/>
          <w:lang w:val="uk-UA"/>
        </w:rPr>
        <w:t>фотопутівники</w:t>
      </w:r>
      <w:proofErr w:type="spellEnd"/>
      <w:r w:rsidRPr="00FA51CB">
        <w:rPr>
          <w:rFonts w:ascii="Times New Roman" w:hAnsi="Times New Roman" w:cs="Times New Roman"/>
          <w:sz w:val="28"/>
          <w:szCs w:val="28"/>
          <w:lang w:val="uk-UA"/>
        </w:rPr>
        <w:t xml:space="preserve">, </w:t>
      </w:r>
      <w:proofErr w:type="spellStart"/>
      <w:r w:rsidRPr="00FA51CB">
        <w:rPr>
          <w:rFonts w:ascii="Times New Roman" w:hAnsi="Times New Roman" w:cs="Times New Roman"/>
          <w:sz w:val="28"/>
          <w:szCs w:val="28"/>
          <w:lang w:val="uk-UA"/>
        </w:rPr>
        <w:t>фотокалендарі</w:t>
      </w:r>
      <w:proofErr w:type="spellEnd"/>
      <w:r w:rsidRPr="00FA51CB">
        <w:rPr>
          <w:rFonts w:ascii="Times New Roman" w:hAnsi="Times New Roman" w:cs="Times New Roman"/>
          <w:sz w:val="28"/>
          <w:szCs w:val="28"/>
          <w:lang w:val="uk-UA"/>
        </w:rPr>
        <w:t xml:space="preserve">". Основні форми цих видань, за її думкою, - це фотоальбоми і фотокниги, які можуть варіюватися відповідно до характеру поданої інформації. Наприклад, </w:t>
      </w:r>
      <w:proofErr w:type="spellStart"/>
      <w:r w:rsidRPr="00FA51CB">
        <w:rPr>
          <w:rFonts w:ascii="Times New Roman" w:hAnsi="Times New Roman" w:cs="Times New Roman"/>
          <w:sz w:val="28"/>
          <w:szCs w:val="28"/>
          <w:lang w:val="uk-UA"/>
        </w:rPr>
        <w:t>фотопутівники</w:t>
      </w:r>
      <w:proofErr w:type="spellEnd"/>
      <w:r w:rsidRPr="00FA51CB">
        <w:rPr>
          <w:rFonts w:ascii="Times New Roman" w:hAnsi="Times New Roman" w:cs="Times New Roman"/>
          <w:sz w:val="28"/>
          <w:szCs w:val="28"/>
          <w:lang w:val="uk-UA"/>
        </w:rPr>
        <w:t xml:space="preserve"> можуть виступати як фотокниги або фотоальбоми залежно від їхнього інформаційного спрямування.</w:t>
      </w:r>
      <w:r w:rsidR="00FA51CB" w:rsidRPr="00FA51CB">
        <w:rPr>
          <w:rFonts w:ascii="Times New Roman" w:hAnsi="Times New Roman" w:cs="Times New Roman"/>
          <w:sz w:val="28"/>
          <w:szCs w:val="28"/>
          <w:lang w:val="ru-RU"/>
        </w:rPr>
        <w:t>[19]</w:t>
      </w:r>
    </w:p>
    <w:p w14:paraId="3C7364F8" w14:textId="77777777" w:rsidR="001A43E3" w:rsidRPr="00725A67" w:rsidRDefault="00611D9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Видовою характеристикою </w:t>
      </w:r>
      <w:proofErr w:type="spellStart"/>
      <w:r w:rsidRPr="00725A67">
        <w:rPr>
          <w:rFonts w:ascii="Times New Roman" w:hAnsi="Times New Roman" w:cs="Times New Roman"/>
          <w:sz w:val="28"/>
          <w:szCs w:val="28"/>
          <w:lang w:val="uk-UA"/>
        </w:rPr>
        <w:t>фотоальбома</w:t>
      </w:r>
      <w:proofErr w:type="spellEnd"/>
      <w:r w:rsidRPr="00725A67">
        <w:rPr>
          <w:rFonts w:ascii="Times New Roman" w:hAnsi="Times New Roman" w:cs="Times New Roman"/>
          <w:sz w:val="28"/>
          <w:szCs w:val="28"/>
          <w:lang w:val="uk-UA"/>
        </w:rPr>
        <w:t xml:space="preserve"> в якості образотворчого видання є його структурна особливість, яка виражається у наявності текстової компоненти, яка є додатковою до основної частини – фотознімків. У фотоальбомі зображення займають значно більше простору, і вони взаємодіють як частина впорядкованої тематичної єдності. Текстова складова </w:t>
      </w:r>
      <w:r w:rsidRPr="00725A67">
        <w:rPr>
          <w:rFonts w:ascii="Times New Roman" w:hAnsi="Times New Roman" w:cs="Times New Roman"/>
          <w:sz w:val="28"/>
          <w:szCs w:val="28"/>
          <w:lang w:val="uk-UA"/>
        </w:rPr>
        <w:lastRenderedPageBreak/>
        <w:t>включає в себе вступну статтю та підписи чи анотації, які роз'яснюють зображення, але не утворюють цілісного, сполученого тексту.</w:t>
      </w:r>
    </w:p>
    <w:p w14:paraId="6B5588A7" w14:textId="0D1B4BA9" w:rsidR="00611D93" w:rsidRPr="00725A67" w:rsidRDefault="00611D9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Якщо види фотоальбомів розподіляються за тематикою, характером та призначенням зображень, можна виділити такі категорії альбомних видань: мистецькі, фотографічні альбоми, науково-технічні. Зображення, що формують зміст альбому, відображають специфічну форму реалізації дійсності, яку неможливо передати вербальними описами. Тексти, що супроводжують знімки, служать лише для пояснень або коментарів до них.</w:t>
      </w:r>
    </w:p>
    <w:p w14:paraId="6B3246D8" w14:textId="4ACE2933" w:rsidR="001A43E3" w:rsidRPr="00725A67" w:rsidRDefault="001A43E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фотоальбомах особливий акцент робиться на </w:t>
      </w:r>
      <w:proofErr w:type="spellStart"/>
      <w:r w:rsidRPr="00725A67">
        <w:rPr>
          <w:rFonts w:ascii="Times New Roman" w:hAnsi="Times New Roman" w:cs="Times New Roman"/>
          <w:sz w:val="28"/>
          <w:szCs w:val="28"/>
          <w:lang w:val="uk-UA"/>
        </w:rPr>
        <w:t>ідейно</w:t>
      </w:r>
      <w:proofErr w:type="spellEnd"/>
      <w:r w:rsidRPr="00725A67">
        <w:rPr>
          <w:rFonts w:ascii="Times New Roman" w:hAnsi="Times New Roman" w:cs="Times New Roman"/>
          <w:sz w:val="28"/>
          <w:szCs w:val="28"/>
          <w:lang w:val="uk-UA"/>
        </w:rPr>
        <w:t xml:space="preserve">-композиційному співзвуччі між знімками і текстом. Фотоальбом – це колекція окремих фотографій, які, спочатку може здатися, розташовані без системи чи логіки. Однак це враження є помилковим. Фотографії об'єднуються візуальним ланцюгом, який несе інформацію, що може бути розгадана лише за допомогою мови зображення. Кожен фотознімок стає своєрідним візуальним висловленням автора. Іноді вибір кадрів у фотоальбомі може бути здійснений відповідно до часової характеристики («90-ті», «Фото-80», «Інтерпрессфото-90»), перетворюючись у фоторепортаж </w:t>
      </w:r>
      <w:r w:rsidR="00805CF6">
        <w:rPr>
          <w:rFonts w:ascii="Times New Roman" w:hAnsi="Times New Roman" w:cs="Times New Roman"/>
          <w:sz w:val="28"/>
          <w:szCs w:val="28"/>
          <w:lang w:val="uk-UA"/>
        </w:rPr>
        <w:t>9</w:t>
      </w:r>
      <w:r w:rsidRPr="00725A67">
        <w:rPr>
          <w:rFonts w:ascii="Times New Roman" w:hAnsi="Times New Roman" w:cs="Times New Roman"/>
          <w:sz w:val="28"/>
          <w:szCs w:val="28"/>
          <w:lang w:val="uk-UA"/>
        </w:rPr>
        <w:t>].</w:t>
      </w:r>
    </w:p>
    <w:p w14:paraId="39D28F7B" w14:textId="02EB2442" w:rsidR="001A43E3" w:rsidRPr="00725A67" w:rsidRDefault="001A43E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О. </w:t>
      </w:r>
      <w:proofErr w:type="spellStart"/>
      <w:r w:rsidRPr="00725A67">
        <w:rPr>
          <w:rFonts w:ascii="Times New Roman" w:hAnsi="Times New Roman" w:cs="Times New Roman"/>
          <w:sz w:val="28"/>
          <w:szCs w:val="28"/>
          <w:lang w:val="uk-UA"/>
        </w:rPr>
        <w:t>Мжельська</w:t>
      </w:r>
      <w:proofErr w:type="spellEnd"/>
      <w:r w:rsidRPr="00725A67">
        <w:rPr>
          <w:rFonts w:ascii="Times New Roman" w:hAnsi="Times New Roman" w:cs="Times New Roman"/>
          <w:sz w:val="28"/>
          <w:szCs w:val="28"/>
          <w:lang w:val="uk-UA"/>
        </w:rPr>
        <w:t xml:space="preserve"> вказує на те, що альбоми ґрунтуються на кількох принципах, зокрема тематичному, логічному і стилістичному. Змістовно-художній аспект </w:t>
      </w:r>
      <w:proofErr w:type="spellStart"/>
      <w:r w:rsidRPr="00725A67">
        <w:rPr>
          <w:rFonts w:ascii="Times New Roman" w:hAnsi="Times New Roman" w:cs="Times New Roman"/>
          <w:sz w:val="28"/>
          <w:szCs w:val="28"/>
          <w:lang w:val="uk-UA"/>
        </w:rPr>
        <w:t>логічно</w:t>
      </w:r>
      <w:proofErr w:type="spellEnd"/>
      <w:r w:rsidRPr="00725A67">
        <w:rPr>
          <w:rFonts w:ascii="Times New Roman" w:hAnsi="Times New Roman" w:cs="Times New Roman"/>
          <w:sz w:val="28"/>
          <w:szCs w:val="28"/>
          <w:lang w:val="uk-UA"/>
        </w:rPr>
        <w:t xml:space="preserve"> структурований і підпорядкований загальній темі чи сюжету. Часом в основі логічної системи може бути структура області знань, якій приділена увага у книзі. Стилістичний принцип у влаштуванні фотознімків передбачає їх відповідність композиції, ракурсу і кольору загальній змістовно-художній єдності книги. При побудові тематичного фотоальбому ключовим принципом організації фотоматеріалів є спільність теми. За словами О. </w:t>
      </w:r>
      <w:proofErr w:type="spellStart"/>
      <w:r w:rsidRPr="00725A67">
        <w:rPr>
          <w:rFonts w:ascii="Times New Roman" w:hAnsi="Times New Roman" w:cs="Times New Roman"/>
          <w:sz w:val="28"/>
          <w:szCs w:val="28"/>
          <w:lang w:val="uk-UA"/>
        </w:rPr>
        <w:t>Мжельської</w:t>
      </w:r>
      <w:proofErr w:type="spellEnd"/>
      <w:r w:rsidRPr="00725A67">
        <w:rPr>
          <w:rFonts w:ascii="Times New Roman" w:hAnsi="Times New Roman" w:cs="Times New Roman"/>
          <w:sz w:val="28"/>
          <w:szCs w:val="28"/>
          <w:lang w:val="uk-UA"/>
        </w:rPr>
        <w:t xml:space="preserve">, тематична єдність сама по собі недостатня для забезпечення цілісності твору. Важливо враховувати систему внутрішніх </w:t>
      </w:r>
      <w:proofErr w:type="spellStart"/>
      <w:r w:rsidRPr="00725A67">
        <w:rPr>
          <w:rFonts w:ascii="Times New Roman" w:hAnsi="Times New Roman" w:cs="Times New Roman"/>
          <w:sz w:val="28"/>
          <w:szCs w:val="28"/>
          <w:lang w:val="uk-UA"/>
        </w:rPr>
        <w:t>зв’язків</w:t>
      </w:r>
      <w:proofErr w:type="spellEnd"/>
      <w:r w:rsidRPr="00725A67">
        <w:rPr>
          <w:rFonts w:ascii="Times New Roman" w:hAnsi="Times New Roman" w:cs="Times New Roman"/>
          <w:sz w:val="28"/>
          <w:szCs w:val="28"/>
          <w:lang w:val="uk-UA"/>
        </w:rPr>
        <w:t xml:space="preserve"> між образотворчими і текстовими елементами при організації фотографій у фотоальбомі. Тематичні фотоальбоми у загальному контексті займають визначальне місце [</w:t>
      </w:r>
      <w:r w:rsidR="00805CF6">
        <w:rPr>
          <w:rFonts w:ascii="Times New Roman" w:hAnsi="Times New Roman" w:cs="Times New Roman"/>
          <w:sz w:val="28"/>
          <w:szCs w:val="28"/>
          <w:lang w:val="uk-UA"/>
        </w:rPr>
        <w:t>9</w:t>
      </w:r>
      <w:r w:rsidRPr="00725A67">
        <w:rPr>
          <w:rFonts w:ascii="Times New Roman" w:hAnsi="Times New Roman" w:cs="Times New Roman"/>
          <w:sz w:val="28"/>
          <w:szCs w:val="28"/>
          <w:lang w:val="uk-UA"/>
        </w:rPr>
        <w:t>].</w:t>
      </w:r>
    </w:p>
    <w:p w14:paraId="744E16D6" w14:textId="3FF8CA2D" w:rsidR="001A43E3" w:rsidRPr="00725A67" w:rsidRDefault="001A43E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За критерієм цільового призначення Є.</w:t>
      </w:r>
      <w:r w:rsidR="00FA51CB" w:rsidRPr="00805CF6">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Адамов</w:t>
      </w:r>
      <w:proofErr w:type="spellEnd"/>
      <w:r w:rsidRPr="00725A67">
        <w:rPr>
          <w:rFonts w:ascii="Times New Roman" w:hAnsi="Times New Roman" w:cs="Times New Roman"/>
          <w:sz w:val="28"/>
          <w:szCs w:val="28"/>
          <w:lang w:val="uk-UA"/>
        </w:rPr>
        <w:t xml:space="preserve"> розрізняє кілька видів фотоальбомів: художньо-образний, агітаційно-пропагандистський, науковий, науково-популярний, навчальний, інформаційно-довідковий [</w:t>
      </w:r>
      <w:r w:rsidR="00805CF6">
        <w:rPr>
          <w:rFonts w:ascii="Times New Roman" w:hAnsi="Times New Roman" w:cs="Times New Roman"/>
          <w:sz w:val="28"/>
          <w:szCs w:val="28"/>
          <w:lang w:val="uk-UA"/>
        </w:rPr>
        <w:t>9</w:t>
      </w:r>
      <w:r w:rsidRPr="00725A67">
        <w:rPr>
          <w:rFonts w:ascii="Times New Roman" w:hAnsi="Times New Roman" w:cs="Times New Roman"/>
          <w:sz w:val="28"/>
          <w:szCs w:val="28"/>
          <w:lang w:val="uk-UA"/>
        </w:rPr>
        <w:t>].</w:t>
      </w:r>
    </w:p>
    <w:p w14:paraId="08CC74E5" w14:textId="0A1073ED" w:rsidR="001A43E3" w:rsidRPr="00FA51CB" w:rsidRDefault="001A43E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Через те, що у видавничій практиці часто цільова установка об'єднує кілька напрямків і враховує інтереси різних груп читачів, виникають фотоальбоми змішаного типу. О. </w:t>
      </w:r>
      <w:proofErr w:type="spellStart"/>
      <w:r w:rsidRPr="00725A67">
        <w:rPr>
          <w:rFonts w:ascii="Times New Roman" w:hAnsi="Times New Roman" w:cs="Times New Roman"/>
          <w:sz w:val="28"/>
          <w:szCs w:val="28"/>
          <w:lang w:val="uk-UA"/>
        </w:rPr>
        <w:t>Мжельська</w:t>
      </w:r>
      <w:proofErr w:type="spellEnd"/>
      <w:r w:rsidRPr="00725A67">
        <w:rPr>
          <w:rFonts w:ascii="Times New Roman" w:hAnsi="Times New Roman" w:cs="Times New Roman"/>
          <w:sz w:val="28"/>
          <w:szCs w:val="28"/>
          <w:lang w:val="uk-UA"/>
        </w:rPr>
        <w:t xml:space="preserve"> вносить пропозицію розширити класифікацію і включити рекламні та розважальні фотоальбоми за цільовим призначенням. Вона вказує, що останнім часом зростає кількість видань, які пропонують рекламні продукти та організовують дозвілля для читачів. Тому важливо передбачити формування суспільної потреби в рекламних </w:t>
      </w:r>
      <w:r w:rsidRPr="00FA51CB">
        <w:rPr>
          <w:rFonts w:ascii="Times New Roman" w:hAnsi="Times New Roman" w:cs="Times New Roman"/>
          <w:sz w:val="28"/>
          <w:szCs w:val="28"/>
          <w:lang w:val="uk-UA"/>
        </w:rPr>
        <w:t>фотоальбомах і фотоальбомах для розваг [</w:t>
      </w:r>
      <w:r w:rsidR="00805CF6">
        <w:rPr>
          <w:rFonts w:ascii="Times New Roman" w:hAnsi="Times New Roman" w:cs="Times New Roman"/>
          <w:sz w:val="28"/>
          <w:szCs w:val="28"/>
          <w:lang w:val="uk-UA"/>
        </w:rPr>
        <w:t>9</w:t>
      </w:r>
      <w:r w:rsidRPr="00FA51CB">
        <w:rPr>
          <w:rFonts w:ascii="Times New Roman" w:hAnsi="Times New Roman" w:cs="Times New Roman"/>
          <w:sz w:val="28"/>
          <w:szCs w:val="28"/>
          <w:lang w:val="uk-UA"/>
        </w:rPr>
        <w:t>].</w:t>
      </w:r>
    </w:p>
    <w:p w14:paraId="1CC9509E" w14:textId="77777777" w:rsidR="001A43E3" w:rsidRPr="00FA51CB" w:rsidRDefault="001A43E3" w:rsidP="00611D93">
      <w:pPr>
        <w:spacing w:after="0" w:line="360" w:lineRule="auto"/>
        <w:ind w:firstLine="709"/>
        <w:jc w:val="both"/>
        <w:rPr>
          <w:rFonts w:ascii="Times New Roman" w:hAnsi="Times New Roman" w:cs="Times New Roman"/>
          <w:sz w:val="28"/>
          <w:szCs w:val="28"/>
          <w:lang w:val="uk-UA"/>
        </w:rPr>
      </w:pPr>
      <w:bookmarkStart w:id="1" w:name="_Hlk154514049"/>
      <w:r w:rsidRPr="00FA51CB">
        <w:rPr>
          <w:rFonts w:ascii="Times New Roman" w:hAnsi="Times New Roman" w:cs="Times New Roman"/>
          <w:sz w:val="28"/>
          <w:szCs w:val="28"/>
          <w:lang w:val="uk-UA"/>
        </w:rPr>
        <w:t xml:space="preserve">За суттєвою ознакою альбомних видань - характером зображення - фотоальбоми поділяються на три типи: </w:t>
      </w:r>
    </w:p>
    <w:bookmarkEnd w:id="1"/>
    <w:p w14:paraId="4B9F06B0" w14:textId="77777777" w:rsidR="001A43E3" w:rsidRPr="00FA51CB" w:rsidRDefault="001A43E3" w:rsidP="001A43E3">
      <w:pPr>
        <w:pStyle w:val="a3"/>
        <w:numPr>
          <w:ilvl w:val="0"/>
          <w:numId w:val="15"/>
        </w:numPr>
        <w:spacing w:after="0" w:line="360" w:lineRule="auto"/>
        <w:ind w:left="0" w:firstLine="709"/>
        <w:jc w:val="both"/>
        <w:rPr>
          <w:rFonts w:ascii="Times New Roman" w:hAnsi="Times New Roman" w:cs="Times New Roman"/>
          <w:sz w:val="28"/>
          <w:szCs w:val="28"/>
          <w:lang w:val="uk-UA"/>
        </w:rPr>
      </w:pPr>
      <w:r w:rsidRPr="00FA51CB">
        <w:rPr>
          <w:rFonts w:ascii="Times New Roman" w:hAnsi="Times New Roman" w:cs="Times New Roman"/>
          <w:sz w:val="28"/>
          <w:szCs w:val="28"/>
          <w:lang w:val="uk-UA"/>
        </w:rPr>
        <w:t xml:space="preserve">ті, що містять репродукції творів мистецтва; </w:t>
      </w:r>
    </w:p>
    <w:p w14:paraId="6BFDF056" w14:textId="72268A92" w:rsidR="001A43E3" w:rsidRPr="00FA51CB" w:rsidRDefault="001A43E3" w:rsidP="001A43E3">
      <w:pPr>
        <w:pStyle w:val="a3"/>
        <w:numPr>
          <w:ilvl w:val="0"/>
          <w:numId w:val="15"/>
        </w:numPr>
        <w:spacing w:after="0" w:line="360" w:lineRule="auto"/>
        <w:ind w:left="0" w:firstLine="709"/>
        <w:jc w:val="both"/>
        <w:rPr>
          <w:rFonts w:ascii="Times New Roman" w:hAnsi="Times New Roman" w:cs="Times New Roman"/>
          <w:sz w:val="28"/>
          <w:szCs w:val="28"/>
          <w:lang w:val="uk-UA"/>
        </w:rPr>
      </w:pPr>
      <w:r w:rsidRPr="00FA51CB">
        <w:rPr>
          <w:rFonts w:ascii="Times New Roman" w:hAnsi="Times New Roman" w:cs="Times New Roman"/>
          <w:sz w:val="28"/>
          <w:szCs w:val="28"/>
          <w:lang w:val="uk-UA"/>
        </w:rPr>
        <w:t xml:space="preserve">репродукції науково-пізнавальних зображень технічного характеру; </w:t>
      </w:r>
    </w:p>
    <w:p w14:paraId="5B79BFBE" w14:textId="7D237940" w:rsidR="001A43E3" w:rsidRPr="00FA51CB" w:rsidRDefault="001A43E3" w:rsidP="001A43E3">
      <w:pPr>
        <w:pStyle w:val="a3"/>
        <w:numPr>
          <w:ilvl w:val="0"/>
          <w:numId w:val="15"/>
        </w:numPr>
        <w:spacing w:after="0" w:line="360" w:lineRule="auto"/>
        <w:ind w:left="0" w:firstLine="709"/>
        <w:jc w:val="both"/>
        <w:rPr>
          <w:rFonts w:ascii="Times New Roman" w:hAnsi="Times New Roman" w:cs="Times New Roman"/>
          <w:sz w:val="28"/>
          <w:szCs w:val="28"/>
          <w:lang w:val="uk-UA"/>
        </w:rPr>
      </w:pPr>
      <w:r w:rsidRPr="00FA51CB">
        <w:rPr>
          <w:rFonts w:ascii="Times New Roman" w:hAnsi="Times New Roman" w:cs="Times New Roman"/>
          <w:sz w:val="28"/>
          <w:szCs w:val="28"/>
          <w:lang w:val="uk-UA"/>
        </w:rPr>
        <w:t>репродукції документальних, репортажних і видових фотографій.</w:t>
      </w:r>
      <w:r w:rsidR="00FA51CB" w:rsidRPr="00FA51CB">
        <w:rPr>
          <w:rFonts w:ascii="Times New Roman" w:hAnsi="Times New Roman" w:cs="Times New Roman"/>
          <w:sz w:val="28"/>
          <w:szCs w:val="28"/>
          <w:lang w:val="uk-UA"/>
        </w:rPr>
        <w:t xml:space="preserve"> [</w:t>
      </w:r>
      <w:r w:rsidR="00805CF6">
        <w:rPr>
          <w:rFonts w:ascii="Times New Roman" w:hAnsi="Times New Roman" w:cs="Times New Roman"/>
          <w:sz w:val="28"/>
          <w:szCs w:val="28"/>
          <w:lang w:val="uk-UA"/>
        </w:rPr>
        <w:t>9</w:t>
      </w:r>
      <w:r w:rsidR="00FA51CB" w:rsidRPr="00FA51CB">
        <w:rPr>
          <w:rFonts w:ascii="Times New Roman" w:hAnsi="Times New Roman" w:cs="Times New Roman"/>
          <w:sz w:val="28"/>
          <w:szCs w:val="28"/>
          <w:lang w:val="uk-UA"/>
        </w:rPr>
        <w:t>].</w:t>
      </w:r>
    </w:p>
    <w:p w14:paraId="0D5CFB45" w14:textId="27515324" w:rsidR="001A43E3" w:rsidRPr="00725A67" w:rsidRDefault="001A43E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Характер інформації у фотоальбомі також визначається цільовим призначенням і аудиторією читачів. Від того, кому призначено видання і які є його цілі, залежать характер і композиція зображень, зміст текстів та особливості структури всього тексту. Крім того, фотоальбоми можуть бути розділені за форматом на книжкові і альбомні.</w:t>
      </w:r>
    </w:p>
    <w:p w14:paraId="75EF459F" w14:textId="05CF25C0" w:rsidR="001A43E3" w:rsidRPr="00725A67" w:rsidRDefault="001A43E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Фахівці мистецтвознавства, видавничої справи та дизайну звертають увагу на фотокнигу як об’єкт дослідження. На сьогодні відсутнє чітке та усталене визначення поняття "фотокнига" [6]. В існуючому видавничому словнику-довіднику подається таке поняттєве визначення: фотокнига - це підвид фотоальбому, в якому автор, використовуючи фотографії, створює образотворчу розповідь і формує цілісний твір із зображень [6]. Порівняння вмісту фотокниги та фотоальбому дозволяє з'ясувати, що фотокнига є видовим </w:t>
      </w:r>
      <w:r w:rsidRPr="00725A67">
        <w:rPr>
          <w:rFonts w:ascii="Times New Roman" w:hAnsi="Times New Roman" w:cs="Times New Roman"/>
          <w:sz w:val="28"/>
          <w:szCs w:val="28"/>
          <w:lang w:val="uk-UA"/>
        </w:rPr>
        <w:lastRenderedPageBreak/>
        <w:t xml:space="preserve">поняттям у відношенні до більш загального терміну "фотоальбом". За словами О. </w:t>
      </w:r>
      <w:proofErr w:type="spellStart"/>
      <w:r w:rsidRPr="00725A67">
        <w:rPr>
          <w:rFonts w:ascii="Times New Roman" w:hAnsi="Times New Roman" w:cs="Times New Roman"/>
          <w:sz w:val="28"/>
          <w:szCs w:val="28"/>
          <w:lang w:val="uk-UA"/>
        </w:rPr>
        <w:t>Мжгельської</w:t>
      </w:r>
      <w:proofErr w:type="spellEnd"/>
      <w:r w:rsidRPr="00725A67">
        <w:rPr>
          <w:rFonts w:ascii="Times New Roman" w:hAnsi="Times New Roman" w:cs="Times New Roman"/>
          <w:sz w:val="28"/>
          <w:szCs w:val="28"/>
          <w:lang w:val="uk-UA"/>
        </w:rPr>
        <w:t xml:space="preserve">, фотокнига - це вид видання, в якому ключовим засобом викладення є фотографія, причому фотографія і текст утворюють єдиний </w:t>
      </w:r>
      <w:proofErr w:type="spellStart"/>
      <w:r w:rsidRPr="00725A67">
        <w:rPr>
          <w:rFonts w:ascii="Times New Roman" w:hAnsi="Times New Roman" w:cs="Times New Roman"/>
          <w:sz w:val="28"/>
          <w:szCs w:val="28"/>
          <w:lang w:val="uk-UA"/>
        </w:rPr>
        <w:t>сенсовий</w:t>
      </w:r>
      <w:proofErr w:type="spellEnd"/>
      <w:r w:rsidRPr="00725A67">
        <w:rPr>
          <w:rFonts w:ascii="Times New Roman" w:hAnsi="Times New Roman" w:cs="Times New Roman"/>
          <w:sz w:val="28"/>
          <w:szCs w:val="28"/>
          <w:lang w:val="uk-UA"/>
        </w:rPr>
        <w:t xml:space="preserve"> та композиційний образ, спільно створюючи суттєву основу твору [</w:t>
      </w:r>
      <w:r w:rsidR="00805CF6">
        <w:rPr>
          <w:rFonts w:ascii="Times New Roman" w:hAnsi="Times New Roman" w:cs="Times New Roman"/>
          <w:sz w:val="28"/>
          <w:szCs w:val="28"/>
          <w:lang w:val="uk-UA"/>
        </w:rPr>
        <w:t>9</w:t>
      </w:r>
      <w:r w:rsidRPr="00725A67">
        <w:rPr>
          <w:rFonts w:ascii="Times New Roman" w:hAnsi="Times New Roman" w:cs="Times New Roman"/>
          <w:sz w:val="28"/>
          <w:szCs w:val="28"/>
          <w:lang w:val="uk-UA"/>
        </w:rPr>
        <w:t>]. Авторка конкретизує визначення фотокниги, розглядаючи складові її компонентів.</w:t>
      </w:r>
    </w:p>
    <w:p w14:paraId="062168C3" w14:textId="1E47A6F0" w:rsidR="001A43E3" w:rsidRPr="00725A67" w:rsidRDefault="001A43E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Фотографії та текст (включаючи вступну статтю, підписи під фотографіями, підтекстовки і </w:t>
      </w:r>
      <w:proofErr w:type="spellStart"/>
      <w:r w:rsidRPr="00725A67">
        <w:rPr>
          <w:rFonts w:ascii="Times New Roman" w:hAnsi="Times New Roman" w:cs="Times New Roman"/>
          <w:sz w:val="28"/>
          <w:szCs w:val="28"/>
          <w:lang w:val="uk-UA"/>
        </w:rPr>
        <w:t>т.д</w:t>
      </w:r>
      <w:proofErr w:type="spellEnd"/>
      <w:r w:rsidRPr="00725A67">
        <w:rPr>
          <w:rFonts w:ascii="Times New Roman" w:hAnsi="Times New Roman" w:cs="Times New Roman"/>
          <w:sz w:val="28"/>
          <w:szCs w:val="28"/>
          <w:lang w:val="uk-UA"/>
        </w:rPr>
        <w:t xml:space="preserve">.) розглядаються вченою як основні структурні компоненти фотокниги та фотоальбому. </w:t>
      </w:r>
      <w:bookmarkStart w:id="2" w:name="_Hlk154514110"/>
      <w:r w:rsidRPr="003431C1">
        <w:rPr>
          <w:rFonts w:ascii="Times New Roman" w:hAnsi="Times New Roman" w:cs="Times New Roman"/>
          <w:sz w:val="28"/>
          <w:szCs w:val="28"/>
          <w:lang w:val="uk-UA"/>
        </w:rPr>
        <w:t xml:space="preserve">О. </w:t>
      </w:r>
      <w:proofErr w:type="spellStart"/>
      <w:r w:rsidRPr="003431C1">
        <w:rPr>
          <w:rFonts w:ascii="Times New Roman" w:hAnsi="Times New Roman" w:cs="Times New Roman"/>
          <w:sz w:val="28"/>
          <w:szCs w:val="28"/>
          <w:lang w:val="uk-UA"/>
        </w:rPr>
        <w:t>Мжгельська</w:t>
      </w:r>
      <w:proofErr w:type="spellEnd"/>
      <w:r w:rsidRPr="00725A67">
        <w:rPr>
          <w:rFonts w:ascii="Times New Roman" w:hAnsi="Times New Roman" w:cs="Times New Roman"/>
          <w:sz w:val="28"/>
          <w:szCs w:val="28"/>
          <w:lang w:val="uk-UA"/>
        </w:rPr>
        <w:t xml:space="preserve"> </w:t>
      </w:r>
      <w:bookmarkEnd w:id="2"/>
      <w:r w:rsidRPr="00725A67">
        <w:rPr>
          <w:rFonts w:ascii="Times New Roman" w:hAnsi="Times New Roman" w:cs="Times New Roman"/>
          <w:sz w:val="28"/>
          <w:szCs w:val="28"/>
          <w:lang w:val="uk-UA"/>
        </w:rPr>
        <w:t>відмежовує поняття фотокниги від фотоальбому за різними функціями тексту. У фотоальбомі вступ, суттєво за своїм змістом, подібний до інформації роз’яснення, тоді як у фотокнизі вступний текст створює емоційний та психологічний настрій, що готує до сприйняття фотоматеріалу та висловлює концепцію автора і основні ідеї книги. Підписи під фотознімками фотокниги, на відміну від підписів під фотографіями фотоальбому, виконують не лише роль пояснення, але й об'єднують знімки в єдину цілісну картину або пластичний сюжет [</w:t>
      </w:r>
      <w:r w:rsidR="00805CF6">
        <w:rPr>
          <w:rFonts w:ascii="Times New Roman" w:hAnsi="Times New Roman" w:cs="Times New Roman"/>
          <w:sz w:val="28"/>
          <w:szCs w:val="28"/>
          <w:lang w:val="uk-UA"/>
        </w:rPr>
        <w:t>9</w:t>
      </w:r>
      <w:r w:rsidRPr="00725A67">
        <w:rPr>
          <w:rFonts w:ascii="Times New Roman" w:hAnsi="Times New Roman" w:cs="Times New Roman"/>
          <w:sz w:val="28"/>
          <w:szCs w:val="28"/>
          <w:lang w:val="uk-UA"/>
        </w:rPr>
        <w:t>].</w:t>
      </w:r>
    </w:p>
    <w:p w14:paraId="69D83812" w14:textId="65B2AB7D" w:rsidR="0054085E" w:rsidRPr="00725A67" w:rsidRDefault="0054085E"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Видатні представники британського фотомистецтва </w:t>
      </w:r>
      <w:r w:rsidRPr="003431C1">
        <w:rPr>
          <w:rFonts w:ascii="Times New Roman" w:hAnsi="Times New Roman" w:cs="Times New Roman"/>
          <w:sz w:val="28"/>
          <w:szCs w:val="28"/>
          <w:lang w:val="uk-UA"/>
        </w:rPr>
        <w:t>М</w:t>
      </w:r>
      <w:r w:rsidR="003431C1" w:rsidRPr="003431C1">
        <w:rPr>
          <w:rFonts w:ascii="Times New Roman" w:hAnsi="Times New Roman" w:cs="Times New Roman"/>
          <w:sz w:val="28"/>
          <w:szCs w:val="28"/>
          <w:lang w:val="uk-UA"/>
        </w:rPr>
        <w:t>.</w:t>
      </w:r>
      <w:r w:rsidRPr="003431C1">
        <w:rPr>
          <w:rFonts w:ascii="Times New Roman" w:hAnsi="Times New Roman" w:cs="Times New Roman"/>
          <w:sz w:val="28"/>
          <w:szCs w:val="28"/>
          <w:lang w:val="uk-UA"/>
        </w:rPr>
        <w:t xml:space="preserve"> </w:t>
      </w:r>
      <w:proofErr w:type="spellStart"/>
      <w:r w:rsidRPr="003431C1">
        <w:rPr>
          <w:rFonts w:ascii="Times New Roman" w:hAnsi="Times New Roman" w:cs="Times New Roman"/>
          <w:sz w:val="28"/>
          <w:szCs w:val="28"/>
          <w:lang w:val="uk-UA"/>
        </w:rPr>
        <w:t>Парр</w:t>
      </w:r>
      <w:proofErr w:type="spellEnd"/>
      <w:r w:rsidRPr="003431C1">
        <w:rPr>
          <w:rFonts w:ascii="Times New Roman" w:hAnsi="Times New Roman" w:cs="Times New Roman"/>
          <w:sz w:val="28"/>
          <w:szCs w:val="28"/>
          <w:lang w:val="uk-UA"/>
        </w:rPr>
        <w:t xml:space="preserve"> та Д</w:t>
      </w:r>
      <w:r w:rsidR="003431C1" w:rsidRPr="003431C1">
        <w:rPr>
          <w:rFonts w:ascii="Times New Roman" w:hAnsi="Times New Roman" w:cs="Times New Roman"/>
          <w:sz w:val="28"/>
          <w:szCs w:val="28"/>
          <w:lang w:val="uk-UA"/>
        </w:rPr>
        <w:t xml:space="preserve">. </w:t>
      </w:r>
      <w:proofErr w:type="spellStart"/>
      <w:r w:rsidRPr="003431C1">
        <w:rPr>
          <w:rFonts w:ascii="Times New Roman" w:hAnsi="Times New Roman" w:cs="Times New Roman"/>
          <w:sz w:val="28"/>
          <w:szCs w:val="28"/>
          <w:lang w:val="uk-UA"/>
        </w:rPr>
        <w:t>Біджер</w:t>
      </w:r>
      <w:proofErr w:type="spellEnd"/>
      <w:r w:rsidRPr="00725A67">
        <w:rPr>
          <w:rFonts w:ascii="Times New Roman" w:hAnsi="Times New Roman" w:cs="Times New Roman"/>
          <w:sz w:val="28"/>
          <w:szCs w:val="28"/>
          <w:lang w:val="uk-UA"/>
        </w:rPr>
        <w:t xml:space="preserve"> у своїй роботі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Photobook</w:t>
      </w:r>
      <w:proofErr w:type="spellEnd"/>
      <w:r w:rsidRPr="00725A67">
        <w:rPr>
          <w:rFonts w:ascii="Times New Roman" w:hAnsi="Times New Roman" w:cs="Times New Roman"/>
          <w:sz w:val="28"/>
          <w:szCs w:val="28"/>
          <w:lang w:val="uk-UA"/>
        </w:rPr>
        <w:t xml:space="preserve">: A </w:t>
      </w:r>
      <w:proofErr w:type="spellStart"/>
      <w:r w:rsidRPr="00725A67">
        <w:rPr>
          <w:rFonts w:ascii="Times New Roman" w:hAnsi="Times New Roman" w:cs="Times New Roman"/>
          <w:sz w:val="28"/>
          <w:szCs w:val="28"/>
          <w:lang w:val="uk-UA"/>
        </w:rPr>
        <w:t>History</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volume</w:t>
      </w:r>
      <w:proofErr w:type="spellEnd"/>
      <w:r w:rsidRPr="00725A67">
        <w:rPr>
          <w:rFonts w:ascii="Times New Roman" w:hAnsi="Times New Roman" w:cs="Times New Roman"/>
          <w:sz w:val="28"/>
          <w:szCs w:val="28"/>
          <w:lang w:val="uk-UA"/>
        </w:rPr>
        <w:t xml:space="preserve"> 1" пропонують наступне визначення фотокниги, розглядаючи її за жанрами: це "книги - з текстом або без тексту - де основне повідомлення твору виражають фотографії" [7]. Це визначення не визнає наявність тексту як обов'язкової ознаки фотокниги.</w:t>
      </w:r>
    </w:p>
    <w:p w14:paraId="48454E1E" w14:textId="45A98D33" w:rsidR="0054085E" w:rsidRPr="00725A67" w:rsidRDefault="0054085E"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Українські дослідники, зокрема </w:t>
      </w:r>
      <w:bookmarkStart w:id="3" w:name="_Hlk154514125"/>
      <w:r w:rsidRPr="003431C1">
        <w:rPr>
          <w:rFonts w:ascii="Times New Roman" w:hAnsi="Times New Roman" w:cs="Times New Roman"/>
          <w:sz w:val="28"/>
          <w:szCs w:val="28"/>
          <w:lang w:val="uk-UA"/>
        </w:rPr>
        <w:t>А.</w:t>
      </w:r>
      <w:r w:rsidR="003431C1">
        <w:rPr>
          <w:rFonts w:ascii="Times New Roman" w:hAnsi="Times New Roman" w:cs="Times New Roman"/>
          <w:sz w:val="28"/>
          <w:szCs w:val="28"/>
          <w:lang w:val="uk-UA"/>
        </w:rPr>
        <w:t xml:space="preserve"> </w:t>
      </w:r>
      <w:proofErr w:type="spellStart"/>
      <w:r w:rsidRPr="003431C1">
        <w:rPr>
          <w:rFonts w:ascii="Times New Roman" w:hAnsi="Times New Roman" w:cs="Times New Roman"/>
          <w:sz w:val="28"/>
          <w:szCs w:val="28"/>
          <w:lang w:val="uk-UA"/>
        </w:rPr>
        <w:t>Бессараб</w:t>
      </w:r>
      <w:proofErr w:type="spellEnd"/>
      <w:r w:rsidRPr="003431C1">
        <w:rPr>
          <w:rFonts w:ascii="Times New Roman" w:hAnsi="Times New Roman" w:cs="Times New Roman"/>
          <w:sz w:val="28"/>
          <w:szCs w:val="28"/>
          <w:lang w:val="uk-UA"/>
        </w:rPr>
        <w:t xml:space="preserve"> та О.</w:t>
      </w:r>
      <w:r w:rsidR="003431C1">
        <w:rPr>
          <w:rFonts w:ascii="Times New Roman" w:hAnsi="Times New Roman" w:cs="Times New Roman"/>
          <w:sz w:val="28"/>
          <w:szCs w:val="28"/>
          <w:lang w:val="uk-UA"/>
        </w:rPr>
        <w:t xml:space="preserve"> </w:t>
      </w:r>
      <w:proofErr w:type="spellStart"/>
      <w:r w:rsidRPr="003431C1">
        <w:rPr>
          <w:rFonts w:ascii="Times New Roman" w:hAnsi="Times New Roman" w:cs="Times New Roman"/>
          <w:sz w:val="28"/>
          <w:szCs w:val="28"/>
          <w:lang w:val="uk-UA"/>
        </w:rPr>
        <w:t>Шепелева</w:t>
      </w:r>
      <w:bookmarkEnd w:id="3"/>
      <w:proofErr w:type="spellEnd"/>
      <w:r w:rsidRPr="003431C1">
        <w:rPr>
          <w:rFonts w:ascii="Times New Roman" w:hAnsi="Times New Roman" w:cs="Times New Roman"/>
          <w:sz w:val="28"/>
          <w:szCs w:val="28"/>
          <w:lang w:val="uk-UA"/>
        </w:rPr>
        <w:t>,</w:t>
      </w:r>
      <w:r w:rsidRPr="00725A67">
        <w:rPr>
          <w:rFonts w:ascii="Times New Roman" w:hAnsi="Times New Roman" w:cs="Times New Roman"/>
          <w:sz w:val="28"/>
          <w:szCs w:val="28"/>
          <w:lang w:val="uk-UA"/>
        </w:rPr>
        <w:t xml:space="preserve"> пропонують структурний підхід до визначення фотокниги як поєднання елементів - фотографій, коментарів та дизайну. Згідно з їх визначенням, "фотокнига - це книга, де кожна сторінка представляє собою відбиток, що об'єднує оброблені фотографії, коментарі до них і художні елементи" [6]. </w:t>
      </w:r>
      <w:proofErr w:type="spellStart"/>
      <w:r w:rsidRPr="00725A67">
        <w:rPr>
          <w:rFonts w:ascii="Times New Roman" w:hAnsi="Times New Roman" w:cs="Times New Roman"/>
          <w:sz w:val="28"/>
          <w:szCs w:val="28"/>
          <w:lang w:val="uk-UA"/>
        </w:rPr>
        <w:t>Д</w:t>
      </w:r>
      <w:r w:rsidR="003431C1">
        <w:rPr>
          <w:rFonts w:ascii="Times New Roman" w:hAnsi="Times New Roman" w:cs="Times New Roman"/>
          <w:sz w:val="28"/>
          <w:szCs w:val="28"/>
          <w:lang w:val="uk-UA"/>
        </w:rPr>
        <w:t>ж</w:t>
      </w:r>
      <w:proofErr w:type="spellEnd"/>
      <w:r w:rsidR="003431C1">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Госсагей</w:t>
      </w:r>
      <w:proofErr w:type="spellEnd"/>
      <w:r w:rsidRPr="00725A67">
        <w:rPr>
          <w:rFonts w:ascii="Times New Roman" w:hAnsi="Times New Roman" w:cs="Times New Roman"/>
          <w:sz w:val="28"/>
          <w:szCs w:val="28"/>
          <w:lang w:val="uk-UA"/>
        </w:rPr>
        <w:t xml:space="preserve"> також подає визначення фотокниги через поєднання структурних елементів, таких як зміст, мізансцени, вибір паперу, якість відтворення, текст, </w:t>
      </w:r>
      <w:r w:rsidRPr="00725A67">
        <w:rPr>
          <w:rFonts w:ascii="Times New Roman" w:hAnsi="Times New Roman" w:cs="Times New Roman"/>
          <w:sz w:val="28"/>
          <w:szCs w:val="28"/>
          <w:lang w:val="uk-UA"/>
        </w:rPr>
        <w:lastRenderedPageBreak/>
        <w:t>шрифт, палітурка, дизайн палітурки, масштаб. Ці елементи взаємодіють між собою, створюючи концептуальну цілісність [7].</w:t>
      </w:r>
    </w:p>
    <w:p w14:paraId="358076C3" w14:textId="538A8376" w:rsidR="0054085E" w:rsidRPr="00725A67" w:rsidRDefault="0054085E" w:rsidP="00611D93">
      <w:pPr>
        <w:spacing w:after="0" w:line="360" w:lineRule="auto"/>
        <w:ind w:firstLine="709"/>
        <w:jc w:val="both"/>
        <w:rPr>
          <w:rFonts w:ascii="Times New Roman" w:hAnsi="Times New Roman" w:cs="Times New Roman"/>
          <w:sz w:val="28"/>
          <w:szCs w:val="28"/>
          <w:lang w:val="uk-UA"/>
        </w:rPr>
      </w:pPr>
      <w:proofErr w:type="spellStart"/>
      <w:r w:rsidRPr="00725A67">
        <w:rPr>
          <w:rFonts w:ascii="Times New Roman" w:hAnsi="Times New Roman" w:cs="Times New Roman"/>
          <w:sz w:val="28"/>
          <w:szCs w:val="28"/>
          <w:lang w:val="uk-UA"/>
        </w:rPr>
        <w:t>Дж</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Госагей</w:t>
      </w:r>
      <w:proofErr w:type="spellEnd"/>
      <w:r w:rsidRPr="00725A67">
        <w:rPr>
          <w:rFonts w:ascii="Times New Roman" w:hAnsi="Times New Roman" w:cs="Times New Roman"/>
          <w:sz w:val="28"/>
          <w:szCs w:val="28"/>
          <w:lang w:val="uk-UA"/>
        </w:rPr>
        <w:t xml:space="preserve"> надає функціональне визначення фотокниги, розглядаючи її як "стисле відображення світу у середовищі самої книги" [7]. Функціональний підхід підкреслює значення дизайну та графічної концепції у викладенні ідей та відображенні смислів просторово-часового континууму світу для читача.</w:t>
      </w:r>
    </w:p>
    <w:p w14:paraId="03E2166B" w14:textId="4DF1FE32" w:rsidR="0054085E" w:rsidRPr="00725A67" w:rsidRDefault="0054085E"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сучасному академічному обговоренні спостерігається збільшена увага до авторських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Об'єктом аналізу стає конкретний фотограф та його особистість, яка відтіняє суспільні відносини певного культурно-історичного періоду. Фотокниги фактично стають часовою капсулою, спрямованою в першу чергу на аудиторію ровесників авторів, і хоча винятково вони можуть зацікавити більший загал, вони завжди виражають історію, створюючи візуальний роман з дизайном, який підкоряється цій історії [8]. Під час створення фотокниги автор не лише розповідає свою власну біографію через унікальний </w:t>
      </w:r>
      <w:proofErr w:type="spellStart"/>
      <w:r w:rsidRPr="00725A67">
        <w:rPr>
          <w:rFonts w:ascii="Times New Roman" w:hAnsi="Times New Roman" w:cs="Times New Roman"/>
          <w:sz w:val="28"/>
          <w:szCs w:val="28"/>
          <w:lang w:val="uk-UA"/>
        </w:rPr>
        <w:t>наратив</w:t>
      </w:r>
      <w:proofErr w:type="spellEnd"/>
      <w:r w:rsidRPr="00725A67">
        <w:rPr>
          <w:rFonts w:ascii="Times New Roman" w:hAnsi="Times New Roman" w:cs="Times New Roman"/>
          <w:sz w:val="28"/>
          <w:szCs w:val="28"/>
          <w:lang w:val="uk-UA"/>
        </w:rPr>
        <w:t>, але й, завдяки дизайну, передає смисли, значення та ідеї своєї епохи читачеві.</w:t>
      </w:r>
    </w:p>
    <w:p w14:paraId="57B1A6FE" w14:textId="64AF1EE7" w:rsidR="0054085E" w:rsidRPr="00725A67" w:rsidRDefault="0054085E"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Сучасні фотокниги можуть приймати форму тематичних видань, проектних публікацій, виставкових каталогів різного рівня значущості, томів історії фотографії та "зібрань творів", які об'єднують колекції та архіви. У порівнянні з виставкою та її каталогом, фотокнига має значні переваги і високо цінується фотографами як окремий і завершений носій їхніх ідей та зображень. Видавнича справа пропонує різні типи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за жанрами, такі як </w:t>
      </w:r>
      <w:proofErr w:type="spellStart"/>
      <w:r w:rsidRPr="00725A67">
        <w:rPr>
          <w:rFonts w:ascii="Times New Roman" w:hAnsi="Times New Roman" w:cs="Times New Roman"/>
          <w:sz w:val="28"/>
          <w:szCs w:val="28"/>
          <w:lang w:val="uk-UA"/>
        </w:rPr>
        <w:t>фотомонографія</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фотоповість</w:t>
      </w:r>
      <w:proofErr w:type="spellEnd"/>
      <w:r w:rsidRPr="00725A67">
        <w:rPr>
          <w:rFonts w:ascii="Times New Roman" w:hAnsi="Times New Roman" w:cs="Times New Roman"/>
          <w:sz w:val="28"/>
          <w:szCs w:val="28"/>
          <w:lang w:val="uk-UA"/>
        </w:rPr>
        <w:t xml:space="preserve">, фотохроніка, </w:t>
      </w:r>
      <w:proofErr w:type="spellStart"/>
      <w:r w:rsidRPr="00725A67">
        <w:rPr>
          <w:rFonts w:ascii="Times New Roman" w:hAnsi="Times New Roman" w:cs="Times New Roman"/>
          <w:sz w:val="28"/>
          <w:szCs w:val="28"/>
          <w:lang w:val="uk-UA"/>
        </w:rPr>
        <w:t>фотопоема</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фотоп’єса</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фотолітопис</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фотодетектив</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фотофейлетон</w:t>
      </w:r>
      <w:proofErr w:type="spellEnd"/>
      <w:r w:rsidRPr="00725A67">
        <w:rPr>
          <w:rFonts w:ascii="Times New Roman" w:hAnsi="Times New Roman" w:cs="Times New Roman"/>
          <w:sz w:val="28"/>
          <w:szCs w:val="28"/>
          <w:lang w:val="uk-UA"/>
        </w:rPr>
        <w:t xml:space="preserve"> і інші [</w:t>
      </w:r>
      <w:r w:rsidR="00805CF6">
        <w:rPr>
          <w:rFonts w:ascii="Times New Roman" w:hAnsi="Times New Roman" w:cs="Times New Roman"/>
          <w:sz w:val="28"/>
          <w:szCs w:val="28"/>
          <w:lang w:val="uk-UA"/>
        </w:rPr>
        <w:t>9</w:t>
      </w:r>
      <w:r w:rsidRPr="00725A67">
        <w:rPr>
          <w:rFonts w:ascii="Times New Roman" w:hAnsi="Times New Roman" w:cs="Times New Roman"/>
          <w:sz w:val="28"/>
          <w:szCs w:val="28"/>
          <w:lang w:val="uk-UA"/>
        </w:rPr>
        <w:t xml:space="preserve">]. Якщо ж </w:t>
      </w:r>
      <w:proofErr w:type="spellStart"/>
      <w:r w:rsidRPr="00725A67">
        <w:rPr>
          <w:rFonts w:ascii="Times New Roman" w:hAnsi="Times New Roman" w:cs="Times New Roman"/>
          <w:sz w:val="28"/>
          <w:szCs w:val="28"/>
          <w:lang w:val="uk-UA"/>
        </w:rPr>
        <w:t>фотопоема</w:t>
      </w:r>
      <w:proofErr w:type="spellEnd"/>
      <w:r w:rsidRPr="00725A67">
        <w:rPr>
          <w:rFonts w:ascii="Times New Roman" w:hAnsi="Times New Roman" w:cs="Times New Roman"/>
          <w:sz w:val="28"/>
          <w:szCs w:val="28"/>
          <w:lang w:val="uk-UA"/>
        </w:rPr>
        <w:t xml:space="preserve"> визначається героїчним пафосом, то фотоновела, </w:t>
      </w:r>
      <w:proofErr w:type="spellStart"/>
      <w:r w:rsidRPr="00725A67">
        <w:rPr>
          <w:rFonts w:ascii="Times New Roman" w:hAnsi="Times New Roman" w:cs="Times New Roman"/>
          <w:sz w:val="28"/>
          <w:szCs w:val="28"/>
          <w:lang w:val="uk-UA"/>
        </w:rPr>
        <w:t>фотоповість</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фотоп’єса</w:t>
      </w:r>
      <w:proofErr w:type="spellEnd"/>
      <w:r w:rsidRPr="00725A67">
        <w:rPr>
          <w:rFonts w:ascii="Times New Roman" w:hAnsi="Times New Roman" w:cs="Times New Roman"/>
          <w:sz w:val="28"/>
          <w:szCs w:val="28"/>
          <w:lang w:val="uk-UA"/>
        </w:rPr>
        <w:t xml:space="preserve"> вирізняються єдністю в композиції, графіці і тематиці. Біографічний </w:t>
      </w:r>
      <w:proofErr w:type="spellStart"/>
      <w:r w:rsidRPr="00725A67">
        <w:rPr>
          <w:rFonts w:ascii="Times New Roman" w:hAnsi="Times New Roman" w:cs="Times New Roman"/>
          <w:sz w:val="28"/>
          <w:szCs w:val="28"/>
          <w:lang w:val="uk-UA"/>
        </w:rPr>
        <w:t>фотороман</w:t>
      </w:r>
      <w:proofErr w:type="spellEnd"/>
      <w:r w:rsidRPr="00725A67">
        <w:rPr>
          <w:rFonts w:ascii="Times New Roman" w:hAnsi="Times New Roman" w:cs="Times New Roman"/>
          <w:sz w:val="28"/>
          <w:szCs w:val="28"/>
          <w:lang w:val="uk-UA"/>
        </w:rPr>
        <w:t xml:space="preserve"> займає важливе місце в жанровій структурі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і виразові особливості цього жанру нагадують більше кіно, ніж роман [6].</w:t>
      </w:r>
    </w:p>
    <w:p w14:paraId="341D8143" w14:textId="1136C345" w:rsidR="0054085E" w:rsidRPr="00725A67" w:rsidRDefault="002B6AD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 xml:space="preserve">Розташування фотознімків на сторінках є результатом змонтованих моментів, які утворюють єдину сюжетну лінію в фотокнизі. У вивченні особливостей дизайну фотокниги нерідко використовується аналогія з процесом створення кінофільму. Високоякісні фотокниги подібні до висококласного кіно за режисерською, операторською та акторською майстерністю, так само, як і погані фотокниги можуть нагадувати про погане кіно. Основним елементом у створенні фотокниги є ідея та концепція, аналогічно до кіно, де на передньому плані знаходиться ідея фільму. Навіть якщо фотокнига не отримала широкого визнання аудиторії і не дала комерційних результатів (оскільки ринок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є обмеженим, а головні споживачі - це самі фотографи), ідеї, що вона несе, можуть поширюватися через критичні огляди і рецензії в соціальних мережах. Практичні аспекти створення фотокниги часто відзначаються схожістю з кінематографічними практиками: автор вибирає найкращі фотографії, розташовує їх послідовно на сторінках книги та ретельно вивчає фотознімки на екрані. Для визначення фотокниги важливим є аналіз суттєвих характеристик поняття фотокниги як твору мистецтва. </w:t>
      </w:r>
      <w:r w:rsidRPr="003431C1">
        <w:rPr>
          <w:rFonts w:ascii="Times New Roman" w:hAnsi="Times New Roman" w:cs="Times New Roman"/>
          <w:sz w:val="28"/>
          <w:szCs w:val="28"/>
          <w:lang w:val="uk-UA"/>
        </w:rPr>
        <w:t>А. Сафронова і Р. Михайлов</w:t>
      </w:r>
      <w:r w:rsidRPr="00725A67">
        <w:rPr>
          <w:rFonts w:ascii="Times New Roman" w:hAnsi="Times New Roman" w:cs="Times New Roman"/>
          <w:sz w:val="28"/>
          <w:szCs w:val="28"/>
          <w:lang w:val="uk-UA"/>
        </w:rPr>
        <w:t xml:space="preserve"> в статті "Сучасна фотокнига як об’єкт дизайну: систематизація за способом подання контенту" вказують, що термін "арт-об'єкт" досить часто використовується для опису фотокниги в контексті фотомистецтва. Це розуміння включає об'єкт мистецтва або синтез мистецтв, що має самостійну, неутилітарну цінність, створений з різних матеріалів і предметів, здатний передати творчу ідею митця за допомогою візуальної взаємодії з глядачем і сприйманий як істота, яка викликає емоційну реакцію.[9]</w:t>
      </w:r>
    </w:p>
    <w:p w14:paraId="7C70C933" w14:textId="77777777" w:rsidR="002B6AD3" w:rsidRPr="00725A67" w:rsidRDefault="002B6AD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У праці А. Рота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101 </w:t>
      </w:r>
      <w:proofErr w:type="spellStart"/>
      <w:r w:rsidRPr="00725A67">
        <w:rPr>
          <w:rFonts w:ascii="Times New Roman" w:hAnsi="Times New Roman" w:cs="Times New Roman"/>
          <w:sz w:val="28"/>
          <w:szCs w:val="28"/>
          <w:lang w:val="uk-UA"/>
        </w:rPr>
        <w:t>Books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Seminal</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Photographic</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Books</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of</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the</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Twentieth</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Century</w:t>
      </w:r>
      <w:proofErr w:type="spellEnd"/>
      <w:r w:rsidRPr="00725A67">
        <w:rPr>
          <w:rFonts w:ascii="Times New Roman" w:hAnsi="Times New Roman" w:cs="Times New Roman"/>
          <w:sz w:val="28"/>
          <w:szCs w:val="28"/>
          <w:lang w:val="uk-UA"/>
        </w:rPr>
        <w:t xml:space="preserve">" переважно аналізуються </w:t>
      </w:r>
      <w:proofErr w:type="spellStart"/>
      <w:r w:rsidRPr="00725A67">
        <w:rPr>
          <w:rFonts w:ascii="Times New Roman" w:hAnsi="Times New Roman" w:cs="Times New Roman"/>
          <w:sz w:val="28"/>
          <w:szCs w:val="28"/>
          <w:lang w:val="uk-UA"/>
        </w:rPr>
        <w:t>фотомонографії</w:t>
      </w:r>
      <w:proofErr w:type="spellEnd"/>
      <w:r w:rsidRPr="00725A67">
        <w:rPr>
          <w:rFonts w:ascii="Times New Roman" w:hAnsi="Times New Roman" w:cs="Times New Roman"/>
          <w:sz w:val="28"/>
          <w:szCs w:val="28"/>
          <w:lang w:val="uk-UA"/>
        </w:rPr>
        <w:t xml:space="preserve">, де художники взяли активну участь. Дослідження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як мистецького твору не лише розкриває естетичні цінності в їхньому вміщенні, але також викликає рефлексію щодо суспільних явищ і процесів [10].</w:t>
      </w:r>
    </w:p>
    <w:p w14:paraId="71BC9F0F" w14:textId="77777777" w:rsidR="002B6AD3" w:rsidRPr="00725A67" w:rsidRDefault="002B6AD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 xml:space="preserve">Ідея фотокниги як трансляції авторських ідей повинна відзначатися оригінальністю та креативністю втілення. </w:t>
      </w:r>
      <w:proofErr w:type="spellStart"/>
      <w:r w:rsidRPr="00725A67">
        <w:rPr>
          <w:rFonts w:ascii="Times New Roman" w:hAnsi="Times New Roman" w:cs="Times New Roman"/>
          <w:sz w:val="28"/>
          <w:szCs w:val="28"/>
          <w:lang w:val="uk-UA"/>
        </w:rPr>
        <w:t>Дж</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Госагей</w:t>
      </w:r>
      <w:proofErr w:type="spellEnd"/>
      <w:r w:rsidRPr="00725A67">
        <w:rPr>
          <w:rFonts w:ascii="Times New Roman" w:hAnsi="Times New Roman" w:cs="Times New Roman"/>
          <w:sz w:val="28"/>
          <w:szCs w:val="28"/>
          <w:lang w:val="uk-UA"/>
        </w:rPr>
        <w:t xml:space="preserve"> вважає, що "кожне видання фотокниги має бути унікальним" [7]. Це свідчить про те, що оригінальність є важливою характеристикою фотокниги.</w:t>
      </w:r>
    </w:p>
    <w:p w14:paraId="62B0B08C" w14:textId="77777777" w:rsidR="002B6AD3" w:rsidRPr="00725A67" w:rsidRDefault="002B6AD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На початку XX століття фотокниги втілювали експериментальні та новаторські ідеї авангардистів, встановлюючи нові стандарти у візуальному, вербальному, графічному, фотографічному та синтетичному визначенні книги як мистецького твору. Практики художників, таких як Ель </w:t>
      </w:r>
      <w:proofErr w:type="spellStart"/>
      <w:r w:rsidRPr="00725A67">
        <w:rPr>
          <w:rFonts w:ascii="Times New Roman" w:hAnsi="Times New Roman" w:cs="Times New Roman"/>
          <w:sz w:val="28"/>
          <w:szCs w:val="28"/>
          <w:lang w:val="uk-UA"/>
        </w:rPr>
        <w:t>Лісіцький</w:t>
      </w:r>
      <w:proofErr w:type="spellEnd"/>
      <w:r w:rsidRPr="00725A67">
        <w:rPr>
          <w:rFonts w:ascii="Times New Roman" w:hAnsi="Times New Roman" w:cs="Times New Roman"/>
          <w:sz w:val="28"/>
          <w:szCs w:val="28"/>
          <w:lang w:val="uk-UA"/>
        </w:rPr>
        <w:t xml:space="preserve">, Ласло </w:t>
      </w:r>
      <w:proofErr w:type="spellStart"/>
      <w:r w:rsidRPr="00725A67">
        <w:rPr>
          <w:rFonts w:ascii="Times New Roman" w:hAnsi="Times New Roman" w:cs="Times New Roman"/>
          <w:sz w:val="28"/>
          <w:szCs w:val="28"/>
          <w:lang w:val="uk-UA"/>
        </w:rPr>
        <w:t>Мохолі</w:t>
      </w:r>
      <w:proofErr w:type="spellEnd"/>
      <w:r w:rsidRPr="00725A67">
        <w:rPr>
          <w:rFonts w:ascii="Times New Roman" w:hAnsi="Times New Roman" w:cs="Times New Roman"/>
          <w:sz w:val="28"/>
          <w:szCs w:val="28"/>
          <w:lang w:val="uk-UA"/>
        </w:rPr>
        <w:t xml:space="preserve">-Надь, Август </w:t>
      </w:r>
      <w:proofErr w:type="spellStart"/>
      <w:r w:rsidRPr="00725A67">
        <w:rPr>
          <w:rFonts w:ascii="Times New Roman" w:hAnsi="Times New Roman" w:cs="Times New Roman"/>
          <w:sz w:val="28"/>
          <w:szCs w:val="28"/>
          <w:lang w:val="uk-UA"/>
        </w:rPr>
        <w:t>Сандер</w:t>
      </w:r>
      <w:proofErr w:type="spellEnd"/>
      <w:r w:rsidRPr="00725A67">
        <w:rPr>
          <w:rFonts w:ascii="Times New Roman" w:hAnsi="Times New Roman" w:cs="Times New Roman"/>
          <w:sz w:val="28"/>
          <w:szCs w:val="28"/>
          <w:lang w:val="uk-UA"/>
        </w:rPr>
        <w:t xml:space="preserve">, Альберт </w:t>
      </w:r>
      <w:proofErr w:type="spellStart"/>
      <w:r w:rsidRPr="00725A67">
        <w:rPr>
          <w:rFonts w:ascii="Times New Roman" w:hAnsi="Times New Roman" w:cs="Times New Roman"/>
          <w:sz w:val="28"/>
          <w:szCs w:val="28"/>
          <w:lang w:val="uk-UA"/>
        </w:rPr>
        <w:t>Ренгер-Патч</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Уокер</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Еванс</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Вігі</w:t>
      </w:r>
      <w:proofErr w:type="spellEnd"/>
      <w:r w:rsidRPr="00725A67">
        <w:rPr>
          <w:rFonts w:ascii="Times New Roman" w:hAnsi="Times New Roman" w:cs="Times New Roman"/>
          <w:sz w:val="28"/>
          <w:szCs w:val="28"/>
          <w:lang w:val="uk-UA"/>
        </w:rPr>
        <w:t xml:space="preserve"> та Роберт Франк, стали джерелом інновацій у створенні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[11].</w:t>
      </w:r>
    </w:p>
    <w:p w14:paraId="58134074" w14:textId="6BE4FAC7" w:rsidR="002B6AD3" w:rsidRPr="00725A67" w:rsidRDefault="002B6AD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Нині, незважаючи на технологічні можливості, дизайн більшості сучасних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відзначається стандартністю та типовістю, що позбавляє їх життєвої сили. Графічний дизайнер </w:t>
      </w:r>
      <w:proofErr w:type="spellStart"/>
      <w:r w:rsidRPr="00725A67">
        <w:rPr>
          <w:rFonts w:ascii="Times New Roman" w:hAnsi="Times New Roman" w:cs="Times New Roman"/>
          <w:sz w:val="28"/>
          <w:szCs w:val="28"/>
          <w:lang w:val="uk-UA"/>
        </w:rPr>
        <w:t>Едріан</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Шоннессі</w:t>
      </w:r>
      <w:proofErr w:type="spellEnd"/>
      <w:r w:rsidRPr="00725A67">
        <w:rPr>
          <w:rFonts w:ascii="Times New Roman" w:hAnsi="Times New Roman" w:cs="Times New Roman"/>
          <w:sz w:val="28"/>
          <w:szCs w:val="28"/>
          <w:lang w:val="uk-UA"/>
        </w:rPr>
        <w:t xml:space="preserve"> вказує на стандартизацію фотографічних монографій і низьку якість їхнього дизайну, що може бути наслідком </w:t>
      </w:r>
      <w:proofErr w:type="spellStart"/>
      <w:r w:rsidRPr="00725A67">
        <w:rPr>
          <w:rFonts w:ascii="Times New Roman" w:hAnsi="Times New Roman" w:cs="Times New Roman"/>
          <w:sz w:val="28"/>
          <w:szCs w:val="28"/>
          <w:lang w:val="uk-UA"/>
        </w:rPr>
        <w:t>невідмінності</w:t>
      </w:r>
      <w:proofErr w:type="spellEnd"/>
      <w:r w:rsidRPr="00725A67">
        <w:rPr>
          <w:rFonts w:ascii="Times New Roman" w:hAnsi="Times New Roman" w:cs="Times New Roman"/>
          <w:sz w:val="28"/>
          <w:szCs w:val="28"/>
          <w:lang w:val="uk-UA"/>
        </w:rPr>
        <w:t xml:space="preserve"> і невеликої </w:t>
      </w:r>
      <w:proofErr w:type="spellStart"/>
      <w:r w:rsidRPr="00725A67">
        <w:rPr>
          <w:rFonts w:ascii="Times New Roman" w:hAnsi="Times New Roman" w:cs="Times New Roman"/>
          <w:sz w:val="28"/>
          <w:szCs w:val="28"/>
          <w:lang w:val="uk-UA"/>
        </w:rPr>
        <w:t>змінливості</w:t>
      </w:r>
      <w:proofErr w:type="spellEnd"/>
      <w:r w:rsidRPr="00725A67">
        <w:rPr>
          <w:rFonts w:ascii="Times New Roman" w:hAnsi="Times New Roman" w:cs="Times New Roman"/>
          <w:sz w:val="28"/>
          <w:szCs w:val="28"/>
          <w:lang w:val="uk-UA"/>
        </w:rPr>
        <w:t xml:space="preserve"> у цьому жанрі, що досягло свого піку щодо візуальної ергономічності [11].</w:t>
      </w:r>
    </w:p>
    <w:p w14:paraId="4BAAB1E9" w14:textId="77777777" w:rsidR="003431C1" w:rsidRDefault="002D17B8"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Заголовок книги "Соціальна критика судження смаку" вказує на намір автора піддати сумнівам автономію судження смаку, яку І. Кант відводив йому. У своїй "Критиці здатності судження" німецький філософ стверджував, що естетичні судження відрізняються безкорисливістю та відчуженістю від усього утилітарного. Естетичний смак передбачає здатність насолоджуватися формою, а не змістом, і вважається виразом свободи, не визнаючи "автоматичного" впливу на наше задоволення або незадоволення, як, наприклад, від стандартно зворушливих сюжетів.</w:t>
      </w:r>
    </w:p>
    <w:p w14:paraId="4A75A698" w14:textId="7CEDD8FF" w:rsidR="002D17B8" w:rsidRPr="00725A67" w:rsidRDefault="002D17B8"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Судження смаку, які проаналізував І. Кант, передбачають різні життєві </w:t>
      </w:r>
      <w:proofErr w:type="spellStart"/>
      <w:r w:rsidRPr="00725A67">
        <w:rPr>
          <w:rFonts w:ascii="Times New Roman" w:hAnsi="Times New Roman" w:cs="Times New Roman"/>
          <w:sz w:val="28"/>
          <w:szCs w:val="28"/>
          <w:lang w:val="uk-UA"/>
        </w:rPr>
        <w:t>досвіди</w:t>
      </w:r>
      <w:proofErr w:type="spellEnd"/>
      <w:r w:rsidRPr="00725A67">
        <w:rPr>
          <w:rFonts w:ascii="Times New Roman" w:hAnsi="Times New Roman" w:cs="Times New Roman"/>
          <w:sz w:val="28"/>
          <w:szCs w:val="28"/>
          <w:lang w:val="uk-UA"/>
        </w:rPr>
        <w:t xml:space="preserve">. Ці судження, які фіксують переживання краси, соціально обумовлені і ніколи не є вільними від соціальних умов, які роблять можливими "людей смаку". І. Кант, розрізняючи "те, що приємно" від "те, що радує", визначав "незацікавленість" як єдину гарантію естетичного сприймання. Однак, як показує П. Бурдьє, фотографії створюються, принаймні, для того, щоб їх </w:t>
      </w:r>
      <w:r w:rsidRPr="00725A67">
        <w:rPr>
          <w:rFonts w:ascii="Times New Roman" w:hAnsi="Times New Roman" w:cs="Times New Roman"/>
          <w:sz w:val="28"/>
          <w:szCs w:val="28"/>
          <w:lang w:val="uk-UA"/>
        </w:rPr>
        <w:lastRenderedPageBreak/>
        <w:t>показували, дивилися на них і розпізнавали. Тому судження смаку кореняться в соціальній структурі та взаємодіють з відтворенням класів і підкласів. Загальний критичний аргумент французького мислителя полягає в тому, що спонтанні суб'єктивні судження і відповідні культурні практики споживання (стилі життя) генеруються позиціями в соціальній структурі, хоча не сприймаються як детерміновані, оскільки діють різні механізми виправдання і обґрунтування.</w:t>
      </w:r>
    </w:p>
    <w:p w14:paraId="14B001E4" w14:textId="08F8785F" w:rsidR="002D17B8" w:rsidRPr="00725A67" w:rsidRDefault="002D17B8"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П'єр Бурдьє аргументує, що смак формується в залежності від умов життєдіяльності та ступеня вільності від обмежень, які накладає життєва необхідність. Він відрізняє "смак, утворений необхідністю", властивий </w:t>
      </w:r>
      <w:proofErr w:type="spellStart"/>
      <w:r w:rsidRPr="00725A67">
        <w:rPr>
          <w:rFonts w:ascii="Times New Roman" w:hAnsi="Times New Roman" w:cs="Times New Roman"/>
          <w:sz w:val="28"/>
          <w:szCs w:val="28"/>
          <w:lang w:val="uk-UA"/>
        </w:rPr>
        <w:t>низьшим</w:t>
      </w:r>
      <w:proofErr w:type="spellEnd"/>
      <w:r w:rsidRPr="00725A67">
        <w:rPr>
          <w:rFonts w:ascii="Times New Roman" w:hAnsi="Times New Roman" w:cs="Times New Roman"/>
          <w:sz w:val="28"/>
          <w:szCs w:val="28"/>
          <w:lang w:val="uk-UA"/>
        </w:rPr>
        <w:t xml:space="preserve"> соціальним верствам, які постійно стикаються з обмеженнями ресурсів. Засновуючись на результати своїх соціологічних досліджень щодо сприйняття фотографій, Бурдьє описує "народну естетику", яка є протилежною до кантівської [12]. Ця естетика не визнає безкорисливих суджень, орієнтованих на оцінку речей незалежно від їх функції та практичної користі, і вона відкидає пріоритет форми перед змістом або означуваного перед означуваним, виключаючи будь-які формалістичні експерименти. Таким чином, у цьому дискурсі "народної естетики" оцінюється сюжет, зображений на фотографії (можливо, тут можна згадати щось про композиційне вирішення), а не її форма чи стиль зображення. За цією "народною естетикою" вважається красивою фотографія, на якій зображено красиві обличчя, пейзажі, квіти чи заходи сонця над горами і т. д. Щодо фотокниги </w:t>
      </w:r>
      <w:proofErr w:type="spellStart"/>
      <w:r w:rsidRPr="00725A67">
        <w:rPr>
          <w:rFonts w:ascii="Times New Roman" w:hAnsi="Times New Roman" w:cs="Times New Roman"/>
          <w:sz w:val="28"/>
          <w:szCs w:val="28"/>
          <w:lang w:val="uk-UA"/>
        </w:rPr>
        <w:t>Странадко</w:t>
      </w:r>
      <w:proofErr w:type="spellEnd"/>
      <w:r w:rsidRPr="00725A67">
        <w:rPr>
          <w:rFonts w:ascii="Times New Roman" w:hAnsi="Times New Roman" w:cs="Times New Roman"/>
          <w:sz w:val="28"/>
          <w:szCs w:val="28"/>
          <w:lang w:val="uk-UA"/>
        </w:rPr>
        <w:t>, в оптиці цієї естетики можна розглядати знімок, позначений умовно як "Останній дзвінок", на якому щасливі обличчя молодих людей свідчать про їх готовність подолати труднощі, навіть якщо хмари на небі та розлоге дерево застерігають.</w:t>
      </w:r>
    </w:p>
    <w:p w14:paraId="187AC41A" w14:textId="77777777" w:rsidR="002D17B8" w:rsidRPr="00725A67" w:rsidRDefault="002D17B8"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Абсолютно протилежним до "народної естетики" є "смак, визначений свободою" (вільністю від утисків і матеріальних проблем, відсутністю необхідності обмежувати себе в бажаннях та експериментах). Оскільки чиста </w:t>
      </w:r>
      <w:r w:rsidRPr="00725A67">
        <w:rPr>
          <w:rFonts w:ascii="Times New Roman" w:hAnsi="Times New Roman" w:cs="Times New Roman"/>
          <w:sz w:val="28"/>
          <w:szCs w:val="28"/>
          <w:lang w:val="uk-UA"/>
        </w:rPr>
        <w:lastRenderedPageBreak/>
        <w:t xml:space="preserve">естетика коріниться в </w:t>
      </w:r>
      <w:proofErr w:type="spellStart"/>
      <w:r w:rsidRPr="00725A67">
        <w:rPr>
          <w:rFonts w:ascii="Times New Roman" w:hAnsi="Times New Roman" w:cs="Times New Roman"/>
          <w:sz w:val="28"/>
          <w:szCs w:val="28"/>
          <w:lang w:val="uk-UA"/>
        </w:rPr>
        <w:t>етосі</w:t>
      </w:r>
      <w:proofErr w:type="spellEnd"/>
      <w:r w:rsidRPr="00725A67">
        <w:rPr>
          <w:rFonts w:ascii="Times New Roman" w:hAnsi="Times New Roman" w:cs="Times New Roman"/>
          <w:sz w:val="28"/>
          <w:szCs w:val="28"/>
          <w:lang w:val="uk-UA"/>
        </w:rPr>
        <w:t xml:space="preserve"> вільного віддачі від потреб природного та соціального світу.</w:t>
      </w:r>
    </w:p>
    <w:p w14:paraId="024058F9" w14:textId="77777777" w:rsidR="002D17B8" w:rsidRPr="00725A67" w:rsidRDefault="002D17B8"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Чистий, безкорисливий естетичний погляд, на відміну від установок "народної естетики", цінує мистецтво за його віддзеркаленням від повсякденного життя. Цей віддзеркалення є символічним вираженням визволення від світу щоденної необхідності та обмежень. "Смак, визначений свободою", пропагує абсолютний пріоритет форми над функцією і методу зображення над об'єктом зображення, високо оцінює формалістичні експерименти, вимагає абсолютної автономії мистецтва, протиставляє етичне і естетичне, і не визнає в якості об'єктів художнього втілення зворушливі і моральні сюжети.</w:t>
      </w:r>
    </w:p>
    <w:p w14:paraId="3F2E8CEF" w14:textId="598A1A7B" w:rsidR="002D17B8" w:rsidRPr="00725A67" w:rsidRDefault="002D17B8"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Популярна естетика базується на принципі злагодженості мистецтва і життя, що передбачає підпорядкування форми функції. Ворожість читача/глядача/слухача з низьким культурним капіталом до будь-якого формального експерименту проявляється як у театрі, так і в живопису, а також наочніше в фотографії та кіно, де масова аудиторія відчуває задоволення від сюжетів, </w:t>
      </w:r>
      <w:proofErr w:type="spellStart"/>
      <w:r w:rsidRPr="00725A67">
        <w:rPr>
          <w:rFonts w:ascii="Times New Roman" w:hAnsi="Times New Roman" w:cs="Times New Roman"/>
          <w:sz w:val="28"/>
          <w:szCs w:val="28"/>
          <w:lang w:val="uk-UA"/>
        </w:rPr>
        <w:t>логічно</w:t>
      </w:r>
      <w:proofErr w:type="spellEnd"/>
      <w:r w:rsidRPr="00725A67">
        <w:rPr>
          <w:rFonts w:ascii="Times New Roman" w:hAnsi="Times New Roman" w:cs="Times New Roman"/>
          <w:sz w:val="28"/>
          <w:szCs w:val="28"/>
          <w:lang w:val="uk-UA"/>
        </w:rPr>
        <w:t xml:space="preserve"> рухається до щасливого кінця і ідентифікується з простими ситуаціями і персонажами. Безперечно, це вимагає менше зусиль, ніж сприйняття складних і символічних подій і фігур з загадковими проблемами.</w:t>
      </w:r>
    </w:p>
    <w:p w14:paraId="5C669714" w14:textId="77777777" w:rsidR="00151043" w:rsidRPr="00725A67" w:rsidRDefault="00151043" w:rsidP="00611D93">
      <w:pPr>
        <w:spacing w:after="0" w:line="360" w:lineRule="auto"/>
        <w:ind w:firstLine="709"/>
        <w:jc w:val="both"/>
        <w:rPr>
          <w:rFonts w:ascii="Times New Roman" w:hAnsi="Times New Roman" w:cs="Times New Roman"/>
          <w:sz w:val="28"/>
          <w:szCs w:val="28"/>
          <w:lang w:val="uk-UA"/>
        </w:rPr>
      </w:pPr>
      <w:proofErr w:type="spellStart"/>
      <w:r w:rsidRPr="00725A67">
        <w:rPr>
          <w:rFonts w:ascii="Times New Roman" w:hAnsi="Times New Roman" w:cs="Times New Roman"/>
          <w:sz w:val="28"/>
          <w:szCs w:val="28"/>
          <w:lang w:val="uk-UA"/>
        </w:rPr>
        <w:t>Сьюзен</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відзначила, що "збирати фотографії те ж саме, що колекціонувати світ. Фотографія - це експансія, символічне захоплення простору і часу" [13]. Акт фотографування дозволяє задовольнити бажання відобразити (представити) себе у просторі, який можна розглядати, тим самим </w:t>
      </w:r>
      <w:proofErr w:type="spellStart"/>
      <w:r w:rsidRPr="00725A67">
        <w:rPr>
          <w:rFonts w:ascii="Times New Roman" w:hAnsi="Times New Roman" w:cs="Times New Roman"/>
          <w:sz w:val="28"/>
          <w:szCs w:val="28"/>
          <w:lang w:val="uk-UA"/>
        </w:rPr>
        <w:t>взаємодіючи</w:t>
      </w:r>
      <w:proofErr w:type="spellEnd"/>
      <w:r w:rsidRPr="00725A67">
        <w:rPr>
          <w:rFonts w:ascii="Times New Roman" w:hAnsi="Times New Roman" w:cs="Times New Roman"/>
          <w:sz w:val="28"/>
          <w:szCs w:val="28"/>
          <w:lang w:val="uk-UA"/>
        </w:rPr>
        <w:t xml:space="preserve"> з ним, оскільки фотографія виступає як засіб захоплення унікальної реальності для подальшої її відтворення.</w:t>
      </w:r>
    </w:p>
    <w:p w14:paraId="2226BBB9" w14:textId="3FFE6C11" w:rsidR="00151043" w:rsidRPr="00725A67" w:rsidRDefault="0015104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Серед соціальних функцій фотографії, які розглядає С.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є функція соціальної пам'яті, оскільки фотографія "дозволяє докладно роздивитися момент, який негайно випливає від потоку часу... це зупинення часу, виразне, різке </w:t>
      </w:r>
      <w:proofErr w:type="spellStart"/>
      <w:r w:rsidRPr="00725A67">
        <w:rPr>
          <w:rFonts w:ascii="Times New Roman" w:hAnsi="Times New Roman" w:cs="Times New Roman"/>
          <w:sz w:val="28"/>
          <w:szCs w:val="28"/>
          <w:lang w:val="uk-UA"/>
        </w:rPr>
        <w:t>зафіксування</w:t>
      </w:r>
      <w:proofErr w:type="spellEnd"/>
      <w:r w:rsidRPr="00725A67">
        <w:rPr>
          <w:rFonts w:ascii="Times New Roman" w:hAnsi="Times New Roman" w:cs="Times New Roman"/>
          <w:sz w:val="28"/>
          <w:szCs w:val="28"/>
          <w:lang w:val="uk-UA"/>
        </w:rPr>
        <w:t xml:space="preserve">". Ще одна важлива функція пов'язана з оволодінням (навіть </w:t>
      </w:r>
      <w:proofErr w:type="spellStart"/>
      <w:r w:rsidRPr="00725A67">
        <w:rPr>
          <w:rFonts w:ascii="Times New Roman" w:hAnsi="Times New Roman" w:cs="Times New Roman"/>
          <w:sz w:val="28"/>
          <w:szCs w:val="28"/>
          <w:lang w:val="uk-UA"/>
        </w:rPr>
        <w:t>імагінарним</w:t>
      </w:r>
      <w:proofErr w:type="spellEnd"/>
      <w:r w:rsidRPr="00725A67">
        <w:rPr>
          <w:rFonts w:ascii="Times New Roman" w:hAnsi="Times New Roman" w:cs="Times New Roman"/>
          <w:sz w:val="28"/>
          <w:szCs w:val="28"/>
          <w:lang w:val="uk-UA"/>
        </w:rPr>
        <w:t xml:space="preserve"> та ефемерним) простором і часом, "перетворення досвіду </w:t>
      </w:r>
      <w:r w:rsidRPr="00725A67">
        <w:rPr>
          <w:rFonts w:ascii="Times New Roman" w:hAnsi="Times New Roman" w:cs="Times New Roman"/>
          <w:sz w:val="28"/>
          <w:szCs w:val="28"/>
          <w:lang w:val="uk-UA"/>
        </w:rPr>
        <w:lastRenderedPageBreak/>
        <w:t xml:space="preserve">зображення на сувенір". За її думкою, це допомагає згладити почуття невпевненості та дезорієнтації при перебуванні в невідомому місці. Функція самоспостереження чітко представлена на прикладі світлин у фотокнизі </w:t>
      </w:r>
      <w:proofErr w:type="spellStart"/>
      <w:r w:rsidRPr="00725A67">
        <w:rPr>
          <w:rFonts w:ascii="Times New Roman" w:hAnsi="Times New Roman" w:cs="Times New Roman"/>
          <w:sz w:val="28"/>
          <w:szCs w:val="28"/>
          <w:lang w:val="uk-UA"/>
        </w:rPr>
        <w:t>Странадко</w:t>
      </w:r>
      <w:proofErr w:type="spellEnd"/>
      <w:r w:rsidRPr="00725A67">
        <w:rPr>
          <w:rFonts w:ascii="Times New Roman" w:hAnsi="Times New Roman" w:cs="Times New Roman"/>
          <w:sz w:val="28"/>
          <w:szCs w:val="28"/>
          <w:lang w:val="uk-UA"/>
        </w:rPr>
        <w:t xml:space="preserve"> [14] і забезпечує можливість "подивитися на себе ззовні", створити своєрідний автобіографічний </w:t>
      </w:r>
      <w:proofErr w:type="spellStart"/>
      <w:r w:rsidRPr="00725A67">
        <w:rPr>
          <w:rFonts w:ascii="Times New Roman" w:hAnsi="Times New Roman" w:cs="Times New Roman"/>
          <w:sz w:val="28"/>
          <w:szCs w:val="28"/>
          <w:lang w:val="uk-UA"/>
        </w:rPr>
        <w:t>наратив</w:t>
      </w:r>
      <w:proofErr w:type="spellEnd"/>
      <w:r w:rsidRPr="00725A67">
        <w:rPr>
          <w:rFonts w:ascii="Times New Roman" w:hAnsi="Times New Roman" w:cs="Times New Roman"/>
          <w:sz w:val="28"/>
          <w:szCs w:val="28"/>
          <w:lang w:val="uk-UA"/>
        </w:rPr>
        <w:t>, порівняти реальність з уявленням про неї, підвищити самооцінку, переконатися у власній привабливості, зафіксувати "статусні" досягнення, підтвердити свою приналежність певній групі і вираження "престижного споживання". Ця функція також пов'язана із (само)презентацією, завдяки якій фіксується "віхи" особистої історії, уявлення про себе в різних оточеннях і конкретних ситуаціях [15].</w:t>
      </w:r>
    </w:p>
    <w:p w14:paraId="4A719ABF" w14:textId="77777777" w:rsidR="00151043" w:rsidRPr="00725A67" w:rsidRDefault="0015104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Реалізація пізнавальної функції сприяє ознайомленню з останніми новинами та розширенню культурного тезаурусу. Фотографія, завдяки своїй повсюдності та доступності, стала нормою: всі фотографують, і це розглядається як нормально і правильно. Для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важливість фотографічних практик пояснюється тим, що люди відчувають себе більш реальними та помітними, коли їх фотографують.</w:t>
      </w:r>
    </w:p>
    <w:p w14:paraId="1E849F52" w14:textId="30190215" w:rsidR="00151043" w:rsidRPr="00725A67" w:rsidRDefault="0015104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 обговоренні краси в контексті фотографічної реальності С.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піднімає питання високого та низького у відношенні до категорії прекрасного. За її думкою, камера нівелює ці критерії естетики, фіксуючи буденне, яке не піддається об'єктивному аналізу краси [13].Водночас здатність підтримувати релігійне відчуття прекрасного становить основну мету фотографії, визначаючи її "ідеологію". Таким чином, фотографія, будучи основою візуальності та підґрунтям повсякденних соціальних практик, організовує не лише високу культуру, але і повсякденне життя. Звідси випливає особливість фотографічних практик, яка полягає в неможливості розрізнення високого та низького, </w:t>
      </w:r>
      <w:proofErr w:type="spellStart"/>
      <w:r w:rsidRPr="00725A67">
        <w:rPr>
          <w:rFonts w:ascii="Times New Roman" w:hAnsi="Times New Roman" w:cs="Times New Roman"/>
          <w:sz w:val="28"/>
          <w:szCs w:val="28"/>
          <w:lang w:val="uk-UA"/>
        </w:rPr>
        <w:t>профанного</w:t>
      </w:r>
      <w:proofErr w:type="spellEnd"/>
      <w:r w:rsidRPr="00725A67">
        <w:rPr>
          <w:rFonts w:ascii="Times New Roman" w:hAnsi="Times New Roman" w:cs="Times New Roman"/>
          <w:sz w:val="28"/>
          <w:szCs w:val="28"/>
          <w:lang w:val="uk-UA"/>
        </w:rPr>
        <w:t xml:space="preserve"> та прекрасного, навіть коли уявлення про красу є безумовним. У своєму нарисі "У Платоновій печері" С.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стверджує, що з давніх часів мало що змінилося – люди продовжують "тішитися лише тінями, зображеннями істини", але формально "ненаситність фотографічного ока змінила умови ув’язнення у печері - ... фотографії змінюють і розширюють </w:t>
      </w:r>
      <w:r w:rsidRPr="00725A67">
        <w:rPr>
          <w:rFonts w:ascii="Times New Roman" w:hAnsi="Times New Roman" w:cs="Times New Roman"/>
          <w:sz w:val="28"/>
          <w:szCs w:val="28"/>
          <w:lang w:val="uk-UA"/>
        </w:rPr>
        <w:lastRenderedPageBreak/>
        <w:t xml:space="preserve">наше уявлення про те, на що варто дивитися і що ми маємо право спостерігати". Таким чином, фотографія не лише реєструє реальність, але також визначає норму сприйняття речей, де кожен фотограф, "у пошуках вражаючих зображень", створює свій власний візуальний </w:t>
      </w:r>
      <w:proofErr w:type="spellStart"/>
      <w:r w:rsidRPr="00725A67">
        <w:rPr>
          <w:rFonts w:ascii="Times New Roman" w:hAnsi="Times New Roman" w:cs="Times New Roman"/>
          <w:sz w:val="28"/>
          <w:szCs w:val="28"/>
          <w:lang w:val="uk-UA"/>
        </w:rPr>
        <w:t>наратив</w:t>
      </w:r>
      <w:proofErr w:type="spellEnd"/>
      <w:r w:rsidRPr="00725A67">
        <w:rPr>
          <w:rFonts w:ascii="Times New Roman" w:hAnsi="Times New Roman" w:cs="Times New Roman"/>
          <w:sz w:val="28"/>
          <w:szCs w:val="28"/>
          <w:lang w:val="uk-UA"/>
        </w:rPr>
        <w:t xml:space="preserve">. У цьому пошуку фотографи "вирушають на свої культурні, соціологічні, наукові сафарі... ловлять світ в сильця активного.... свавільного зору", і "для фотографії... байдуже - естетично несуттєво - прикрашати світ або, навпаки, зривати з нього маску". Фотографія трансформує смисл досвіду, вибираючи окремі фрагменти з мозаїки світу, змушує побачити те, що інакше взагалі неможливо, забезпечуючи </w:t>
      </w:r>
      <w:proofErr w:type="spellStart"/>
      <w:r w:rsidRPr="00725A67">
        <w:rPr>
          <w:rFonts w:ascii="Times New Roman" w:hAnsi="Times New Roman" w:cs="Times New Roman"/>
          <w:sz w:val="28"/>
          <w:szCs w:val="28"/>
          <w:lang w:val="uk-UA"/>
        </w:rPr>
        <w:t>гіперпрозорість</w:t>
      </w:r>
      <w:proofErr w:type="spellEnd"/>
      <w:r w:rsidRPr="00725A67">
        <w:rPr>
          <w:rFonts w:ascii="Times New Roman" w:hAnsi="Times New Roman" w:cs="Times New Roman"/>
          <w:sz w:val="28"/>
          <w:szCs w:val="28"/>
          <w:lang w:val="uk-UA"/>
        </w:rPr>
        <w:t xml:space="preserve"> життєвих світів і нескінченні можливості контролю.</w:t>
      </w:r>
    </w:p>
    <w:p w14:paraId="420C58AA" w14:textId="77777777" w:rsidR="00151043" w:rsidRPr="00725A67" w:rsidRDefault="0015104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У своєму есе "Світ зображень" </w:t>
      </w:r>
      <w:proofErr w:type="spellStart"/>
      <w:r w:rsidRPr="00725A67">
        <w:rPr>
          <w:rFonts w:ascii="Times New Roman" w:hAnsi="Times New Roman" w:cs="Times New Roman"/>
          <w:sz w:val="28"/>
          <w:szCs w:val="28"/>
          <w:lang w:val="uk-UA"/>
        </w:rPr>
        <w:t>Сьюзен</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представляє історію фотографії як постійну боротьбу між двома підходами - до прикрашення та до правдивості відображення. Перший підхід має коріння в образотворчому мистецтві, а правдивість орієнтована на засади науки та на об'єктивну істину, окрім цінностей та "морального ідеалу правдивого повідомлення".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вбачає загальну логіку розвитку фотографії у переході від прикрашення до спотворення: спочатку фотографії були спрямовані на покращення зовнішнього вигляду речей і людей, що визначило популярність портретної фотографії, але прикраса "приглушує моральну реакцію" на те, що зображено. Зараз зображення чогось або когось в найгіршому, непривабливому вигляді вважається більш сучасною функцією фотографії, яка, на думку С.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викликає шок та спонукає до активної реакції. Проте шок є "провідним стимулом споживання і джерелом цінності" для споживачів масової культури, що перетворює фотографії на "тотеми ідеологій".</w:t>
      </w:r>
    </w:p>
    <w:p w14:paraId="4AABCB80" w14:textId="77777777" w:rsidR="00151043" w:rsidRPr="00725A67" w:rsidRDefault="00151043" w:rsidP="00611D9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Домінування підходу до прикрашення чи правдивості без спотворення залежить від контексту, який не обмежується лише підписом під фотографією, який можна змінити або взагалі прибрати. У цьому аспекті С. </w:t>
      </w:r>
      <w:proofErr w:type="spellStart"/>
      <w:r w:rsidRPr="00725A67">
        <w:rPr>
          <w:rFonts w:ascii="Times New Roman" w:hAnsi="Times New Roman" w:cs="Times New Roman"/>
          <w:sz w:val="28"/>
          <w:szCs w:val="28"/>
          <w:lang w:val="uk-UA"/>
        </w:rPr>
        <w:t>Сонтаг</w:t>
      </w:r>
      <w:proofErr w:type="spellEnd"/>
      <w:r w:rsidRPr="00725A67">
        <w:rPr>
          <w:rFonts w:ascii="Times New Roman" w:hAnsi="Times New Roman" w:cs="Times New Roman"/>
          <w:sz w:val="28"/>
          <w:szCs w:val="28"/>
          <w:lang w:val="uk-UA"/>
        </w:rPr>
        <w:t xml:space="preserve"> розглядає етичні аспекти фотографування, звертаючи увагу на те, що фотографія - це "граматика і, що ще важливіше, етика зору", де моральний пафос і аналітичний </w:t>
      </w:r>
      <w:r w:rsidRPr="00725A67">
        <w:rPr>
          <w:rFonts w:ascii="Times New Roman" w:hAnsi="Times New Roman" w:cs="Times New Roman"/>
          <w:sz w:val="28"/>
          <w:szCs w:val="28"/>
          <w:lang w:val="uk-UA"/>
        </w:rPr>
        <w:lastRenderedPageBreak/>
        <w:t>підхід постійно змагаються між собою. Вона підкреслює, що акцентуацію морального та емоційного значення зображень можуть забезпечити об'єктивні рамки, до яких відноситься місце їх розміщення, чи то в художній галереї, політичній демонстрації, поліцейському досьє та інше. Оскільки, бувши розміщені у вільному доступі, зображення стають непередбачуваними та непідконтрольними для різних контекстуальних інтерпретацій.</w:t>
      </w:r>
    </w:p>
    <w:p w14:paraId="240F8ADD" w14:textId="77777777" w:rsidR="00151043" w:rsidRPr="003431C1" w:rsidRDefault="00151043" w:rsidP="00611D93">
      <w:pPr>
        <w:spacing w:after="0" w:line="360" w:lineRule="auto"/>
        <w:ind w:firstLine="709"/>
        <w:jc w:val="both"/>
        <w:rPr>
          <w:rFonts w:ascii="Times New Roman" w:hAnsi="Times New Roman" w:cs="Times New Roman"/>
          <w:sz w:val="28"/>
          <w:szCs w:val="28"/>
          <w:lang w:val="uk-UA"/>
        </w:rPr>
      </w:pPr>
      <w:proofErr w:type="spellStart"/>
      <w:r w:rsidRPr="003431C1">
        <w:rPr>
          <w:rFonts w:ascii="Times New Roman" w:hAnsi="Times New Roman" w:cs="Times New Roman"/>
          <w:sz w:val="28"/>
          <w:szCs w:val="28"/>
          <w:lang w:val="uk-UA"/>
        </w:rPr>
        <w:t>Сьюзен</w:t>
      </w:r>
      <w:proofErr w:type="spellEnd"/>
      <w:r w:rsidRPr="003431C1">
        <w:rPr>
          <w:rFonts w:ascii="Times New Roman" w:hAnsi="Times New Roman" w:cs="Times New Roman"/>
          <w:sz w:val="28"/>
          <w:szCs w:val="28"/>
          <w:lang w:val="uk-UA"/>
        </w:rPr>
        <w:t xml:space="preserve"> </w:t>
      </w:r>
      <w:proofErr w:type="spellStart"/>
      <w:r w:rsidRPr="003431C1">
        <w:rPr>
          <w:rFonts w:ascii="Times New Roman" w:hAnsi="Times New Roman" w:cs="Times New Roman"/>
          <w:sz w:val="28"/>
          <w:szCs w:val="28"/>
          <w:lang w:val="uk-UA"/>
        </w:rPr>
        <w:t>Сонтаг</w:t>
      </w:r>
      <w:proofErr w:type="spellEnd"/>
      <w:r w:rsidRPr="003431C1">
        <w:rPr>
          <w:rFonts w:ascii="Times New Roman" w:hAnsi="Times New Roman" w:cs="Times New Roman"/>
          <w:sz w:val="28"/>
          <w:szCs w:val="28"/>
          <w:lang w:val="uk-UA"/>
        </w:rPr>
        <w:t xml:space="preserve"> також ставить діагноз сучасному світові, який захоплений постійним "виробництвом та споживанням зображень... які визначають наші вимоги до реальності та стали бажаною заміною безпосереднього досвіду, необхідні для здоров'я економіки, політичної стабільності та прагнення до щастя".</w:t>
      </w:r>
    </w:p>
    <w:p w14:paraId="56D4CB4A" w14:textId="112DCB19" w:rsidR="00A24D86" w:rsidRDefault="00151043" w:rsidP="00611D93">
      <w:pPr>
        <w:spacing w:after="0" w:line="360" w:lineRule="auto"/>
        <w:ind w:firstLine="709"/>
        <w:jc w:val="both"/>
        <w:rPr>
          <w:rFonts w:ascii="Times New Roman" w:hAnsi="Times New Roman" w:cs="Times New Roman"/>
          <w:sz w:val="28"/>
          <w:szCs w:val="28"/>
          <w:lang w:val="uk-UA"/>
        </w:rPr>
      </w:pPr>
      <w:r w:rsidRPr="003431C1">
        <w:rPr>
          <w:rFonts w:ascii="Times New Roman" w:hAnsi="Times New Roman" w:cs="Times New Roman"/>
          <w:sz w:val="28"/>
          <w:szCs w:val="28"/>
          <w:lang w:val="uk-UA"/>
        </w:rPr>
        <w:t xml:space="preserve">Одним із основних мотивів, які пронизують книгу С. </w:t>
      </w:r>
      <w:proofErr w:type="spellStart"/>
      <w:r w:rsidRPr="003431C1">
        <w:rPr>
          <w:rFonts w:ascii="Times New Roman" w:hAnsi="Times New Roman" w:cs="Times New Roman"/>
          <w:sz w:val="28"/>
          <w:szCs w:val="28"/>
          <w:lang w:val="uk-UA"/>
        </w:rPr>
        <w:t>Сонтаг</w:t>
      </w:r>
      <w:proofErr w:type="spellEnd"/>
      <w:r w:rsidRPr="003431C1">
        <w:rPr>
          <w:rFonts w:ascii="Times New Roman" w:hAnsi="Times New Roman" w:cs="Times New Roman"/>
          <w:sz w:val="28"/>
          <w:szCs w:val="28"/>
          <w:lang w:val="uk-UA"/>
        </w:rPr>
        <w:t>, є критика "туристського", "колекціонерського", "</w:t>
      </w:r>
      <w:proofErr w:type="spellStart"/>
      <w:r w:rsidRPr="003431C1">
        <w:rPr>
          <w:rFonts w:ascii="Times New Roman" w:hAnsi="Times New Roman" w:cs="Times New Roman"/>
          <w:sz w:val="28"/>
          <w:szCs w:val="28"/>
          <w:lang w:val="uk-UA"/>
        </w:rPr>
        <w:t>вуайеристського</w:t>
      </w:r>
      <w:proofErr w:type="spellEnd"/>
      <w:r w:rsidRPr="003431C1">
        <w:rPr>
          <w:rFonts w:ascii="Times New Roman" w:hAnsi="Times New Roman" w:cs="Times New Roman"/>
          <w:sz w:val="28"/>
          <w:szCs w:val="28"/>
          <w:lang w:val="uk-UA"/>
        </w:rPr>
        <w:t>" підходів у фотографічній практиці. Ці підходи, на думку авторки, в кінцевому рахунку споживацькі та "хижацькі", оскільки культивують відчуженість людини від соціальної реальності, природи та самої себе.</w:t>
      </w:r>
      <w:r w:rsidR="003431C1" w:rsidRPr="003431C1">
        <w:rPr>
          <w:rFonts w:ascii="Times New Roman" w:hAnsi="Times New Roman" w:cs="Times New Roman"/>
          <w:sz w:val="28"/>
          <w:szCs w:val="28"/>
          <w:lang w:val="uk-UA"/>
        </w:rPr>
        <w:t xml:space="preserve"> </w:t>
      </w:r>
      <w:r w:rsidR="003431C1" w:rsidRPr="00725A67">
        <w:rPr>
          <w:rFonts w:ascii="Times New Roman" w:hAnsi="Times New Roman" w:cs="Times New Roman"/>
          <w:sz w:val="28"/>
          <w:szCs w:val="28"/>
          <w:lang w:val="uk-UA"/>
        </w:rPr>
        <w:t>[13].</w:t>
      </w:r>
    </w:p>
    <w:p w14:paraId="0C66C35F" w14:textId="24D540FF" w:rsidR="002D17B8" w:rsidRPr="00725A67" w:rsidRDefault="00A24D86" w:rsidP="003431C1">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124680A" w14:textId="364EACFA" w:rsidR="00F444E1" w:rsidRPr="00725A67" w:rsidRDefault="00F444E1" w:rsidP="00F444E1">
      <w:pPr>
        <w:spacing w:after="0" w:line="360" w:lineRule="auto"/>
        <w:ind w:firstLine="720"/>
        <w:jc w:val="center"/>
        <w:rPr>
          <w:rFonts w:ascii="Times New Roman" w:hAnsi="Times New Roman" w:cs="Times New Roman"/>
          <w:sz w:val="28"/>
          <w:szCs w:val="28"/>
          <w:lang w:val="uk-UA"/>
        </w:rPr>
      </w:pPr>
      <w:r w:rsidRPr="006A3015">
        <w:rPr>
          <w:rFonts w:ascii="Times New Roman" w:hAnsi="Times New Roman" w:cs="Times New Roman"/>
          <w:sz w:val="28"/>
          <w:szCs w:val="28"/>
          <w:lang w:val="uk-UA"/>
        </w:rPr>
        <w:lastRenderedPageBreak/>
        <w:t>Висновок до розділу 1</w:t>
      </w:r>
    </w:p>
    <w:p w14:paraId="79E7604F" w14:textId="5BE7467F" w:rsidR="00A54EB3" w:rsidRPr="00725A67"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Розглянуті аспекти виникнення та розвитку фотографії у світі, а також становлення української фотографії в імперському, радянському та українському періодах. Цей процес розпочався наприкінці 80-их років минулого століття.</w:t>
      </w:r>
    </w:p>
    <w:p w14:paraId="47D797E1" w14:textId="77777777" w:rsidR="00A54EB3" w:rsidRPr="00725A67"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Виділено особливості становлення української фотографії під час російського періоду, яка виявилася у розвитку </w:t>
      </w:r>
      <w:proofErr w:type="spellStart"/>
      <w:r w:rsidRPr="00725A67">
        <w:rPr>
          <w:rFonts w:ascii="Times New Roman" w:hAnsi="Times New Roman" w:cs="Times New Roman"/>
          <w:sz w:val="28"/>
          <w:szCs w:val="28"/>
          <w:lang w:val="uk-UA"/>
        </w:rPr>
        <w:t>пікторалізму</w:t>
      </w:r>
      <w:proofErr w:type="spellEnd"/>
      <w:r w:rsidRPr="00725A67">
        <w:rPr>
          <w:rFonts w:ascii="Times New Roman" w:hAnsi="Times New Roman" w:cs="Times New Roman"/>
          <w:sz w:val="28"/>
          <w:szCs w:val="28"/>
          <w:lang w:val="uk-UA"/>
        </w:rPr>
        <w:t xml:space="preserve"> (живописності) фотографії та відсутності інтересу до документалізму. Таким чином, українська фотографія переважно еволюціонувала в рамках художнього жанру, не виявляючи великого інтересу до документальної та репортажної фотографії.</w:t>
      </w:r>
    </w:p>
    <w:p w14:paraId="20FDD3CF" w14:textId="77777777" w:rsidR="00A54EB3" w:rsidRPr="00725A67"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Виділено значення українських </w:t>
      </w:r>
      <w:proofErr w:type="spellStart"/>
      <w:r w:rsidRPr="00725A67">
        <w:rPr>
          <w:rFonts w:ascii="Times New Roman" w:hAnsi="Times New Roman" w:cs="Times New Roman"/>
          <w:sz w:val="28"/>
          <w:szCs w:val="28"/>
          <w:lang w:val="uk-UA"/>
        </w:rPr>
        <w:t>фотошкіл</w:t>
      </w:r>
      <w:proofErr w:type="spellEnd"/>
      <w:r w:rsidRPr="00725A67">
        <w:rPr>
          <w:rFonts w:ascii="Times New Roman" w:hAnsi="Times New Roman" w:cs="Times New Roman"/>
          <w:sz w:val="28"/>
          <w:szCs w:val="28"/>
          <w:lang w:val="uk-UA"/>
        </w:rPr>
        <w:t xml:space="preserve"> у формуванні авангардної течії світової фотомистецтва під час радянського періоду та зазначено, що </w:t>
      </w:r>
      <w:proofErr w:type="spellStart"/>
      <w:r w:rsidRPr="00725A67">
        <w:rPr>
          <w:rFonts w:ascii="Times New Roman" w:hAnsi="Times New Roman" w:cs="Times New Roman"/>
          <w:sz w:val="28"/>
          <w:szCs w:val="28"/>
          <w:lang w:val="uk-UA"/>
        </w:rPr>
        <w:t>фотовидання</w:t>
      </w:r>
      <w:proofErr w:type="spellEnd"/>
      <w:r w:rsidRPr="00725A67">
        <w:rPr>
          <w:rFonts w:ascii="Times New Roman" w:hAnsi="Times New Roman" w:cs="Times New Roman"/>
          <w:sz w:val="28"/>
          <w:szCs w:val="28"/>
          <w:lang w:val="uk-UA"/>
        </w:rPr>
        <w:t xml:space="preserve"> цього періоду використовувалось як інструмент пропаганди радянського способу життя з ідеологією тоталітарного авторитарного режиму.</w:t>
      </w:r>
    </w:p>
    <w:p w14:paraId="4185EA70" w14:textId="77777777" w:rsidR="008378C3"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Описано класифікацію типів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враховуючи їх інформативну функцію утворення образотворчого ряду. Проаналізовано поняття фотоальбому та фотокниги як ключових видів </w:t>
      </w:r>
      <w:proofErr w:type="spellStart"/>
      <w:r w:rsidRPr="00725A67">
        <w:rPr>
          <w:rFonts w:ascii="Times New Roman" w:hAnsi="Times New Roman" w:cs="Times New Roman"/>
          <w:sz w:val="28"/>
          <w:szCs w:val="28"/>
          <w:lang w:val="uk-UA"/>
        </w:rPr>
        <w:t>фотовидань</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фотооповідного</w:t>
      </w:r>
      <w:proofErr w:type="spellEnd"/>
      <w:r w:rsidRPr="00725A67">
        <w:rPr>
          <w:rFonts w:ascii="Times New Roman" w:hAnsi="Times New Roman" w:cs="Times New Roman"/>
          <w:sz w:val="28"/>
          <w:szCs w:val="28"/>
          <w:lang w:val="uk-UA"/>
        </w:rPr>
        <w:t xml:space="preserve"> типу.</w:t>
      </w:r>
    </w:p>
    <w:p w14:paraId="41533B27" w14:textId="77777777" w:rsidR="008378C3"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Окреслено типологію фотоальбомів, зокрема змішаних, які об'єднують різноманітні теми для різних аудиторій, зокрема мистецькі, наукові та репортажні.</w:t>
      </w:r>
    </w:p>
    <w:p w14:paraId="34277674" w14:textId="497FA7C0" w:rsidR="00A54EB3" w:rsidRPr="00725A67"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Визначено відмінність між фотокнигою та фотоальбомом на основі порівняння їх вмісту. Розглянуто функціональне визначення фотокниги як злиття фотографій, тексту, художніх та дизайнерських елементів для компактного відображення світу всередині книги.</w:t>
      </w:r>
    </w:p>
    <w:p w14:paraId="12489581" w14:textId="77777777" w:rsidR="00A54EB3" w:rsidRPr="00725A67"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Проаналізовано різні підходи до вивчення поняття фотокниги, виділивши художні, дизайнерські та текстові елементи. Розглянуто функціональне визначення поняття фотокниги, зосереджене на поєднанні </w:t>
      </w:r>
      <w:r w:rsidRPr="00725A67">
        <w:rPr>
          <w:rFonts w:ascii="Times New Roman" w:hAnsi="Times New Roman" w:cs="Times New Roman"/>
          <w:sz w:val="28"/>
          <w:szCs w:val="28"/>
          <w:lang w:val="uk-UA"/>
        </w:rPr>
        <w:lastRenderedPageBreak/>
        <w:t>вищезазначених елементів для стислого відображення світу всередині самої книги.</w:t>
      </w:r>
    </w:p>
    <w:p w14:paraId="4ED2F624" w14:textId="059C2BD1" w:rsidR="00A54EB3" w:rsidRPr="00725A67" w:rsidRDefault="00A54EB3" w:rsidP="00A54EB3">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Детально розглянуто психоаналітичний, соціально-критичний, </w:t>
      </w:r>
      <w:proofErr w:type="spellStart"/>
      <w:r w:rsidRPr="00725A67">
        <w:rPr>
          <w:rFonts w:ascii="Times New Roman" w:hAnsi="Times New Roman" w:cs="Times New Roman"/>
          <w:sz w:val="28"/>
          <w:szCs w:val="28"/>
          <w:lang w:val="uk-UA"/>
        </w:rPr>
        <w:t>деконструктивістський</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герменевтичний</w:t>
      </w:r>
      <w:proofErr w:type="spellEnd"/>
      <w:r w:rsidRPr="00725A67">
        <w:rPr>
          <w:rFonts w:ascii="Times New Roman" w:hAnsi="Times New Roman" w:cs="Times New Roman"/>
          <w:sz w:val="28"/>
          <w:szCs w:val="28"/>
          <w:lang w:val="uk-UA"/>
        </w:rPr>
        <w:t xml:space="preserve">, семіотичний, структуралістський та дискурсивний підходи до вивчення візуального зображення як механічної копії соціальної реальності. Розглянуті різні аспекти співвіднесення з обраною групою, маркування соціального статусу, впливу на свідомість, відображення просторово-часового континууму та культурно-історичного та соціального контекстів, а також </w:t>
      </w:r>
      <w:proofErr w:type="spellStart"/>
      <w:r w:rsidRPr="00725A67">
        <w:rPr>
          <w:rFonts w:ascii="Times New Roman" w:hAnsi="Times New Roman" w:cs="Times New Roman"/>
          <w:sz w:val="28"/>
          <w:szCs w:val="28"/>
          <w:lang w:val="uk-UA"/>
        </w:rPr>
        <w:t>патернів</w:t>
      </w:r>
      <w:proofErr w:type="spellEnd"/>
      <w:r w:rsidRPr="00725A67">
        <w:rPr>
          <w:rFonts w:ascii="Times New Roman" w:hAnsi="Times New Roman" w:cs="Times New Roman"/>
          <w:sz w:val="28"/>
          <w:szCs w:val="28"/>
          <w:lang w:val="uk-UA"/>
        </w:rPr>
        <w:t xml:space="preserve"> поведінки та подій.</w:t>
      </w:r>
    </w:p>
    <w:p w14:paraId="0EF60E12" w14:textId="2BC43574" w:rsidR="00A24D86" w:rsidRDefault="00A24D8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C06A0FB" w14:textId="77777777" w:rsidR="00A54EB3" w:rsidRPr="00725A67" w:rsidRDefault="00A54EB3" w:rsidP="00A54EB3">
      <w:pPr>
        <w:spacing w:after="0" w:line="360" w:lineRule="auto"/>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lastRenderedPageBreak/>
        <w:t>РОЗДІЛ 2. ФОТОКНИГА ЯК ХУДОЖНЕ ВИДАННЯ</w:t>
      </w:r>
    </w:p>
    <w:p w14:paraId="255AB213" w14:textId="2ED4D7E2" w:rsidR="00A54EB3" w:rsidRPr="00725A67" w:rsidRDefault="00A54EB3" w:rsidP="00A54EB3">
      <w:pPr>
        <w:spacing w:after="0" w:line="360" w:lineRule="auto"/>
        <w:jc w:val="center"/>
        <w:rPr>
          <w:rFonts w:ascii="Times New Roman" w:hAnsi="Times New Roman" w:cs="Times New Roman"/>
          <w:sz w:val="28"/>
          <w:szCs w:val="28"/>
          <w:lang w:val="uk-UA"/>
        </w:rPr>
      </w:pPr>
      <w:r w:rsidRPr="00725A67">
        <w:rPr>
          <w:rFonts w:ascii="Times New Roman" w:hAnsi="Times New Roman" w:cs="Times New Roman"/>
          <w:sz w:val="28"/>
          <w:szCs w:val="28"/>
          <w:lang w:val="uk-UA"/>
        </w:rPr>
        <w:t>2.1. Проектування власної фотокниги</w:t>
      </w:r>
    </w:p>
    <w:p w14:paraId="1F2A6552" w14:textId="77777777" w:rsidR="009A1623" w:rsidRPr="00725A67" w:rsidRDefault="009A1623" w:rsidP="001E3488">
      <w:pPr>
        <w:spacing w:after="0" w:line="360" w:lineRule="auto"/>
        <w:jc w:val="center"/>
        <w:rPr>
          <w:rFonts w:ascii="Times New Roman" w:hAnsi="Times New Roman" w:cs="Times New Roman"/>
          <w:sz w:val="28"/>
          <w:szCs w:val="28"/>
          <w:lang w:val="uk-UA"/>
        </w:rPr>
      </w:pPr>
    </w:p>
    <w:p w14:paraId="6A578FF2" w14:textId="02570FF2" w:rsidR="00A54EB3" w:rsidRPr="00725A67" w:rsidRDefault="00A54EB3" w:rsidP="00A54EB3">
      <w:pPr>
        <w:spacing w:after="0" w:line="360" w:lineRule="auto"/>
        <w:ind w:firstLine="708"/>
        <w:contextualSpacing/>
        <w:jc w:val="both"/>
        <w:rPr>
          <w:rFonts w:ascii="Times New Roman" w:hAnsi="Times New Roman"/>
          <w:color w:val="000000"/>
          <w:sz w:val="28"/>
          <w:szCs w:val="28"/>
          <w:lang w:val="uk-UA"/>
        </w:rPr>
      </w:pPr>
      <w:r w:rsidRPr="00725A67">
        <w:rPr>
          <w:rFonts w:ascii="Times New Roman" w:hAnsi="Times New Roman"/>
          <w:color w:val="000000"/>
          <w:sz w:val="28"/>
          <w:szCs w:val="28"/>
          <w:lang w:val="uk-UA"/>
        </w:rPr>
        <w:t>Видання фотокниги «</w:t>
      </w:r>
      <w:r w:rsidR="00262BB8" w:rsidRPr="00725A67">
        <w:rPr>
          <w:rFonts w:ascii="Times New Roman" w:hAnsi="Times New Roman"/>
          <w:color w:val="000000"/>
          <w:sz w:val="28"/>
          <w:szCs w:val="28"/>
          <w:lang w:val="uk-UA"/>
        </w:rPr>
        <w:t>Історія української фотографії</w:t>
      </w:r>
      <w:r w:rsidRPr="00725A67">
        <w:rPr>
          <w:rFonts w:ascii="Times New Roman" w:hAnsi="Times New Roman"/>
          <w:color w:val="000000"/>
          <w:sz w:val="28"/>
          <w:szCs w:val="28"/>
          <w:lang w:val="uk-UA"/>
        </w:rPr>
        <w:t xml:space="preserve">» розраховане на масового читача, </w:t>
      </w:r>
      <w:r w:rsidR="00262BB8" w:rsidRPr="00725A67">
        <w:rPr>
          <w:rFonts w:ascii="Times New Roman" w:hAnsi="Times New Roman"/>
          <w:color w:val="000000"/>
          <w:sz w:val="28"/>
          <w:szCs w:val="28"/>
          <w:lang w:val="uk-UA"/>
        </w:rPr>
        <w:t>та є важливим для збереження культурної спадщини, розвитку суспільства та формування національної свідомості та допомагає зберегти спогади про минулі події, людей та культуру для майбутніх поколінь. Вони допомагають уникнути забуття важливих подій та досягнень.</w:t>
      </w:r>
      <w:r w:rsidR="00262BB8" w:rsidRPr="00725A67">
        <w:rPr>
          <w:lang w:val="uk-UA"/>
        </w:rPr>
        <w:t xml:space="preserve"> </w:t>
      </w:r>
      <w:r w:rsidR="00262BB8" w:rsidRPr="00725A67">
        <w:rPr>
          <w:rFonts w:ascii="Times New Roman" w:hAnsi="Times New Roman"/>
          <w:color w:val="000000"/>
          <w:sz w:val="28"/>
          <w:szCs w:val="28"/>
          <w:lang w:val="uk-UA"/>
        </w:rPr>
        <w:t>Історія надає контекст для сучасних подій. Розуміння минулого допомагає аналізувати і розуміти проблеми та виклики, з якими суспільство стикається сьогодні.</w:t>
      </w:r>
      <w:r w:rsidR="00262BB8" w:rsidRPr="00725A67">
        <w:rPr>
          <w:lang w:val="uk-UA"/>
        </w:rPr>
        <w:t xml:space="preserve"> </w:t>
      </w:r>
      <w:r w:rsidR="00262BB8" w:rsidRPr="00725A67">
        <w:rPr>
          <w:rFonts w:ascii="Times New Roman" w:hAnsi="Times New Roman"/>
          <w:color w:val="000000"/>
          <w:sz w:val="28"/>
          <w:szCs w:val="28"/>
          <w:lang w:val="uk-UA"/>
        </w:rPr>
        <w:t>Вивчення історії заохочує критичне мислення та розвиток аналітичних навичок. Через аналіз подій, причин та наслідків читач може навчитися самостійному оцінюванню інформації.</w:t>
      </w:r>
      <w:r w:rsidRPr="00725A67">
        <w:rPr>
          <w:rFonts w:ascii="Times New Roman" w:hAnsi="Times New Roman"/>
          <w:color w:val="000000"/>
          <w:sz w:val="28"/>
          <w:szCs w:val="28"/>
          <w:lang w:val="uk-UA"/>
        </w:rPr>
        <w:t xml:space="preserve"> Зміст фотокниги </w:t>
      </w:r>
      <w:r w:rsidR="00262BB8" w:rsidRPr="00725A67">
        <w:rPr>
          <w:rFonts w:ascii="Times New Roman" w:hAnsi="Times New Roman"/>
          <w:color w:val="000000"/>
          <w:sz w:val="28"/>
          <w:szCs w:val="28"/>
          <w:lang w:val="uk-UA"/>
        </w:rPr>
        <w:t xml:space="preserve">наголошує на технічних </w:t>
      </w:r>
      <w:proofErr w:type="spellStart"/>
      <w:r w:rsidR="00262BB8" w:rsidRPr="00725A67">
        <w:rPr>
          <w:rFonts w:ascii="Times New Roman" w:hAnsi="Times New Roman"/>
          <w:color w:val="000000"/>
          <w:sz w:val="28"/>
          <w:szCs w:val="28"/>
          <w:lang w:val="uk-UA"/>
        </w:rPr>
        <w:t>вдосконаленнях</w:t>
      </w:r>
      <w:proofErr w:type="spellEnd"/>
      <w:r w:rsidR="00262BB8" w:rsidRPr="00725A67">
        <w:rPr>
          <w:rFonts w:ascii="Times New Roman" w:hAnsi="Times New Roman"/>
          <w:color w:val="000000"/>
          <w:sz w:val="28"/>
          <w:szCs w:val="28"/>
          <w:lang w:val="uk-UA"/>
        </w:rPr>
        <w:t xml:space="preserve"> у галузі фотографії, вказуючи на важливі моменти в історії розвитку фототехніки та обробки зображень</w:t>
      </w:r>
      <w:r w:rsidR="00262BB8" w:rsidRPr="00725A67">
        <w:rPr>
          <w:lang w:val="uk-UA"/>
        </w:rPr>
        <w:t>.</w:t>
      </w:r>
      <w:r w:rsidR="00262BB8" w:rsidRPr="00725A67">
        <w:rPr>
          <w:rFonts w:ascii="Times New Roman" w:hAnsi="Times New Roman"/>
          <w:color w:val="000000"/>
          <w:sz w:val="28"/>
          <w:szCs w:val="28"/>
          <w:lang w:val="uk-UA"/>
        </w:rPr>
        <w:t xml:space="preserve"> Розглянуто, як розвиток фотографії вплинув на спосіб, яким ми сприймаємо та розуміємо світ включаючи зміни в культурі, естетиці та соціальному сприйнятті.</w:t>
      </w:r>
      <w:r w:rsidR="00305E64" w:rsidRPr="00725A67">
        <w:rPr>
          <w:rFonts w:ascii="Times New Roman" w:hAnsi="Times New Roman"/>
          <w:color w:val="000000"/>
          <w:sz w:val="28"/>
          <w:szCs w:val="28"/>
          <w:lang w:val="uk-UA"/>
        </w:rPr>
        <w:t xml:space="preserve"> </w:t>
      </w:r>
      <w:r w:rsidRPr="00725A67">
        <w:rPr>
          <w:rFonts w:ascii="Times New Roman" w:hAnsi="Times New Roman"/>
          <w:color w:val="000000"/>
          <w:sz w:val="28"/>
          <w:szCs w:val="28"/>
          <w:lang w:val="uk-UA"/>
        </w:rPr>
        <w:t xml:space="preserve">Книга викликає різноманітні відчуття, в більшій мірі </w:t>
      </w:r>
      <w:r w:rsidR="00305E64" w:rsidRPr="00725A67">
        <w:rPr>
          <w:rFonts w:ascii="Times New Roman" w:hAnsi="Times New Roman"/>
          <w:color w:val="000000"/>
          <w:sz w:val="28"/>
          <w:szCs w:val="28"/>
          <w:lang w:val="uk-UA"/>
        </w:rPr>
        <w:t>позитивні</w:t>
      </w:r>
      <w:r w:rsidRPr="00725A67">
        <w:rPr>
          <w:rFonts w:ascii="Times New Roman" w:hAnsi="Times New Roman"/>
          <w:color w:val="000000"/>
          <w:sz w:val="28"/>
          <w:szCs w:val="28"/>
          <w:lang w:val="uk-UA"/>
        </w:rPr>
        <w:t xml:space="preserve">, а іноді навіть </w:t>
      </w:r>
      <w:r w:rsidR="00305E64" w:rsidRPr="00725A67">
        <w:rPr>
          <w:rFonts w:ascii="Times New Roman" w:hAnsi="Times New Roman"/>
          <w:color w:val="000000"/>
          <w:sz w:val="28"/>
          <w:szCs w:val="28"/>
          <w:lang w:val="uk-UA"/>
        </w:rPr>
        <w:t>здивування</w:t>
      </w:r>
      <w:r w:rsidRPr="00725A67">
        <w:rPr>
          <w:rFonts w:ascii="Times New Roman" w:hAnsi="Times New Roman"/>
          <w:color w:val="000000"/>
          <w:sz w:val="28"/>
          <w:szCs w:val="28"/>
          <w:lang w:val="uk-UA"/>
        </w:rPr>
        <w:t xml:space="preserve">  чи </w:t>
      </w:r>
      <w:r w:rsidR="00305E64" w:rsidRPr="00725A67">
        <w:rPr>
          <w:rFonts w:ascii="Times New Roman" w:hAnsi="Times New Roman"/>
          <w:color w:val="000000"/>
          <w:sz w:val="28"/>
          <w:szCs w:val="28"/>
          <w:lang w:val="uk-UA"/>
        </w:rPr>
        <w:t>зацікавленість</w:t>
      </w:r>
      <w:r w:rsidRPr="00725A67">
        <w:rPr>
          <w:rFonts w:ascii="Times New Roman" w:hAnsi="Times New Roman"/>
          <w:color w:val="000000"/>
          <w:sz w:val="28"/>
          <w:szCs w:val="28"/>
          <w:lang w:val="uk-UA"/>
        </w:rPr>
        <w:t>. Видання демонструє художні фотознімки, які стають</w:t>
      </w:r>
      <w:r w:rsidR="00924209" w:rsidRPr="00725A67">
        <w:rPr>
          <w:rFonts w:ascii="Times New Roman" w:hAnsi="Times New Roman"/>
          <w:color w:val="000000"/>
          <w:sz w:val="28"/>
          <w:szCs w:val="28"/>
          <w:lang w:val="uk-UA"/>
        </w:rPr>
        <w:t xml:space="preserve"> історичним фактом так і</w:t>
      </w:r>
      <w:r w:rsidRPr="00725A67">
        <w:rPr>
          <w:rFonts w:ascii="Times New Roman" w:hAnsi="Times New Roman"/>
          <w:color w:val="000000"/>
          <w:sz w:val="28"/>
          <w:szCs w:val="28"/>
          <w:lang w:val="uk-UA"/>
        </w:rPr>
        <w:t xml:space="preserve"> арт-об’єктами.</w:t>
      </w:r>
    </w:p>
    <w:p w14:paraId="76038745" w14:textId="0A4647E3" w:rsidR="00924209" w:rsidRPr="00A24D86" w:rsidRDefault="003431C1" w:rsidP="00A54EB3">
      <w:pPr>
        <w:spacing w:after="0" w:line="360" w:lineRule="auto"/>
        <w:ind w:firstLine="708"/>
        <w:contextualSpacing/>
        <w:jc w:val="both"/>
        <w:rPr>
          <w:rFonts w:ascii="Times New Roman" w:hAnsi="Times New Roman"/>
          <w:color w:val="FF0000"/>
          <w:sz w:val="28"/>
          <w:szCs w:val="28"/>
          <w:lang w:val="uk-UA"/>
        </w:rPr>
      </w:pPr>
      <w:bookmarkStart w:id="4" w:name="_Hlk154514214"/>
      <w:r>
        <w:rPr>
          <w:rFonts w:ascii="Times New Roman" w:hAnsi="Times New Roman"/>
          <w:color w:val="000000"/>
          <w:sz w:val="28"/>
          <w:szCs w:val="28"/>
          <w:lang w:val="uk-UA"/>
        </w:rPr>
        <w:t>Процес створення фотокниги можна поділити на три етапи:</w:t>
      </w:r>
    </w:p>
    <w:bookmarkEnd w:id="4"/>
    <w:p w14:paraId="6478F392" w14:textId="77777777" w:rsidR="00924209" w:rsidRPr="00725A67" w:rsidRDefault="00924209" w:rsidP="00A54EB3">
      <w:pPr>
        <w:spacing w:after="0" w:line="360" w:lineRule="auto"/>
        <w:ind w:firstLine="708"/>
        <w:contextualSpacing/>
        <w:jc w:val="both"/>
        <w:rPr>
          <w:rFonts w:ascii="Times New Roman" w:hAnsi="Times New Roman"/>
          <w:color w:val="000000"/>
          <w:sz w:val="28"/>
          <w:szCs w:val="28"/>
          <w:lang w:val="uk-UA"/>
        </w:rPr>
      </w:pPr>
      <w:r w:rsidRPr="00725A67">
        <w:rPr>
          <w:rFonts w:ascii="Times New Roman" w:hAnsi="Times New Roman"/>
          <w:color w:val="000000"/>
          <w:sz w:val="28"/>
          <w:szCs w:val="28"/>
          <w:lang w:val="uk-UA"/>
        </w:rPr>
        <w:t xml:space="preserve">Починаючи з </w:t>
      </w:r>
      <w:r w:rsidRPr="00725A67">
        <w:rPr>
          <w:rFonts w:ascii="Times New Roman" w:hAnsi="Times New Roman"/>
          <w:color w:val="000000"/>
          <w:sz w:val="28"/>
          <w:szCs w:val="28"/>
          <w:u w:val="single"/>
          <w:lang w:val="uk-UA"/>
        </w:rPr>
        <w:t>першого етапу</w:t>
      </w:r>
      <w:r w:rsidRPr="00725A67">
        <w:rPr>
          <w:rFonts w:ascii="Times New Roman" w:hAnsi="Times New Roman"/>
          <w:color w:val="000000"/>
          <w:sz w:val="28"/>
          <w:szCs w:val="28"/>
          <w:lang w:val="uk-UA"/>
        </w:rPr>
        <w:t xml:space="preserve">, проводиться редагування існуючого фотоматеріалу, відбір тих знімків, що відповідають концепції книги та дозволяють </w:t>
      </w:r>
      <w:proofErr w:type="spellStart"/>
      <w:r w:rsidRPr="00725A67">
        <w:rPr>
          <w:rFonts w:ascii="Times New Roman" w:hAnsi="Times New Roman"/>
          <w:color w:val="000000"/>
          <w:sz w:val="28"/>
          <w:szCs w:val="28"/>
          <w:lang w:val="uk-UA"/>
        </w:rPr>
        <w:t>логічно</w:t>
      </w:r>
      <w:proofErr w:type="spellEnd"/>
      <w:r w:rsidRPr="00725A67">
        <w:rPr>
          <w:rFonts w:ascii="Times New Roman" w:hAnsi="Times New Roman"/>
          <w:color w:val="000000"/>
          <w:sz w:val="28"/>
          <w:szCs w:val="28"/>
          <w:lang w:val="uk-UA"/>
        </w:rPr>
        <w:t xml:space="preserve"> впорядкувати подачу матеріалу. Цей етап спрямований на формування сюжетної лінії книги через упорядкування візуальних образів на наявних фотознімках.</w:t>
      </w:r>
    </w:p>
    <w:p w14:paraId="1AF986F6" w14:textId="77777777" w:rsidR="00924209" w:rsidRPr="00725A67" w:rsidRDefault="00924209" w:rsidP="00A54EB3">
      <w:pPr>
        <w:spacing w:after="0" w:line="360" w:lineRule="auto"/>
        <w:ind w:firstLine="708"/>
        <w:contextualSpacing/>
        <w:jc w:val="both"/>
        <w:rPr>
          <w:rFonts w:ascii="Times New Roman" w:hAnsi="Times New Roman"/>
          <w:color w:val="000000"/>
          <w:sz w:val="28"/>
          <w:szCs w:val="28"/>
          <w:lang w:val="uk-UA"/>
        </w:rPr>
      </w:pPr>
      <w:r w:rsidRPr="00725A67">
        <w:rPr>
          <w:rFonts w:ascii="Times New Roman" w:hAnsi="Times New Roman"/>
          <w:color w:val="000000"/>
          <w:sz w:val="28"/>
          <w:szCs w:val="28"/>
          <w:u w:val="single"/>
          <w:lang w:val="uk-UA"/>
        </w:rPr>
        <w:t>Другий етап</w:t>
      </w:r>
      <w:r w:rsidRPr="00725A67">
        <w:rPr>
          <w:rFonts w:ascii="Times New Roman" w:hAnsi="Times New Roman"/>
          <w:color w:val="000000"/>
          <w:sz w:val="28"/>
          <w:szCs w:val="28"/>
          <w:lang w:val="uk-UA"/>
        </w:rPr>
        <w:t xml:space="preserve"> передбачає аналіз ідей, які виражає історія, зібрана з фотознімків. Вибирається </w:t>
      </w:r>
      <w:proofErr w:type="spellStart"/>
      <w:r w:rsidRPr="00725A67">
        <w:rPr>
          <w:rFonts w:ascii="Times New Roman" w:hAnsi="Times New Roman"/>
          <w:color w:val="000000"/>
          <w:sz w:val="28"/>
          <w:szCs w:val="28"/>
          <w:lang w:val="uk-UA"/>
        </w:rPr>
        <w:t>найбільш</w:t>
      </w:r>
      <w:proofErr w:type="spellEnd"/>
      <w:r w:rsidRPr="00725A67">
        <w:rPr>
          <w:rFonts w:ascii="Times New Roman" w:hAnsi="Times New Roman"/>
          <w:color w:val="000000"/>
          <w:sz w:val="28"/>
          <w:szCs w:val="28"/>
          <w:lang w:val="uk-UA"/>
        </w:rPr>
        <w:t xml:space="preserve"> історично вірна концепція, на основі </w:t>
      </w:r>
      <w:proofErr w:type="spellStart"/>
      <w:r w:rsidRPr="00725A67">
        <w:rPr>
          <w:rFonts w:ascii="Times New Roman" w:hAnsi="Times New Roman"/>
          <w:color w:val="000000"/>
          <w:sz w:val="28"/>
          <w:szCs w:val="28"/>
          <w:lang w:val="uk-UA"/>
        </w:rPr>
        <w:t>якоі</w:t>
      </w:r>
      <w:proofErr w:type="spellEnd"/>
      <w:r w:rsidRPr="00725A67">
        <w:rPr>
          <w:rFonts w:ascii="Times New Roman" w:hAnsi="Times New Roman"/>
          <w:color w:val="000000"/>
          <w:sz w:val="28"/>
          <w:szCs w:val="28"/>
          <w:lang w:val="uk-UA"/>
        </w:rPr>
        <w:t>̈ формується концепція фотокниги.</w:t>
      </w:r>
    </w:p>
    <w:p w14:paraId="610B6EE2" w14:textId="100060D3" w:rsidR="00924209" w:rsidRDefault="00924209" w:rsidP="00A54EB3">
      <w:pPr>
        <w:spacing w:after="0" w:line="360" w:lineRule="auto"/>
        <w:ind w:firstLine="708"/>
        <w:contextualSpacing/>
        <w:jc w:val="both"/>
        <w:rPr>
          <w:rFonts w:ascii="Times New Roman" w:hAnsi="Times New Roman"/>
          <w:color w:val="000000"/>
          <w:sz w:val="28"/>
          <w:szCs w:val="28"/>
          <w:lang w:val="uk-UA"/>
        </w:rPr>
      </w:pPr>
      <w:r w:rsidRPr="00725A67">
        <w:rPr>
          <w:rFonts w:ascii="Times New Roman" w:hAnsi="Times New Roman"/>
          <w:color w:val="000000"/>
          <w:sz w:val="28"/>
          <w:szCs w:val="28"/>
          <w:lang w:val="uk-UA"/>
        </w:rPr>
        <w:lastRenderedPageBreak/>
        <w:t xml:space="preserve">На фінальному, </w:t>
      </w:r>
      <w:r w:rsidRPr="00725A67">
        <w:rPr>
          <w:rFonts w:ascii="Times New Roman" w:hAnsi="Times New Roman"/>
          <w:color w:val="000000"/>
          <w:sz w:val="28"/>
          <w:szCs w:val="28"/>
          <w:u w:val="single"/>
          <w:lang w:val="uk-UA"/>
        </w:rPr>
        <w:t>третьому етапі</w:t>
      </w:r>
      <w:r w:rsidRPr="00725A67">
        <w:rPr>
          <w:rFonts w:ascii="Times New Roman" w:hAnsi="Times New Roman"/>
          <w:color w:val="000000"/>
          <w:sz w:val="28"/>
          <w:szCs w:val="28"/>
          <w:lang w:val="uk-UA"/>
        </w:rPr>
        <w:t xml:space="preserve"> важливо знову переглянути наявні фотознімки для остаточного упорядкування їх послідовності, формату та розміру відповідно до </w:t>
      </w:r>
      <w:proofErr w:type="spellStart"/>
      <w:r w:rsidRPr="00725A67">
        <w:rPr>
          <w:rFonts w:ascii="Times New Roman" w:hAnsi="Times New Roman"/>
          <w:color w:val="000000"/>
          <w:sz w:val="28"/>
          <w:szCs w:val="28"/>
          <w:lang w:val="uk-UA"/>
        </w:rPr>
        <w:t>концепціі</w:t>
      </w:r>
      <w:proofErr w:type="spellEnd"/>
      <w:r w:rsidRPr="00725A67">
        <w:rPr>
          <w:rFonts w:ascii="Times New Roman" w:hAnsi="Times New Roman"/>
          <w:color w:val="000000"/>
          <w:sz w:val="28"/>
          <w:szCs w:val="28"/>
          <w:lang w:val="uk-UA"/>
        </w:rPr>
        <w:t xml:space="preserve">̈. Обрана концептуальна ідея визначає вибір </w:t>
      </w:r>
      <w:proofErr w:type="spellStart"/>
      <w:r w:rsidRPr="00725A67">
        <w:rPr>
          <w:rFonts w:ascii="Times New Roman" w:hAnsi="Times New Roman"/>
          <w:color w:val="000000"/>
          <w:sz w:val="28"/>
          <w:szCs w:val="28"/>
          <w:lang w:val="uk-UA"/>
        </w:rPr>
        <w:t>дизайнерських</w:t>
      </w:r>
      <w:proofErr w:type="spellEnd"/>
      <w:r w:rsidRPr="00725A67">
        <w:rPr>
          <w:rFonts w:ascii="Times New Roman" w:hAnsi="Times New Roman"/>
          <w:color w:val="000000"/>
          <w:sz w:val="28"/>
          <w:szCs w:val="28"/>
          <w:lang w:val="uk-UA"/>
        </w:rPr>
        <w:t xml:space="preserve"> елементів книги, таких як розміри, тип паперу, типографія, шрифти і так далі.</w:t>
      </w:r>
    </w:p>
    <w:p w14:paraId="04AE373C" w14:textId="77777777" w:rsidR="006A3015" w:rsidRPr="00725A67" w:rsidRDefault="006A3015" w:rsidP="006A3015">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Сучасні творці </w:t>
      </w:r>
      <w:proofErr w:type="spellStart"/>
      <w:r w:rsidRPr="00725A67">
        <w:rPr>
          <w:rFonts w:ascii="Times New Roman" w:hAnsi="Times New Roman" w:cs="Times New Roman"/>
          <w:sz w:val="28"/>
          <w:szCs w:val="28"/>
          <w:lang w:val="uk-UA"/>
        </w:rPr>
        <w:t>фотокниг</w:t>
      </w:r>
      <w:proofErr w:type="spellEnd"/>
      <w:r w:rsidRPr="00725A67">
        <w:rPr>
          <w:rFonts w:ascii="Times New Roman" w:hAnsi="Times New Roman" w:cs="Times New Roman"/>
          <w:sz w:val="28"/>
          <w:szCs w:val="28"/>
          <w:lang w:val="uk-UA"/>
        </w:rPr>
        <w:t xml:space="preserve"> ставлять перед собою завдання систематизації основних принципів їх створення. Наприклад, новозеландський фотограф </w:t>
      </w:r>
      <w:proofErr w:type="spellStart"/>
      <w:r w:rsidRPr="00725A67">
        <w:rPr>
          <w:rFonts w:ascii="Times New Roman" w:hAnsi="Times New Roman" w:cs="Times New Roman"/>
          <w:sz w:val="28"/>
          <w:szCs w:val="28"/>
          <w:lang w:val="uk-UA"/>
        </w:rPr>
        <w:t>Харві</w:t>
      </w:r>
      <w:proofErr w:type="spellEnd"/>
      <w:r w:rsidRPr="00725A67">
        <w:rPr>
          <w:rFonts w:ascii="Times New Roman" w:hAnsi="Times New Roman" w:cs="Times New Roman"/>
          <w:sz w:val="28"/>
          <w:szCs w:val="28"/>
          <w:lang w:val="uk-UA"/>
        </w:rPr>
        <w:t xml:space="preserve"> </w:t>
      </w:r>
      <w:proofErr w:type="spellStart"/>
      <w:r w:rsidRPr="00725A67">
        <w:rPr>
          <w:rFonts w:ascii="Times New Roman" w:hAnsi="Times New Roman" w:cs="Times New Roman"/>
          <w:sz w:val="28"/>
          <w:szCs w:val="28"/>
          <w:lang w:val="uk-UA"/>
        </w:rPr>
        <w:t>Бенджа</w:t>
      </w:r>
      <w:proofErr w:type="spellEnd"/>
      <w:r w:rsidRPr="00725A67">
        <w:rPr>
          <w:rFonts w:ascii="Times New Roman" w:hAnsi="Times New Roman" w:cs="Times New Roman"/>
          <w:sz w:val="28"/>
          <w:szCs w:val="28"/>
          <w:lang w:val="uk-UA"/>
        </w:rPr>
        <w:t xml:space="preserve"> визначив наступні принципи:</w:t>
      </w:r>
    </w:p>
    <w:p w14:paraId="2A89A9E0"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Розробити ідею видання, що відрізняється оригінальністю та фундаментальністю.</w:t>
      </w:r>
    </w:p>
    <w:p w14:paraId="7E46CF3D"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Створити привабливу, раніше невикористану назву для книги та мати велику кількість фотознімків для вибору найкращих.</w:t>
      </w:r>
    </w:p>
    <w:p w14:paraId="7D894155"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Уникати використання низькоякісних знімків, щоб не послабити загальну якість.</w:t>
      </w:r>
    </w:p>
    <w:p w14:paraId="159C428F"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Не використовувати якісно хороші фотографії, якщо вони не відповідають загальній ідеї.</w:t>
      </w:r>
    </w:p>
    <w:p w14:paraId="26B211FC"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Планувати послідовність фотокадрів, що може здивувати та викликати зацікавленість.</w:t>
      </w:r>
    </w:p>
    <w:p w14:paraId="1868C691"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Ставити більше питань, ніж надавати відповіді.</w:t>
      </w:r>
    </w:p>
    <w:p w14:paraId="0696703C"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Уникати очевидних пояснень щодо розміщення фотографій разом.</w:t>
      </w:r>
    </w:p>
    <w:p w14:paraId="545C732E"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Скласти книгу на основі концептуального потоку знімків, а не виключно візуального, ураховуючи, що візуальна послідовність може бути очевидною, нецікавою та монотонною.</w:t>
      </w:r>
    </w:p>
    <w:p w14:paraId="79BB8D30"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Дотримуватися розумного обсягу фотографій, згідно з правилом "менше часто означає краще".</w:t>
      </w:r>
    </w:p>
    <w:p w14:paraId="2B2476B4"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Розташовувати зображення в середині великого простору, де вони можуть "дихати".</w:t>
      </w:r>
    </w:p>
    <w:p w14:paraId="30EAB26E"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Аналізувати ритм і рух представлення фотознімків, розглядаючи послідовність як музичний твір.</w:t>
      </w:r>
    </w:p>
    <w:p w14:paraId="36CBF409"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 xml:space="preserve">Використовувати всі засоби вираження естетичного, таємничого, прихованого </w:t>
      </w:r>
      <w:proofErr w:type="spellStart"/>
      <w:r w:rsidRPr="00725A67">
        <w:rPr>
          <w:rFonts w:ascii="Times New Roman" w:hAnsi="Times New Roman" w:cs="Times New Roman"/>
          <w:sz w:val="28"/>
          <w:szCs w:val="28"/>
          <w:lang w:val="uk-UA"/>
        </w:rPr>
        <w:t>наративу</w:t>
      </w:r>
      <w:proofErr w:type="spellEnd"/>
      <w:r w:rsidRPr="00725A67">
        <w:rPr>
          <w:rFonts w:ascii="Times New Roman" w:hAnsi="Times New Roman" w:cs="Times New Roman"/>
          <w:sz w:val="28"/>
          <w:szCs w:val="28"/>
          <w:lang w:val="uk-UA"/>
        </w:rPr>
        <w:t xml:space="preserve"> для залучення глядацької уваги до фотокниги.</w:t>
      </w:r>
    </w:p>
    <w:p w14:paraId="495DE173"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Надавати перевагу фотографіям над демонстрацією розумного дизайну, уникаючи занадто "розумного".</w:t>
      </w:r>
    </w:p>
    <w:p w14:paraId="319ECCFF"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 xml:space="preserve">Дотримуватися принципу достовірності, уникати </w:t>
      </w:r>
      <w:proofErr w:type="spellStart"/>
      <w:r w:rsidRPr="00725A67">
        <w:rPr>
          <w:rFonts w:ascii="Times New Roman" w:hAnsi="Times New Roman" w:cs="Times New Roman"/>
          <w:sz w:val="28"/>
          <w:szCs w:val="28"/>
          <w:lang w:val="uk-UA"/>
        </w:rPr>
        <w:t>надмірностей</w:t>
      </w:r>
      <w:proofErr w:type="spellEnd"/>
      <w:r w:rsidRPr="00725A67">
        <w:rPr>
          <w:rFonts w:ascii="Times New Roman" w:hAnsi="Times New Roman" w:cs="Times New Roman"/>
          <w:sz w:val="28"/>
          <w:szCs w:val="28"/>
          <w:lang w:val="uk-UA"/>
        </w:rPr>
        <w:t>.</w:t>
      </w:r>
    </w:p>
    <w:p w14:paraId="342B32C5"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Створювати декілька варіантів редагування та визначення послідовності фотознімків для досягнення оптимального результату.</w:t>
      </w:r>
    </w:p>
    <w:p w14:paraId="78478B20"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Розробляти макет фінальної версії книги з урахуванням візуальних та тактильних аспектів.</w:t>
      </w:r>
    </w:p>
    <w:p w14:paraId="6BB1497A" w14:textId="77777777" w:rsidR="006A3015" w:rsidRPr="00725A67" w:rsidRDefault="006A3015" w:rsidP="006A3015">
      <w:pPr>
        <w:pStyle w:val="a3"/>
        <w:numPr>
          <w:ilvl w:val="0"/>
          <w:numId w:val="16"/>
        </w:numPr>
        <w:spacing w:after="0" w:line="360" w:lineRule="auto"/>
        <w:ind w:left="0"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Не обмежуватися загальноприйнятими правилами.</w:t>
      </w:r>
      <w:r w:rsidRPr="00725A67">
        <w:rPr>
          <w:lang w:val="uk-UA"/>
        </w:rPr>
        <w:t xml:space="preserve"> </w:t>
      </w:r>
      <w:r w:rsidRPr="00725A67">
        <w:rPr>
          <w:rFonts w:ascii="Times New Roman" w:hAnsi="Times New Roman" w:cs="Times New Roman"/>
          <w:sz w:val="28"/>
          <w:szCs w:val="28"/>
          <w:lang w:val="uk-UA"/>
        </w:rPr>
        <w:t>[16]</w:t>
      </w:r>
    </w:p>
    <w:p w14:paraId="0B5CBB18" w14:textId="77777777" w:rsidR="006A3015" w:rsidRPr="00725A67" w:rsidRDefault="006A3015" w:rsidP="006A3015">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Створення дизайну фотокниги включає в себе дотримання конкретних кроків у виконанні проекту. Перед початком проекту необхідно вивчити доступні фотознімки автора та визначити основні ключові кадри та вторинні, додаткові, які належним чином вписуються в концепцію книги.</w:t>
      </w:r>
    </w:p>
    <w:p w14:paraId="7F823F3D" w14:textId="36D4B07A" w:rsidR="006A3015" w:rsidRDefault="006A3015" w:rsidP="006A3015">
      <w:pPr>
        <w:spacing w:after="0" w:line="360" w:lineRule="auto"/>
        <w:ind w:firstLine="709"/>
        <w:jc w:val="both"/>
        <w:rPr>
          <w:rFonts w:ascii="Times New Roman" w:hAnsi="Times New Roman" w:cs="Times New Roman"/>
          <w:sz w:val="28"/>
          <w:szCs w:val="28"/>
          <w:lang w:val="uk-UA"/>
        </w:rPr>
      </w:pPr>
      <w:r w:rsidRPr="00725A67">
        <w:rPr>
          <w:rFonts w:ascii="Times New Roman" w:hAnsi="Times New Roman" w:cs="Times New Roman"/>
          <w:sz w:val="28"/>
          <w:szCs w:val="28"/>
          <w:lang w:val="uk-UA"/>
        </w:rPr>
        <w:t>При огляді фотографій важливо враховувати їх властиву неоднозначність. Кожен фотознімок може мати різноманітне тлумачення, розуміння та сприйняття. Професійний аналіз фотографії включає в себе вивчення таких елементів, як пікселі, світлові (кольорові) плями, композиція та структура знімка. На більш науковому рівні розгляду фотознімка включає в себе такі питання, як статус та режим функціонування фотографії; мета та завдання авторської роботи; функції фотографії та її соціальна роль; семантичний зміст; культурно-історичний контекст; особливості сприйняття та інтерпретації фотографії.</w:t>
      </w:r>
    </w:p>
    <w:p w14:paraId="5406D695" w14:textId="77777777" w:rsidR="00A24D86" w:rsidRDefault="00A24D8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7C75196" w14:textId="4491CCA5" w:rsidR="003431C1" w:rsidRDefault="003431C1" w:rsidP="003431C1">
      <w:pPr>
        <w:spacing w:after="0" w:line="360" w:lineRule="auto"/>
        <w:ind w:firstLine="567"/>
        <w:jc w:val="center"/>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2.2. Розробка дизайну фотокниги</w:t>
      </w:r>
      <w:r>
        <w:rPr>
          <w:rFonts w:ascii="Times New Roman" w:hAnsi="Times New Roman" w:cs="Times New Roman"/>
          <w:sz w:val="28"/>
          <w:szCs w:val="28"/>
          <w:lang w:val="uk-UA"/>
        </w:rPr>
        <w:t xml:space="preserve"> «Історія фотомистецтва»</w:t>
      </w:r>
    </w:p>
    <w:p w14:paraId="2864B806" w14:textId="77777777" w:rsidR="003431C1" w:rsidRDefault="003431C1" w:rsidP="003431C1">
      <w:pPr>
        <w:spacing w:after="0" w:line="360" w:lineRule="auto"/>
        <w:ind w:firstLine="567"/>
        <w:jc w:val="center"/>
        <w:rPr>
          <w:rFonts w:ascii="Times New Roman" w:hAnsi="Times New Roman" w:cs="Times New Roman"/>
          <w:sz w:val="28"/>
          <w:szCs w:val="28"/>
          <w:lang w:val="uk-UA"/>
        </w:rPr>
      </w:pPr>
    </w:p>
    <w:p w14:paraId="42C0F7DA" w14:textId="2A4C2F82" w:rsidR="006A3015" w:rsidRDefault="006A3015" w:rsidP="006A3015">
      <w:pPr>
        <w:spacing w:after="0" w:line="360" w:lineRule="auto"/>
        <w:ind w:firstLine="567"/>
        <w:jc w:val="both"/>
        <w:rPr>
          <w:rFonts w:ascii="Times New Roman" w:hAnsi="Times New Roman"/>
          <w:color w:val="000000"/>
          <w:sz w:val="28"/>
          <w:szCs w:val="28"/>
          <w:lang w:val="uk-UA"/>
        </w:rPr>
      </w:pPr>
      <w:r w:rsidRPr="000047A8">
        <w:rPr>
          <w:rFonts w:ascii="Times New Roman" w:hAnsi="Times New Roman"/>
          <w:color w:val="000000"/>
          <w:sz w:val="28"/>
          <w:szCs w:val="28"/>
          <w:lang w:val="uk-UA"/>
        </w:rPr>
        <w:t>Створення концепції фотокниги "Історія української фотографії" включає в себе детальний аналіз дизайну об’єкта, охоплюючи початок розвитку фотомистецтва, визначення історичних постатей та їх внесок, а також етапи розвитку фотографії в Україні від початку її існування до закінчення ХХ століття. В роботі висвітлені видатні артисти того періоду, які стали</w:t>
      </w:r>
      <w:r>
        <w:rPr>
          <w:rFonts w:ascii="Times New Roman" w:hAnsi="Times New Roman"/>
          <w:color w:val="000000"/>
          <w:sz w:val="28"/>
          <w:szCs w:val="28"/>
          <w:lang w:val="uk-UA"/>
        </w:rPr>
        <w:t xml:space="preserve"> </w:t>
      </w:r>
      <w:r w:rsidRPr="000047A8">
        <w:rPr>
          <w:rFonts w:ascii="Times New Roman" w:hAnsi="Times New Roman"/>
          <w:color w:val="000000"/>
          <w:sz w:val="28"/>
          <w:szCs w:val="28"/>
          <w:lang w:val="uk-UA"/>
        </w:rPr>
        <w:t>невід’ємною частиною еволюції фотомистецтва, як історичного, так і творчого явища.</w:t>
      </w:r>
    </w:p>
    <w:p w14:paraId="7FF14739" w14:textId="77777777" w:rsidR="006A3015" w:rsidRDefault="006A3015" w:rsidP="006A3015">
      <w:pPr>
        <w:spacing w:after="0" w:line="360" w:lineRule="auto"/>
        <w:ind w:firstLine="567"/>
        <w:jc w:val="both"/>
        <w:rPr>
          <w:rFonts w:ascii="Times New Roman" w:hAnsi="Times New Roman"/>
          <w:color w:val="000000"/>
          <w:sz w:val="28"/>
          <w:szCs w:val="28"/>
          <w:lang w:val="uk-UA"/>
        </w:rPr>
      </w:pPr>
      <w:r w:rsidRPr="000047A8">
        <w:rPr>
          <w:rFonts w:ascii="Times New Roman" w:hAnsi="Times New Roman"/>
          <w:color w:val="000000"/>
          <w:sz w:val="28"/>
          <w:szCs w:val="28"/>
          <w:lang w:val="uk-UA"/>
        </w:rPr>
        <w:t>Автор</w:t>
      </w:r>
      <w:r>
        <w:rPr>
          <w:rFonts w:ascii="Times New Roman" w:hAnsi="Times New Roman"/>
          <w:color w:val="000000"/>
          <w:sz w:val="28"/>
          <w:szCs w:val="28"/>
          <w:lang w:val="uk-UA"/>
        </w:rPr>
        <w:t>и</w:t>
      </w:r>
      <w:r w:rsidRPr="000047A8">
        <w:rPr>
          <w:rFonts w:ascii="Times New Roman" w:hAnsi="Times New Roman"/>
          <w:color w:val="000000"/>
          <w:sz w:val="28"/>
          <w:szCs w:val="28"/>
          <w:lang w:val="uk-UA"/>
        </w:rPr>
        <w:t xml:space="preserve"> презенту</w:t>
      </w:r>
      <w:r>
        <w:rPr>
          <w:rFonts w:ascii="Times New Roman" w:hAnsi="Times New Roman"/>
          <w:color w:val="000000"/>
          <w:sz w:val="28"/>
          <w:szCs w:val="28"/>
          <w:lang w:val="uk-UA"/>
        </w:rPr>
        <w:t>ють</w:t>
      </w:r>
      <w:r w:rsidRPr="000047A8">
        <w:rPr>
          <w:rFonts w:ascii="Times New Roman" w:hAnsi="Times New Roman"/>
          <w:color w:val="000000"/>
          <w:sz w:val="28"/>
          <w:szCs w:val="28"/>
          <w:lang w:val="uk-UA"/>
        </w:rPr>
        <w:t xml:space="preserve"> серії фотознімків українських фотографів, зроблених у довоєнні, воєнні та післявоєнні роки ХХ століття, багато з яких стали частинами художніх виставок. Дякуючи творчому внеску цих фотографів, їх імена стали відомими за межами СРСР. Загалом, презентовано велику кількість видань та персональних авторських робіт, які залишаються популярними навіть після століть. Деякі фотознімки продовжують перебувати в приватних колекціях, інші ж стають частиною історичної спадщини минулих епох.</w:t>
      </w:r>
    </w:p>
    <w:p w14:paraId="66465E86" w14:textId="77777777" w:rsidR="006A3015" w:rsidRPr="00725A67" w:rsidRDefault="006A3015" w:rsidP="006A3015">
      <w:pPr>
        <w:spacing w:after="0" w:line="360" w:lineRule="auto"/>
        <w:ind w:firstLine="567"/>
        <w:jc w:val="both"/>
        <w:rPr>
          <w:rFonts w:ascii="Times New Roman" w:eastAsia="Times New Roman" w:hAnsi="Times New Roman"/>
          <w:color w:val="000000"/>
          <w:sz w:val="28"/>
          <w:szCs w:val="28"/>
          <w:lang w:val="uk-UA" w:eastAsia="ru-RU"/>
        </w:rPr>
      </w:pPr>
      <w:r w:rsidRPr="0093338A">
        <w:rPr>
          <w:rFonts w:ascii="Times New Roman" w:hAnsi="Times New Roman"/>
          <w:color w:val="000000"/>
          <w:sz w:val="28"/>
          <w:szCs w:val="28"/>
          <w:lang w:val="uk-UA"/>
        </w:rPr>
        <w:t>Художній стиль фотографів розкриває атмосферу початку ХХ століття, відтворює складність та відчай того часу, а в кінці - відчуття перемоги, яке супроводжує весь тернистий шлях нації. Мета створення концепції фотокниги "Історія української фотографії" полягає в збереженні духу того періоду та відтворенні його відбитків у власному авторському стилі, який також відображається в дизайні книги, зокрема в типографії, кольорі, обкладинці та розворотах.</w:t>
      </w:r>
    </w:p>
    <w:p w14:paraId="34A52E98" w14:textId="77777777" w:rsidR="006A3015" w:rsidRDefault="006A3015" w:rsidP="006A3015">
      <w:pPr>
        <w:spacing w:after="0" w:line="360" w:lineRule="auto"/>
        <w:ind w:firstLine="709"/>
        <w:jc w:val="both"/>
        <w:rPr>
          <w:rFonts w:ascii="Times New Roman" w:eastAsia="Times New Roman" w:hAnsi="Times New Roman"/>
          <w:color w:val="000000"/>
          <w:sz w:val="28"/>
          <w:szCs w:val="28"/>
          <w:lang w:val="uk-UA" w:eastAsia="ru-RU"/>
        </w:rPr>
      </w:pPr>
      <w:r w:rsidRPr="005C750E">
        <w:rPr>
          <w:rFonts w:ascii="Times New Roman" w:eastAsia="Times New Roman" w:hAnsi="Times New Roman"/>
          <w:color w:val="000000"/>
          <w:sz w:val="28"/>
          <w:szCs w:val="28"/>
          <w:lang w:val="uk-UA" w:eastAsia="ru-RU"/>
        </w:rPr>
        <w:t xml:space="preserve">Проаналізовано та відібрано фотознімки, які, на мою думку, достовірно відтворюють реалії минулого століття. Завдяки творам митців, які проливали світло на життя через свої видання, де надано докладний опис кожного знімка та короткі цитати від деяких персонажів, вивчаючи їхні повісті більш детально, можна утворити уявлення про те, як саме розгорталися події та в </w:t>
      </w:r>
      <w:r w:rsidRPr="005C750E">
        <w:rPr>
          <w:rFonts w:ascii="Times New Roman" w:eastAsia="Times New Roman" w:hAnsi="Times New Roman"/>
          <w:color w:val="000000"/>
          <w:sz w:val="28"/>
          <w:szCs w:val="28"/>
          <w:lang w:val="uk-UA" w:eastAsia="ru-RU"/>
        </w:rPr>
        <w:lastRenderedPageBreak/>
        <w:t xml:space="preserve">яких обставинах були здійснені різні знімки, включаючи їхнє місце, іноді навіть час і дату </w:t>
      </w:r>
      <w:proofErr w:type="spellStart"/>
      <w:r w:rsidRPr="005C750E">
        <w:rPr>
          <w:rFonts w:ascii="Times New Roman" w:eastAsia="Times New Roman" w:hAnsi="Times New Roman"/>
          <w:color w:val="000000"/>
          <w:sz w:val="28"/>
          <w:szCs w:val="28"/>
          <w:lang w:val="uk-UA" w:eastAsia="ru-RU"/>
        </w:rPr>
        <w:t>фотовідтворення</w:t>
      </w:r>
      <w:proofErr w:type="spellEnd"/>
      <w:r w:rsidRPr="005C750E">
        <w:rPr>
          <w:rFonts w:ascii="Times New Roman" w:eastAsia="Times New Roman" w:hAnsi="Times New Roman"/>
          <w:color w:val="000000"/>
          <w:sz w:val="28"/>
          <w:szCs w:val="28"/>
          <w:lang w:val="uk-UA" w:eastAsia="ru-RU"/>
        </w:rPr>
        <w:t xml:space="preserve"> подій.</w:t>
      </w:r>
    </w:p>
    <w:p w14:paraId="3FF956FC" w14:textId="77777777" w:rsidR="006A3015" w:rsidRDefault="006A3015" w:rsidP="006A3015">
      <w:pPr>
        <w:spacing w:after="0" w:line="360" w:lineRule="auto"/>
        <w:ind w:firstLine="708"/>
        <w:jc w:val="both"/>
        <w:rPr>
          <w:rFonts w:ascii="Times New Roman" w:hAnsi="Times New Roman"/>
          <w:color w:val="000000"/>
          <w:sz w:val="28"/>
          <w:szCs w:val="28"/>
          <w:lang w:val="uk-UA"/>
        </w:rPr>
      </w:pPr>
      <w:r w:rsidRPr="00F52F86">
        <w:rPr>
          <w:rFonts w:ascii="Times New Roman" w:hAnsi="Times New Roman"/>
          <w:color w:val="000000"/>
          <w:sz w:val="28"/>
          <w:szCs w:val="28"/>
          <w:lang w:val="uk-UA"/>
        </w:rPr>
        <w:t xml:space="preserve">Вибрано чорно-білий колір як основний для оформлення фотокниги, що відтіняє чорно-білі фотографії минулого століття і передає їхнє значення, смисли та цінності. Використано чорно-білу типографіку та фотознімки. З метою збереження ідентичності фотографій, розміщених на обкладинці та розворотах, застосовано сепію для тонування тла. Збереження натурального вигляду окремих кадрів від авторів визначено як пріоритет для передачі </w:t>
      </w:r>
      <w:proofErr w:type="spellStart"/>
      <w:r w:rsidRPr="00F52F86">
        <w:rPr>
          <w:rFonts w:ascii="Times New Roman" w:hAnsi="Times New Roman"/>
          <w:color w:val="000000"/>
          <w:sz w:val="28"/>
          <w:szCs w:val="28"/>
          <w:lang w:val="uk-UA"/>
        </w:rPr>
        <w:t>аутентичності</w:t>
      </w:r>
      <w:proofErr w:type="spellEnd"/>
      <w:r w:rsidRPr="00F52F86">
        <w:rPr>
          <w:rFonts w:ascii="Times New Roman" w:hAnsi="Times New Roman"/>
          <w:color w:val="000000"/>
          <w:sz w:val="28"/>
          <w:szCs w:val="28"/>
          <w:lang w:val="uk-UA"/>
        </w:rPr>
        <w:t xml:space="preserve">. В роботі також включені кольорові відтінки для подій з більш пізнього періоду, що додає сучасності фотографіям і розширює семантичне поле сприйняття зображень. Це здійснюється за допомогою </w:t>
      </w:r>
      <w:proofErr w:type="spellStart"/>
      <w:r w:rsidRPr="00F52F86">
        <w:rPr>
          <w:rFonts w:ascii="Times New Roman" w:hAnsi="Times New Roman"/>
          <w:color w:val="000000"/>
          <w:sz w:val="28"/>
          <w:szCs w:val="28"/>
          <w:lang w:val="uk-UA"/>
        </w:rPr>
        <w:t>полутонального</w:t>
      </w:r>
      <w:proofErr w:type="spellEnd"/>
      <w:r w:rsidRPr="00F52F86">
        <w:rPr>
          <w:rFonts w:ascii="Times New Roman" w:hAnsi="Times New Roman"/>
          <w:color w:val="000000"/>
          <w:sz w:val="28"/>
          <w:szCs w:val="28"/>
          <w:lang w:val="uk-UA"/>
        </w:rPr>
        <w:t xml:space="preserve"> </w:t>
      </w:r>
      <w:proofErr w:type="spellStart"/>
      <w:r w:rsidRPr="00F52F86">
        <w:rPr>
          <w:rFonts w:ascii="Times New Roman" w:hAnsi="Times New Roman"/>
          <w:color w:val="000000"/>
          <w:sz w:val="28"/>
          <w:szCs w:val="28"/>
          <w:lang w:val="uk-UA"/>
        </w:rPr>
        <w:t>кольорування</w:t>
      </w:r>
      <w:proofErr w:type="spellEnd"/>
      <w:r w:rsidRPr="00F52F86">
        <w:rPr>
          <w:rFonts w:ascii="Times New Roman" w:hAnsi="Times New Roman"/>
          <w:color w:val="000000"/>
          <w:sz w:val="28"/>
          <w:szCs w:val="28"/>
          <w:lang w:val="uk-UA"/>
        </w:rPr>
        <w:t xml:space="preserve">, яке впливає на власний художній стиль фотографії м'якої оптики, нагадуючи італійську кінематографічну школу і спрямоване на вираження почуттів та вражень. </w:t>
      </w:r>
    </w:p>
    <w:p w14:paraId="5B8ACC40" w14:textId="77777777" w:rsidR="006A3015" w:rsidRDefault="006A3015" w:rsidP="006A3015">
      <w:pPr>
        <w:spacing w:after="0" w:line="360" w:lineRule="auto"/>
        <w:ind w:firstLine="708"/>
        <w:jc w:val="both"/>
        <w:rPr>
          <w:rFonts w:ascii="Times New Roman" w:hAnsi="Times New Roman"/>
          <w:color w:val="000000"/>
          <w:sz w:val="28"/>
          <w:szCs w:val="28"/>
          <w:lang w:val="uk-UA"/>
        </w:rPr>
      </w:pPr>
      <w:r w:rsidRPr="00F52F86">
        <w:rPr>
          <w:rFonts w:ascii="Times New Roman" w:hAnsi="Times New Roman"/>
          <w:color w:val="000000"/>
          <w:sz w:val="28"/>
          <w:szCs w:val="28"/>
          <w:lang w:val="uk-UA"/>
        </w:rPr>
        <w:t xml:space="preserve">Під час вибору конструкції фотокниги "Історія української фотографії", був обраний книжковий формат, який відповідає сучасним тенденціям у </w:t>
      </w:r>
      <w:proofErr w:type="spellStart"/>
      <w:r w:rsidRPr="00F52F86">
        <w:rPr>
          <w:rFonts w:ascii="Times New Roman" w:hAnsi="Times New Roman"/>
          <w:color w:val="000000"/>
          <w:sz w:val="28"/>
          <w:szCs w:val="28"/>
          <w:lang w:val="uk-UA"/>
        </w:rPr>
        <w:t>фотовиданні</w:t>
      </w:r>
      <w:proofErr w:type="spellEnd"/>
      <w:r w:rsidRPr="00F52F86">
        <w:rPr>
          <w:rFonts w:ascii="Times New Roman" w:hAnsi="Times New Roman"/>
          <w:color w:val="000000"/>
          <w:sz w:val="28"/>
          <w:szCs w:val="28"/>
          <w:lang w:val="uk-UA"/>
        </w:rPr>
        <w:t>.</w:t>
      </w:r>
    </w:p>
    <w:p w14:paraId="76CA90C2" w14:textId="77777777" w:rsidR="006A3015" w:rsidRDefault="006A3015" w:rsidP="006A3015">
      <w:pPr>
        <w:spacing w:after="0" w:line="360" w:lineRule="auto"/>
        <w:ind w:firstLine="708"/>
        <w:jc w:val="both"/>
        <w:rPr>
          <w:rFonts w:ascii="Times New Roman" w:eastAsia="Times New Roman" w:hAnsi="Times New Roman"/>
          <w:color w:val="000000"/>
          <w:sz w:val="28"/>
          <w:szCs w:val="28"/>
          <w:lang w:val="uk-UA" w:eastAsia="ru-RU"/>
        </w:rPr>
      </w:pPr>
      <w:r w:rsidRPr="00771043">
        <w:rPr>
          <w:rFonts w:ascii="Times New Roman" w:eastAsia="Times New Roman" w:hAnsi="Times New Roman"/>
          <w:color w:val="000000"/>
          <w:sz w:val="28"/>
          <w:szCs w:val="28"/>
          <w:lang w:val="uk-UA" w:eastAsia="ru-RU"/>
        </w:rPr>
        <w:t xml:space="preserve">Як відомо, книжковий формат може бути вертикальним, горизонтальним або квадратним. Вертикальний формат вважається найбільш підходящим для портретних фотознімків і є оптимальним при зйомці великих планів, особливо тоді, коли в кадрі присутня лише людина, без додаткових елементів композиції. Горизонтальний формат фотокниги застосовується для зйомки витягнутих в ширину невисоких об'єктів. У фотокнизі представлені </w:t>
      </w:r>
      <w:proofErr w:type="spellStart"/>
      <w:r w:rsidRPr="00771043">
        <w:rPr>
          <w:rFonts w:ascii="Times New Roman" w:eastAsia="Times New Roman" w:hAnsi="Times New Roman"/>
          <w:color w:val="000000"/>
          <w:sz w:val="28"/>
          <w:szCs w:val="28"/>
          <w:lang w:val="uk-UA" w:eastAsia="ru-RU"/>
        </w:rPr>
        <w:t>фотосвітлини</w:t>
      </w:r>
      <w:proofErr w:type="spellEnd"/>
      <w:r w:rsidRPr="00771043">
        <w:rPr>
          <w:rFonts w:ascii="Times New Roman" w:eastAsia="Times New Roman" w:hAnsi="Times New Roman"/>
          <w:color w:val="000000"/>
          <w:sz w:val="28"/>
          <w:szCs w:val="28"/>
          <w:lang w:val="uk-UA" w:eastAsia="ru-RU"/>
        </w:rPr>
        <w:t xml:space="preserve"> в обох форматах – горизонтальному та вертикальному. У цій кваліфікаційній роботі окремі сторінки фотокниги підтримують горизонтальний та вертикальний характер фотозйомки. Формат фотокниги "Історія української фотографії" </w:t>
      </w:r>
      <w:r>
        <w:rPr>
          <w:rFonts w:ascii="Times New Roman" w:eastAsia="Times New Roman" w:hAnsi="Times New Roman"/>
          <w:color w:val="000000"/>
          <w:sz w:val="28"/>
          <w:szCs w:val="28"/>
          <w:lang w:val="uk-UA" w:eastAsia="ru-RU"/>
        </w:rPr>
        <w:t>має квадратний формат</w:t>
      </w:r>
      <w:r w:rsidRPr="00771043">
        <w:rPr>
          <w:rFonts w:ascii="Times New Roman" w:eastAsia="Times New Roman" w:hAnsi="Times New Roman"/>
          <w:color w:val="000000"/>
          <w:sz w:val="28"/>
          <w:szCs w:val="28"/>
          <w:lang w:val="uk-UA" w:eastAsia="ru-RU"/>
        </w:rPr>
        <w:t>: 290х290 мм.</w:t>
      </w:r>
    </w:p>
    <w:p w14:paraId="542056B0" w14:textId="77777777" w:rsidR="006A3015" w:rsidRDefault="006A3015" w:rsidP="006A3015">
      <w:pPr>
        <w:spacing w:after="0" w:line="360" w:lineRule="auto"/>
        <w:ind w:firstLine="708"/>
        <w:jc w:val="both"/>
        <w:rPr>
          <w:rFonts w:ascii="Times New Roman" w:eastAsia="Times New Roman" w:hAnsi="Times New Roman"/>
          <w:color w:val="000000"/>
          <w:sz w:val="28"/>
          <w:szCs w:val="28"/>
          <w:lang w:val="uk-UA" w:eastAsia="ru-RU"/>
        </w:rPr>
      </w:pPr>
      <w:r w:rsidRPr="006D6415">
        <w:rPr>
          <w:rFonts w:ascii="Times New Roman" w:eastAsia="Times New Roman" w:hAnsi="Times New Roman"/>
          <w:color w:val="000000"/>
          <w:sz w:val="28"/>
          <w:szCs w:val="28"/>
          <w:lang w:val="uk-UA" w:eastAsia="ru-RU"/>
        </w:rPr>
        <w:t xml:space="preserve">Текст, який ідеально доповнює фотознімки на сторінках фотокниги, стає ключовим компонентом видання. </w:t>
      </w:r>
      <w:r>
        <w:rPr>
          <w:rFonts w:ascii="Times New Roman" w:eastAsia="Times New Roman" w:hAnsi="Times New Roman"/>
          <w:color w:val="000000"/>
          <w:sz w:val="28"/>
          <w:szCs w:val="28"/>
          <w:lang w:val="uk-UA" w:eastAsia="ru-RU"/>
        </w:rPr>
        <w:t>Якщо н</w:t>
      </w:r>
      <w:r w:rsidRPr="006D6415">
        <w:rPr>
          <w:rFonts w:ascii="Times New Roman" w:eastAsia="Times New Roman" w:hAnsi="Times New Roman"/>
          <w:color w:val="000000"/>
          <w:sz w:val="28"/>
          <w:szCs w:val="28"/>
          <w:lang w:val="uk-UA" w:eastAsia="ru-RU"/>
        </w:rPr>
        <w:t xml:space="preserve">азви фотознімків відсутні, </w:t>
      </w:r>
      <w:r>
        <w:rPr>
          <w:rFonts w:ascii="Times New Roman" w:eastAsia="Times New Roman" w:hAnsi="Times New Roman"/>
          <w:color w:val="000000"/>
          <w:sz w:val="28"/>
          <w:szCs w:val="28"/>
          <w:lang w:val="uk-UA" w:eastAsia="ru-RU"/>
        </w:rPr>
        <w:t>то</w:t>
      </w:r>
      <w:r w:rsidRPr="006D6415">
        <w:rPr>
          <w:rFonts w:ascii="Times New Roman" w:eastAsia="Times New Roman" w:hAnsi="Times New Roman"/>
          <w:color w:val="000000"/>
          <w:sz w:val="28"/>
          <w:szCs w:val="28"/>
          <w:lang w:val="uk-UA" w:eastAsia="ru-RU"/>
        </w:rPr>
        <w:t xml:space="preserve"> текст виконує роль смислової конотації, надаючи виданню глибокий зміст.</w:t>
      </w:r>
      <w:r>
        <w:rPr>
          <w:rFonts w:ascii="Times New Roman" w:eastAsia="Times New Roman" w:hAnsi="Times New Roman"/>
          <w:color w:val="000000"/>
          <w:sz w:val="28"/>
          <w:szCs w:val="28"/>
          <w:lang w:val="uk-UA" w:eastAsia="ru-RU"/>
        </w:rPr>
        <w:t xml:space="preserve"> </w:t>
      </w:r>
      <w:r w:rsidRPr="006D6415">
        <w:rPr>
          <w:rFonts w:ascii="Times New Roman" w:eastAsia="Times New Roman" w:hAnsi="Times New Roman"/>
          <w:color w:val="000000"/>
          <w:sz w:val="28"/>
          <w:szCs w:val="28"/>
          <w:lang w:val="uk-UA" w:eastAsia="ru-RU"/>
        </w:rPr>
        <w:t xml:space="preserve">Рядки, </w:t>
      </w:r>
      <w:r w:rsidRPr="006D6415">
        <w:rPr>
          <w:rFonts w:ascii="Times New Roman" w:eastAsia="Times New Roman" w:hAnsi="Times New Roman"/>
          <w:color w:val="000000"/>
          <w:sz w:val="28"/>
          <w:szCs w:val="28"/>
          <w:lang w:val="uk-UA" w:eastAsia="ru-RU"/>
        </w:rPr>
        <w:lastRenderedPageBreak/>
        <w:t>розташовані на розворотах книги, передають настрій складних і неоднозначних історичних періодів і стають основою для поєднання зображень.</w:t>
      </w:r>
    </w:p>
    <w:p w14:paraId="77AA93A6" w14:textId="77777777" w:rsidR="006A3015" w:rsidRDefault="006A3015" w:rsidP="006A3015">
      <w:pPr>
        <w:spacing w:after="0" w:line="360" w:lineRule="auto"/>
        <w:ind w:firstLine="708"/>
        <w:jc w:val="both"/>
        <w:rPr>
          <w:rFonts w:ascii="Times New Roman" w:eastAsia="Times New Roman" w:hAnsi="Times New Roman"/>
          <w:color w:val="000000"/>
          <w:sz w:val="28"/>
          <w:szCs w:val="28"/>
          <w:lang w:val="uk-UA" w:eastAsia="ru-RU"/>
        </w:rPr>
      </w:pPr>
      <w:r w:rsidRPr="006D6415">
        <w:rPr>
          <w:rFonts w:ascii="Times New Roman" w:eastAsia="Times New Roman" w:hAnsi="Times New Roman"/>
          <w:color w:val="000000"/>
          <w:sz w:val="28"/>
          <w:szCs w:val="28"/>
          <w:lang w:val="uk-UA" w:eastAsia="ru-RU"/>
        </w:rPr>
        <w:t>Мова фотокниги є виключно українською. Це мова класиків та авторів, які згадуються в роботі, а також мова українського літопису. Використання української мови визначається філософською перспективою, яка відзначається чіткою артикуляцією та ритмічністю. На мою думку, вибір української мови відповідає ритму, що є одним з основних принципів дизайну фотокниги.</w:t>
      </w:r>
    </w:p>
    <w:p w14:paraId="65EF2EDB" w14:textId="77777777" w:rsidR="006A3015" w:rsidRDefault="006A3015" w:rsidP="006A3015">
      <w:pPr>
        <w:spacing w:after="0" w:line="360" w:lineRule="auto"/>
        <w:ind w:firstLine="709"/>
        <w:jc w:val="both"/>
        <w:rPr>
          <w:rFonts w:ascii="Times New Roman" w:hAnsi="Times New Roman"/>
          <w:color w:val="000000"/>
          <w:sz w:val="28"/>
          <w:szCs w:val="28"/>
          <w:lang w:val="uk-UA"/>
        </w:rPr>
      </w:pPr>
      <w:r w:rsidRPr="00B36C60">
        <w:rPr>
          <w:rFonts w:ascii="Times New Roman" w:hAnsi="Times New Roman"/>
          <w:color w:val="000000"/>
          <w:sz w:val="28"/>
          <w:szCs w:val="28"/>
          <w:lang w:val="uk-UA"/>
        </w:rPr>
        <w:t>Обкладинка має назву виключно українською мовою, що передає суть фотокниги. Назва є лаконічною та не претендує на оригінальність.</w:t>
      </w:r>
    </w:p>
    <w:p w14:paraId="23E56299" w14:textId="77777777" w:rsidR="006A3015" w:rsidRDefault="006A3015" w:rsidP="006A3015">
      <w:pPr>
        <w:spacing w:after="0" w:line="360" w:lineRule="auto"/>
        <w:ind w:firstLine="709"/>
        <w:jc w:val="both"/>
        <w:rPr>
          <w:rFonts w:ascii="Times New Roman" w:hAnsi="Times New Roman"/>
          <w:color w:val="000000"/>
          <w:sz w:val="28"/>
          <w:szCs w:val="28"/>
          <w:lang w:val="uk-UA"/>
        </w:rPr>
      </w:pPr>
      <w:r w:rsidRPr="00B36C60">
        <w:rPr>
          <w:rFonts w:ascii="Times New Roman" w:hAnsi="Times New Roman"/>
          <w:color w:val="000000"/>
          <w:sz w:val="28"/>
          <w:szCs w:val="28"/>
          <w:lang w:val="uk-UA"/>
        </w:rPr>
        <w:t xml:space="preserve">Вибір стилістичного рішення також визначає використання шрифту, який характеризується розміром, стилем та візуальними ефектами. Після детального розгляду та вибору шрифтів, які, на мою думку, </w:t>
      </w:r>
      <w:r>
        <w:rPr>
          <w:rFonts w:ascii="Times New Roman" w:hAnsi="Times New Roman"/>
          <w:color w:val="000000"/>
          <w:sz w:val="28"/>
          <w:szCs w:val="28"/>
          <w:lang w:val="uk-UA"/>
        </w:rPr>
        <w:t>у</w:t>
      </w:r>
      <w:r w:rsidRPr="00B36C60">
        <w:rPr>
          <w:rFonts w:ascii="Times New Roman" w:hAnsi="Times New Roman"/>
          <w:color w:val="000000"/>
          <w:sz w:val="28"/>
          <w:szCs w:val="28"/>
          <w:lang w:val="uk-UA"/>
        </w:rPr>
        <w:t xml:space="preserve"> найкращий спосіб виражають стиль, було прийнято відповідне рішення.</w:t>
      </w:r>
    </w:p>
    <w:p w14:paraId="320455A9" w14:textId="38A2C2A9" w:rsidR="006A3015" w:rsidRDefault="006A3015" w:rsidP="006A3015">
      <w:pPr>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Використані шрифти відповідають сучасному стилю та не руйнують історичне </w:t>
      </w:r>
      <w:r w:rsidRPr="00F01E4D">
        <w:rPr>
          <w:rFonts w:ascii="Times New Roman" w:hAnsi="Times New Roman"/>
          <w:color w:val="000000"/>
          <w:sz w:val="28"/>
          <w:szCs w:val="28"/>
          <w:lang w:val="uk-UA"/>
        </w:rPr>
        <w:t xml:space="preserve">підґрунтя  своїм </w:t>
      </w:r>
      <w:r>
        <w:rPr>
          <w:rFonts w:ascii="Times New Roman" w:hAnsi="Times New Roman"/>
          <w:color w:val="000000"/>
          <w:sz w:val="28"/>
          <w:szCs w:val="28"/>
          <w:lang w:val="uk-UA"/>
        </w:rPr>
        <w:t>і</w:t>
      </w:r>
      <w:r w:rsidR="00A24D86">
        <w:rPr>
          <w:rFonts w:ascii="Times New Roman" w:hAnsi="Times New Roman"/>
          <w:color w:val="000000"/>
          <w:sz w:val="28"/>
          <w:szCs w:val="28"/>
          <w:lang w:val="uk-UA"/>
        </w:rPr>
        <w:t>н</w:t>
      </w:r>
      <w:r>
        <w:rPr>
          <w:rFonts w:ascii="Times New Roman" w:hAnsi="Times New Roman"/>
          <w:color w:val="000000"/>
          <w:sz w:val="28"/>
          <w:szCs w:val="28"/>
          <w:lang w:val="uk-UA"/>
        </w:rPr>
        <w:t>новаційним підходом притаманне більшості сучасних шрифтів.(мал.1)</w:t>
      </w:r>
    </w:p>
    <w:p w14:paraId="6B56F235" w14:textId="77777777" w:rsidR="006A3015" w:rsidRPr="00F01E4D" w:rsidRDefault="006A3015" w:rsidP="006A301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77696" behindDoc="0" locked="0" layoutInCell="1" allowOverlap="1" wp14:anchorId="526A0622" wp14:editId="487A2104">
            <wp:simplePos x="0" y="0"/>
            <wp:positionH relativeFrom="margin">
              <wp:posOffset>584835</wp:posOffset>
            </wp:positionH>
            <wp:positionV relativeFrom="paragraph">
              <wp:posOffset>156210</wp:posOffset>
            </wp:positionV>
            <wp:extent cx="4290060" cy="2922887"/>
            <wp:effectExtent l="152400" t="152400" r="358140" b="354330"/>
            <wp:wrapNone/>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8">
                      <a:extLst>
                        <a:ext uri="{28A0092B-C50C-407E-A947-70E740481C1C}">
                          <a14:useLocalDpi xmlns:a14="http://schemas.microsoft.com/office/drawing/2010/main" val="0"/>
                        </a:ext>
                      </a:extLst>
                    </a:blip>
                    <a:srcRect r="26548"/>
                    <a:stretch/>
                  </pic:blipFill>
                  <pic:spPr bwMode="auto">
                    <a:xfrm>
                      <a:off x="0" y="0"/>
                      <a:ext cx="4290060" cy="2922887"/>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0196D5D7"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129652E1"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2BF636F1"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1FA6792E"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5083AFB1"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66F7F08D"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50D45240"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7C6432D8"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2AFF8141"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270E6CF6"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6F76E4BE" w14:textId="77777777" w:rsidR="006A3015" w:rsidRPr="00F01E4D" w:rsidRDefault="006A3015" w:rsidP="006A3015">
      <w:pPr>
        <w:spacing w:after="0" w:line="360" w:lineRule="auto"/>
        <w:jc w:val="center"/>
        <w:rPr>
          <w:rFonts w:ascii="Times New Roman" w:hAnsi="Times New Roman" w:cs="Times New Roman"/>
          <w:sz w:val="28"/>
          <w:szCs w:val="28"/>
          <w:lang w:val="uk-UA"/>
        </w:rPr>
      </w:pPr>
      <w:r w:rsidRPr="00F01E4D">
        <w:rPr>
          <w:rFonts w:ascii="Times New Roman" w:hAnsi="Times New Roman" w:cs="Times New Roman"/>
          <w:sz w:val="28"/>
          <w:szCs w:val="28"/>
          <w:lang w:val="uk-UA"/>
        </w:rPr>
        <w:t>(мал1)</w:t>
      </w:r>
    </w:p>
    <w:p w14:paraId="3F3242E3" w14:textId="77777777" w:rsidR="006A3015" w:rsidRDefault="006A3015" w:rsidP="006A3015">
      <w:pPr>
        <w:spacing w:after="0" w:line="360" w:lineRule="auto"/>
        <w:ind w:firstLine="720"/>
        <w:jc w:val="center"/>
        <w:rPr>
          <w:rFonts w:ascii="Times New Roman" w:hAnsi="Times New Roman" w:cs="Times New Roman"/>
          <w:sz w:val="28"/>
          <w:szCs w:val="28"/>
          <w:highlight w:val="yellow"/>
          <w:lang w:val="uk-UA"/>
        </w:rPr>
      </w:pPr>
    </w:p>
    <w:p w14:paraId="063CCDAB" w14:textId="77777777" w:rsidR="006A3015" w:rsidRDefault="006A3015" w:rsidP="006A3015">
      <w:pPr>
        <w:spacing w:after="0" w:line="360" w:lineRule="auto"/>
        <w:ind w:firstLine="720"/>
        <w:jc w:val="both"/>
        <w:rPr>
          <w:rFonts w:ascii="Times New Roman" w:hAnsi="Times New Roman"/>
          <w:color w:val="000000"/>
          <w:sz w:val="28"/>
          <w:szCs w:val="28"/>
          <w:lang w:val="uk-UA"/>
        </w:rPr>
      </w:pPr>
      <w:r w:rsidRPr="00FB34EC">
        <w:rPr>
          <w:rFonts w:ascii="Times New Roman" w:hAnsi="Times New Roman"/>
          <w:color w:val="000000"/>
          <w:sz w:val="28"/>
          <w:szCs w:val="28"/>
          <w:lang w:val="uk-UA"/>
        </w:rPr>
        <w:lastRenderedPageBreak/>
        <w:t>Для найменування фотокниги "</w:t>
      </w:r>
      <w:r w:rsidRPr="00FB34EC">
        <w:rPr>
          <w:rFonts w:ascii="Kudryashev Headline" w:hAnsi="Kudryashev Headline" w:cs="Kudryashev Headline"/>
          <w:color w:val="000000"/>
          <w:sz w:val="28"/>
          <w:szCs w:val="28"/>
          <w:lang w:val="uk-UA"/>
        </w:rPr>
        <w:t>Історія українського фотомистецтва</w:t>
      </w:r>
      <w:r w:rsidRPr="00FB34EC">
        <w:rPr>
          <w:rFonts w:ascii="Times New Roman" w:hAnsi="Times New Roman"/>
          <w:color w:val="000000"/>
          <w:sz w:val="28"/>
          <w:szCs w:val="28"/>
          <w:lang w:val="uk-UA"/>
        </w:rPr>
        <w:t>", яке розміщено на обкладинці, а також для тексту, що супроводжує фотознім</w:t>
      </w:r>
      <w:r>
        <w:rPr>
          <w:rFonts w:ascii="Times New Roman" w:hAnsi="Times New Roman"/>
          <w:color w:val="000000"/>
          <w:sz w:val="28"/>
          <w:szCs w:val="28"/>
          <w:lang w:val="uk-UA"/>
        </w:rPr>
        <w:t>ок</w:t>
      </w:r>
      <w:r w:rsidRPr="00FB34EC">
        <w:rPr>
          <w:rFonts w:ascii="Times New Roman" w:hAnsi="Times New Roman"/>
          <w:color w:val="000000"/>
          <w:sz w:val="28"/>
          <w:szCs w:val="28"/>
          <w:lang w:val="uk-UA"/>
        </w:rPr>
        <w:t xml:space="preserve">, я вибрав шрифт - </w:t>
      </w:r>
      <w:proofErr w:type="spellStart"/>
      <w:r w:rsidRPr="00FB34EC">
        <w:rPr>
          <w:rFonts w:ascii="Times New Roman" w:hAnsi="Times New Roman"/>
          <w:color w:val="000000"/>
          <w:sz w:val="28"/>
          <w:szCs w:val="28"/>
          <w:lang w:val="uk-UA"/>
        </w:rPr>
        <w:t>Kudryashev</w:t>
      </w:r>
      <w:proofErr w:type="spellEnd"/>
      <w:r w:rsidRPr="00FB34EC">
        <w:rPr>
          <w:rFonts w:ascii="Times New Roman" w:hAnsi="Times New Roman"/>
          <w:color w:val="000000"/>
          <w:sz w:val="28"/>
          <w:szCs w:val="28"/>
          <w:lang w:val="uk-UA"/>
        </w:rPr>
        <w:t xml:space="preserve"> </w:t>
      </w:r>
      <w:proofErr w:type="spellStart"/>
      <w:r w:rsidRPr="00FB34EC">
        <w:rPr>
          <w:rFonts w:ascii="Times New Roman" w:hAnsi="Times New Roman"/>
          <w:color w:val="000000"/>
          <w:sz w:val="28"/>
          <w:szCs w:val="28"/>
          <w:lang w:val="uk-UA"/>
        </w:rPr>
        <w:t>Headline</w:t>
      </w:r>
      <w:proofErr w:type="spellEnd"/>
      <w:r w:rsidRPr="00FB34EC">
        <w:rPr>
          <w:rFonts w:ascii="Times New Roman" w:hAnsi="Times New Roman"/>
          <w:color w:val="000000"/>
          <w:sz w:val="28"/>
          <w:szCs w:val="28"/>
          <w:lang w:val="uk-UA"/>
        </w:rPr>
        <w:t xml:space="preserve">. Колір тексту - чорний. Вибраний шрифт створює візуальний ефект легкості, цілісності та </w:t>
      </w:r>
      <w:proofErr w:type="spellStart"/>
      <w:r w:rsidRPr="00FB34EC">
        <w:rPr>
          <w:rFonts w:ascii="Times New Roman" w:hAnsi="Times New Roman"/>
          <w:color w:val="000000"/>
          <w:sz w:val="28"/>
          <w:szCs w:val="28"/>
          <w:lang w:val="uk-UA"/>
        </w:rPr>
        <w:t>витягнутості</w:t>
      </w:r>
      <w:proofErr w:type="spellEnd"/>
      <w:r w:rsidRPr="00FB34EC">
        <w:rPr>
          <w:rFonts w:ascii="Times New Roman" w:hAnsi="Times New Roman"/>
          <w:color w:val="000000"/>
          <w:sz w:val="28"/>
          <w:szCs w:val="28"/>
          <w:lang w:val="uk-UA"/>
        </w:rPr>
        <w:t>.</w:t>
      </w:r>
    </w:p>
    <w:p w14:paraId="65AACC5F" w14:textId="77777777" w:rsidR="006A3015" w:rsidRDefault="006A3015" w:rsidP="006A3015">
      <w:pPr>
        <w:spacing w:after="0" w:line="360" w:lineRule="auto"/>
        <w:ind w:firstLine="720"/>
        <w:jc w:val="both"/>
        <w:rPr>
          <w:rFonts w:ascii="Times New Roman" w:hAnsi="Times New Roman"/>
          <w:color w:val="000000"/>
          <w:sz w:val="28"/>
          <w:szCs w:val="28"/>
          <w:lang w:val="uk-UA"/>
        </w:rPr>
      </w:pPr>
      <w:r w:rsidRPr="00FB34EC">
        <w:rPr>
          <w:rFonts w:ascii="Times New Roman" w:hAnsi="Times New Roman"/>
          <w:color w:val="000000"/>
          <w:sz w:val="28"/>
          <w:szCs w:val="28"/>
          <w:lang w:val="uk-UA"/>
        </w:rPr>
        <w:t>Розташування назви вибирається так, щоб не порушити загальну композицію макета та його ритм. Назва розміщена зверху на передній частині обкладинки. Чорний колір назви створює відчуття контрасту та витонченості.</w:t>
      </w:r>
    </w:p>
    <w:p w14:paraId="646F3BA4" w14:textId="77777777" w:rsidR="006A3015" w:rsidRDefault="006A3015" w:rsidP="006A3015">
      <w:pPr>
        <w:spacing w:after="0" w:line="360" w:lineRule="auto"/>
        <w:ind w:firstLine="720"/>
        <w:jc w:val="both"/>
        <w:rPr>
          <w:rFonts w:ascii="Times New Roman" w:hAnsi="Times New Roman"/>
          <w:color w:val="000000"/>
          <w:sz w:val="28"/>
          <w:szCs w:val="28"/>
          <w:lang w:val="uk-UA"/>
        </w:rPr>
      </w:pPr>
      <w:r>
        <w:rPr>
          <w:rFonts w:ascii="Times New Roman" w:hAnsi="Times New Roman"/>
          <w:noProof/>
          <w:color w:val="000000"/>
          <w:sz w:val="28"/>
          <w:szCs w:val="28"/>
          <w:lang w:val="uk-UA"/>
        </w:rPr>
        <w:drawing>
          <wp:anchor distT="0" distB="0" distL="114300" distR="114300" simplePos="0" relativeHeight="251678720" behindDoc="0" locked="0" layoutInCell="1" allowOverlap="1" wp14:anchorId="1051680E" wp14:editId="1E118D25">
            <wp:simplePos x="0" y="0"/>
            <wp:positionH relativeFrom="margin">
              <wp:align>right</wp:align>
            </wp:positionH>
            <wp:positionV relativeFrom="paragraph">
              <wp:posOffset>685800</wp:posOffset>
            </wp:positionV>
            <wp:extent cx="5318760" cy="5318760"/>
            <wp:effectExtent l="152400" t="152400" r="358140" b="358140"/>
            <wp:wrapSquare wrapText="bothSides"/>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318760" cy="531876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Pr="00FB34EC">
        <w:rPr>
          <w:rFonts w:ascii="Times New Roman" w:hAnsi="Times New Roman"/>
          <w:color w:val="000000"/>
          <w:sz w:val="28"/>
          <w:szCs w:val="28"/>
          <w:lang w:val="uk-UA"/>
        </w:rPr>
        <w:t>Фоном обкладинки служить фотознімок, що одним елементом описує тематику книги та епоху, що розглядається.</w:t>
      </w:r>
      <w:r>
        <w:rPr>
          <w:rFonts w:ascii="Times New Roman" w:hAnsi="Times New Roman"/>
          <w:color w:val="000000"/>
          <w:sz w:val="28"/>
          <w:szCs w:val="28"/>
          <w:lang w:val="uk-UA"/>
        </w:rPr>
        <w:t>(мал.2)</w:t>
      </w:r>
    </w:p>
    <w:p w14:paraId="1A4FE855" w14:textId="77777777" w:rsidR="006A3015" w:rsidRDefault="006A3015" w:rsidP="006A3015">
      <w:pPr>
        <w:spacing w:after="0" w:line="360" w:lineRule="auto"/>
        <w:ind w:firstLine="720"/>
        <w:jc w:val="center"/>
        <w:rPr>
          <w:rFonts w:ascii="Times New Roman" w:hAnsi="Times New Roman"/>
          <w:color w:val="000000"/>
          <w:sz w:val="28"/>
          <w:szCs w:val="28"/>
          <w:lang w:val="uk-UA"/>
        </w:rPr>
      </w:pPr>
      <w:r>
        <w:rPr>
          <w:rFonts w:ascii="Times New Roman" w:hAnsi="Times New Roman"/>
          <w:color w:val="000000"/>
          <w:sz w:val="28"/>
          <w:szCs w:val="28"/>
          <w:lang w:val="uk-UA"/>
        </w:rPr>
        <w:t>(мал.2)</w:t>
      </w:r>
    </w:p>
    <w:p w14:paraId="0690D1FC" w14:textId="77777777" w:rsidR="006A3015" w:rsidRPr="00D87F14" w:rsidRDefault="006A3015" w:rsidP="006A3015">
      <w:pPr>
        <w:spacing w:after="0" w:line="360" w:lineRule="auto"/>
        <w:ind w:firstLine="720"/>
        <w:jc w:val="center"/>
        <w:rPr>
          <w:rFonts w:ascii="Times New Roman" w:hAnsi="Times New Roman" w:cs="Times New Roman"/>
          <w:sz w:val="28"/>
          <w:szCs w:val="28"/>
          <w:highlight w:val="yellow"/>
          <w:lang w:val="uk-UA"/>
        </w:rPr>
      </w:pPr>
    </w:p>
    <w:p w14:paraId="60B2FEA6" w14:textId="284C7C44" w:rsidR="008A0250" w:rsidRDefault="006A3015" w:rsidP="006A3015">
      <w:pPr>
        <w:spacing w:after="0" w:line="360" w:lineRule="auto"/>
        <w:ind w:firstLine="720"/>
        <w:jc w:val="both"/>
        <w:rPr>
          <w:rFonts w:ascii="Times New Roman" w:hAnsi="Times New Roman" w:cs="Times New Roman"/>
          <w:sz w:val="28"/>
          <w:szCs w:val="28"/>
          <w:lang w:val="uk-UA"/>
        </w:rPr>
      </w:pPr>
      <w:bookmarkStart w:id="5" w:name="_Hlk154514264"/>
      <w:r w:rsidRPr="003431C1">
        <w:rPr>
          <w:rFonts w:ascii="Times New Roman" w:hAnsi="Times New Roman" w:cs="Times New Roman"/>
          <w:sz w:val="28"/>
          <w:szCs w:val="28"/>
          <w:lang w:val="uk-UA"/>
        </w:rPr>
        <w:lastRenderedPageBreak/>
        <w:t xml:space="preserve">Створення дизайну обкладинки </w:t>
      </w:r>
      <w:proofErr w:type="spellStart"/>
      <w:r w:rsidRPr="003431C1">
        <w:rPr>
          <w:rFonts w:ascii="Times New Roman" w:hAnsi="Times New Roman" w:cs="Times New Roman"/>
          <w:sz w:val="28"/>
          <w:szCs w:val="28"/>
          <w:lang w:val="uk-UA"/>
        </w:rPr>
        <w:t>фотовидання</w:t>
      </w:r>
      <w:proofErr w:type="spellEnd"/>
      <w:r w:rsidRPr="003431C1">
        <w:rPr>
          <w:rFonts w:ascii="Times New Roman" w:hAnsi="Times New Roman" w:cs="Times New Roman"/>
          <w:sz w:val="28"/>
          <w:szCs w:val="28"/>
          <w:lang w:val="uk-UA"/>
        </w:rPr>
        <w:t xml:space="preserve"> вимагало врахування певних методологічних принципів.</w:t>
      </w:r>
      <w:r w:rsidR="008A0250">
        <w:rPr>
          <w:rFonts w:ascii="Times New Roman" w:hAnsi="Times New Roman" w:cs="Times New Roman"/>
          <w:sz w:val="28"/>
          <w:szCs w:val="28"/>
          <w:lang w:val="uk-UA"/>
        </w:rPr>
        <w:t xml:space="preserve"> А саме: </w:t>
      </w:r>
    </w:p>
    <w:p w14:paraId="19480B28" w14:textId="4973A592" w:rsidR="008A0250" w:rsidRPr="008A0250" w:rsidRDefault="008A0250" w:rsidP="008A0250">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0250">
        <w:rPr>
          <w:rFonts w:ascii="Times New Roman" w:hAnsi="Times New Roman" w:cs="Times New Roman"/>
          <w:sz w:val="28"/>
          <w:szCs w:val="28"/>
          <w:lang w:val="uk-UA"/>
        </w:rPr>
        <w:t>Обкладинка повинна бути візуально єдиною та стійкою. Використовуйте однакові кольори, шрифти та елементи, щоб створити сприятливий враження про спрощену та стильну композицію.</w:t>
      </w:r>
    </w:p>
    <w:p w14:paraId="74A3A309" w14:textId="2A97E2D9" w:rsidR="008A0250" w:rsidRPr="008A0250" w:rsidRDefault="008A0250" w:rsidP="008A0250">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0250">
        <w:rPr>
          <w:rFonts w:ascii="Times New Roman" w:hAnsi="Times New Roman" w:cs="Times New Roman"/>
          <w:sz w:val="28"/>
          <w:szCs w:val="28"/>
          <w:lang w:val="uk-UA"/>
        </w:rPr>
        <w:t>Використовуйте контраст для того, щоб основний елемент (наприклад, заголовок чи головний зображений) виділявся. Це дозволяє привертати увагу та робить обкладинку більш чіткою.</w:t>
      </w:r>
    </w:p>
    <w:p w14:paraId="1FE67959" w14:textId="2D319971" w:rsidR="008A0250" w:rsidRPr="008A0250" w:rsidRDefault="008A0250" w:rsidP="008A0250">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0250">
        <w:rPr>
          <w:rFonts w:ascii="Times New Roman" w:hAnsi="Times New Roman" w:cs="Times New Roman"/>
          <w:sz w:val="28"/>
          <w:szCs w:val="28"/>
          <w:lang w:val="uk-UA"/>
        </w:rPr>
        <w:t>Забезпечте баланс між різними елементами дизайну, такими як текст, фотографії та графічні елементи. Уникайте переваги в одному напрямку, яка може створити неврівноваженість.</w:t>
      </w:r>
    </w:p>
    <w:p w14:paraId="62D85665" w14:textId="586B90F0" w:rsidR="008A0250" w:rsidRPr="008A0250" w:rsidRDefault="008A0250" w:rsidP="008A0250">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0250">
        <w:rPr>
          <w:rFonts w:ascii="Times New Roman" w:hAnsi="Times New Roman" w:cs="Times New Roman"/>
          <w:sz w:val="28"/>
          <w:szCs w:val="28"/>
          <w:lang w:val="uk-UA"/>
        </w:rPr>
        <w:t>Дотримуйтеся гармонійних пропорцій між різними елементами обкладинки. Враховуйте розміри та розташування тексту, фотографій та інших елементів.</w:t>
      </w:r>
    </w:p>
    <w:p w14:paraId="31A42E71" w14:textId="19C44297" w:rsidR="008A0250" w:rsidRPr="008A0250" w:rsidRDefault="008A0250" w:rsidP="008A0250">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0250">
        <w:rPr>
          <w:rFonts w:ascii="Times New Roman" w:hAnsi="Times New Roman" w:cs="Times New Roman"/>
          <w:sz w:val="28"/>
          <w:szCs w:val="28"/>
          <w:lang w:val="uk-UA"/>
        </w:rPr>
        <w:t xml:space="preserve">Визначте головний елемент або інформацію, яку ви хочете виділити. Використовуйте різні розміри шрифту, кольори або стилізацію, щоб створити </w:t>
      </w:r>
      <w:proofErr w:type="spellStart"/>
      <w:r w:rsidRPr="008A0250">
        <w:rPr>
          <w:rFonts w:ascii="Times New Roman" w:hAnsi="Times New Roman" w:cs="Times New Roman"/>
          <w:sz w:val="28"/>
          <w:szCs w:val="28"/>
          <w:lang w:val="uk-UA"/>
        </w:rPr>
        <w:t>гієрархію</w:t>
      </w:r>
      <w:proofErr w:type="spellEnd"/>
      <w:r w:rsidRPr="008A0250">
        <w:rPr>
          <w:rFonts w:ascii="Times New Roman" w:hAnsi="Times New Roman" w:cs="Times New Roman"/>
          <w:sz w:val="28"/>
          <w:szCs w:val="28"/>
          <w:lang w:val="uk-UA"/>
        </w:rPr>
        <w:t xml:space="preserve"> та направити увагу читача.</w:t>
      </w:r>
    </w:p>
    <w:p w14:paraId="0416EDAE" w14:textId="3A8B3553" w:rsidR="008A0250" w:rsidRPr="008A0250" w:rsidRDefault="008A0250" w:rsidP="008A0250">
      <w:pPr>
        <w:pStyle w:val="a3"/>
        <w:numPr>
          <w:ilvl w:val="0"/>
          <w:numId w:val="16"/>
        </w:numPr>
        <w:spacing w:after="0" w:line="360" w:lineRule="auto"/>
        <w:ind w:left="0" w:firstLine="709"/>
        <w:jc w:val="both"/>
        <w:rPr>
          <w:rFonts w:ascii="Times New Roman" w:hAnsi="Times New Roman" w:cs="Times New Roman"/>
          <w:sz w:val="28"/>
          <w:szCs w:val="28"/>
          <w:lang w:val="uk-UA"/>
        </w:rPr>
      </w:pPr>
      <w:r w:rsidRPr="008A0250">
        <w:rPr>
          <w:rFonts w:ascii="Times New Roman" w:hAnsi="Times New Roman" w:cs="Times New Roman"/>
          <w:sz w:val="28"/>
          <w:szCs w:val="28"/>
          <w:lang w:val="uk-UA"/>
        </w:rPr>
        <w:t xml:space="preserve">Використовуйте кольори, які відображають тематику </w:t>
      </w:r>
      <w:proofErr w:type="spellStart"/>
      <w:r w:rsidRPr="008A0250">
        <w:rPr>
          <w:rFonts w:ascii="Times New Roman" w:hAnsi="Times New Roman" w:cs="Times New Roman"/>
          <w:sz w:val="28"/>
          <w:szCs w:val="28"/>
          <w:lang w:val="uk-UA"/>
        </w:rPr>
        <w:t>фотовидання</w:t>
      </w:r>
      <w:proofErr w:type="spellEnd"/>
      <w:r w:rsidRPr="008A0250">
        <w:rPr>
          <w:rFonts w:ascii="Times New Roman" w:hAnsi="Times New Roman" w:cs="Times New Roman"/>
          <w:sz w:val="28"/>
          <w:szCs w:val="28"/>
          <w:lang w:val="uk-UA"/>
        </w:rPr>
        <w:t xml:space="preserve"> та передають певний настрій чи емоції. Уникайте перенасичених кольорів, які можуть виглядати </w:t>
      </w:r>
      <w:proofErr w:type="spellStart"/>
      <w:r w:rsidRPr="008A0250">
        <w:rPr>
          <w:rFonts w:ascii="Times New Roman" w:hAnsi="Times New Roman" w:cs="Times New Roman"/>
          <w:sz w:val="28"/>
          <w:szCs w:val="28"/>
          <w:lang w:val="uk-UA"/>
        </w:rPr>
        <w:t>неприродно</w:t>
      </w:r>
      <w:proofErr w:type="spellEnd"/>
      <w:r w:rsidRPr="008A0250">
        <w:rPr>
          <w:rFonts w:ascii="Times New Roman" w:hAnsi="Times New Roman" w:cs="Times New Roman"/>
          <w:sz w:val="28"/>
          <w:szCs w:val="28"/>
          <w:lang w:val="uk-UA"/>
        </w:rPr>
        <w:t>.</w:t>
      </w:r>
    </w:p>
    <w:p w14:paraId="7CD4607F" w14:textId="692F8FF8" w:rsidR="006A3015" w:rsidRDefault="006A3015" w:rsidP="006A3015">
      <w:pPr>
        <w:spacing w:after="0" w:line="360" w:lineRule="auto"/>
        <w:ind w:firstLine="720"/>
        <w:jc w:val="both"/>
        <w:rPr>
          <w:rFonts w:ascii="Times New Roman" w:hAnsi="Times New Roman" w:cs="Times New Roman"/>
          <w:sz w:val="28"/>
          <w:szCs w:val="28"/>
          <w:lang w:val="uk-UA"/>
        </w:rPr>
      </w:pPr>
      <w:r w:rsidRPr="003431C1">
        <w:rPr>
          <w:rFonts w:ascii="Times New Roman" w:hAnsi="Times New Roman" w:cs="Times New Roman"/>
          <w:sz w:val="28"/>
          <w:szCs w:val="28"/>
          <w:lang w:val="uk-UA"/>
        </w:rPr>
        <w:t xml:space="preserve"> </w:t>
      </w:r>
      <w:bookmarkEnd w:id="5"/>
      <w:r w:rsidRPr="008378C3">
        <w:rPr>
          <w:rFonts w:ascii="Times New Roman" w:hAnsi="Times New Roman" w:cs="Times New Roman"/>
          <w:sz w:val="28"/>
          <w:szCs w:val="28"/>
          <w:lang w:val="uk-UA"/>
        </w:rPr>
        <w:t xml:space="preserve">Була визнана важливість використання знаків, які забезпечили б сприйняття глядачем єдиного та цілісного образу видання, ставши інструментом для структурного бачення. Людина природно уникає зображень, які не мають цілісності, системності, організованості та упорядкованості. Філософія давньогрецьких філософів підкреслює, що відчуття цілісності візуального продукту відображає потребу людського сприйняття предметів як упорядкованих, гармонійних та структурованих. Для дизайнера створення візуальної єдності обкладинки фотокниги полегшується тим, що глядач вже з </w:t>
      </w:r>
      <w:r w:rsidRPr="008378C3">
        <w:rPr>
          <w:rFonts w:ascii="Times New Roman" w:hAnsi="Times New Roman" w:cs="Times New Roman"/>
          <w:sz w:val="28"/>
          <w:szCs w:val="28"/>
          <w:lang w:val="uk-UA"/>
        </w:rPr>
        <w:lastRenderedPageBreak/>
        <w:t>початку налаштований на самостійний пошук організації елементів, що пов'язуються один з одним.</w:t>
      </w:r>
    </w:p>
    <w:p w14:paraId="7A86F1ED" w14:textId="77777777" w:rsidR="006A3015" w:rsidRDefault="006A3015" w:rsidP="006A3015">
      <w:pPr>
        <w:spacing w:after="0" w:line="360" w:lineRule="auto"/>
        <w:ind w:firstLine="720"/>
        <w:jc w:val="both"/>
        <w:rPr>
          <w:rFonts w:ascii="Times New Roman" w:hAnsi="Times New Roman" w:cs="Times New Roman"/>
          <w:sz w:val="28"/>
          <w:szCs w:val="28"/>
          <w:lang w:val="uk-UA"/>
        </w:rPr>
      </w:pPr>
      <w:r w:rsidRPr="008378C3">
        <w:rPr>
          <w:rFonts w:ascii="Times New Roman" w:hAnsi="Times New Roman" w:cs="Times New Roman"/>
          <w:sz w:val="28"/>
          <w:szCs w:val="28"/>
          <w:lang w:val="uk-UA"/>
        </w:rPr>
        <w:t>Візуальна композиція фотознімку формується шляхом поєднання елементів у визначеному форматі. Візуальна єдність виявляється у сприйнятті структурної цілісності композиції. Фокусування уваги глядача лише на деталях та компонентах фотознімку, ігноруючи цілісність образу та його семантичний зміст, свідчить лише про відсутність візуальної єдності матеріалу.</w:t>
      </w:r>
    </w:p>
    <w:p w14:paraId="25FC12CD" w14:textId="2E4233D3" w:rsidR="006A3015" w:rsidRDefault="006A3015" w:rsidP="006A3015">
      <w:pPr>
        <w:spacing w:after="0" w:line="360" w:lineRule="auto"/>
        <w:ind w:firstLine="720"/>
        <w:jc w:val="both"/>
        <w:rPr>
          <w:rFonts w:ascii="Times New Roman" w:hAnsi="Times New Roman" w:cs="Times New Roman"/>
          <w:sz w:val="28"/>
          <w:szCs w:val="28"/>
          <w:lang w:val="uk-UA"/>
        </w:rPr>
      </w:pPr>
      <w:r w:rsidRPr="008378C3">
        <w:rPr>
          <w:rFonts w:ascii="Times New Roman" w:hAnsi="Times New Roman" w:cs="Times New Roman"/>
          <w:sz w:val="28"/>
          <w:szCs w:val="28"/>
          <w:lang w:val="uk-UA"/>
        </w:rPr>
        <w:t>Для досягнення візуальної єдності застосовуються різні методи. Одним із широко використовуваних прийомів є повторення, яке об'єднує різні частини композиції за допомогою повторюваного елемента, такого як колір, форма, фактура, напрямок чи кут. Візуальна єдність елементів обкладинки досягнута завдяки простоті фотознімку, на якому зображено звичайний фотоапарат, відомий кожному, навіть людині, яка далека від фотографії.</w:t>
      </w:r>
    </w:p>
    <w:p w14:paraId="3CCAF1C8" w14:textId="21095981" w:rsidR="006A3015" w:rsidRDefault="006A3015" w:rsidP="006A3015">
      <w:pPr>
        <w:spacing w:after="0" w:line="360" w:lineRule="auto"/>
        <w:ind w:firstLine="720"/>
        <w:jc w:val="both"/>
        <w:rPr>
          <w:rFonts w:ascii="Times New Roman" w:hAnsi="Times New Roman" w:cs="Times New Roman"/>
          <w:sz w:val="28"/>
          <w:szCs w:val="28"/>
          <w:lang w:val="ru-RU"/>
        </w:rPr>
      </w:pPr>
      <w:r w:rsidRPr="006A3015">
        <w:rPr>
          <w:rFonts w:ascii="Times New Roman" w:hAnsi="Times New Roman" w:cs="Times New Roman"/>
          <w:sz w:val="28"/>
          <w:szCs w:val="28"/>
          <w:lang w:val="uk-UA"/>
        </w:rPr>
        <w:t xml:space="preserve">Повторення дозволяє читачеві відчути ритм. У своїй книзі "Принципи дизайну" відомі американські дизайнери Девід </w:t>
      </w:r>
      <w:proofErr w:type="spellStart"/>
      <w:r w:rsidRPr="006A3015">
        <w:rPr>
          <w:rFonts w:ascii="Times New Roman" w:hAnsi="Times New Roman" w:cs="Times New Roman"/>
          <w:sz w:val="28"/>
          <w:szCs w:val="28"/>
          <w:lang w:val="uk-UA"/>
        </w:rPr>
        <w:t>Лауер</w:t>
      </w:r>
      <w:proofErr w:type="spellEnd"/>
      <w:r w:rsidRPr="006A3015">
        <w:rPr>
          <w:rFonts w:ascii="Times New Roman" w:hAnsi="Times New Roman" w:cs="Times New Roman"/>
          <w:sz w:val="28"/>
          <w:szCs w:val="28"/>
          <w:lang w:val="uk-UA"/>
        </w:rPr>
        <w:t xml:space="preserve"> і Стівен </w:t>
      </w:r>
      <w:proofErr w:type="spellStart"/>
      <w:r w:rsidRPr="006A3015">
        <w:rPr>
          <w:rFonts w:ascii="Times New Roman" w:hAnsi="Times New Roman" w:cs="Times New Roman"/>
          <w:sz w:val="28"/>
          <w:szCs w:val="28"/>
          <w:lang w:val="uk-UA"/>
        </w:rPr>
        <w:t>Пентак</w:t>
      </w:r>
      <w:proofErr w:type="spellEnd"/>
      <w:r w:rsidRPr="006A3015">
        <w:rPr>
          <w:rFonts w:ascii="Times New Roman" w:hAnsi="Times New Roman" w:cs="Times New Roman"/>
          <w:sz w:val="28"/>
          <w:szCs w:val="28"/>
          <w:lang w:val="uk-UA"/>
        </w:rPr>
        <w:t xml:space="preserve"> визначають ритм як принцип дизайну, що ґрунтується на повторенні. Повтор у візуальному елементі створює враження єдності і, в певній мірі, присутній у більшості творів мистецтва. Зазначається, що ритм передбачає чітке повторення однакових або незначно змінених елементів.</w:t>
      </w:r>
      <w:r w:rsidRPr="006A3015">
        <w:rPr>
          <w:rFonts w:ascii="Times New Roman" w:hAnsi="Times New Roman" w:cs="Times New Roman"/>
          <w:sz w:val="28"/>
          <w:szCs w:val="28"/>
          <w:lang w:val="ru-RU"/>
        </w:rPr>
        <w:t>[</w:t>
      </w:r>
      <w:r>
        <w:rPr>
          <w:rFonts w:ascii="Times New Roman" w:hAnsi="Times New Roman" w:cs="Times New Roman"/>
          <w:sz w:val="28"/>
          <w:szCs w:val="28"/>
          <w:lang w:val="ru-RU"/>
        </w:rPr>
        <w:t>17</w:t>
      </w:r>
      <w:r w:rsidRPr="006A3015">
        <w:rPr>
          <w:rFonts w:ascii="Times New Roman" w:hAnsi="Times New Roman" w:cs="Times New Roman"/>
          <w:sz w:val="28"/>
          <w:szCs w:val="28"/>
          <w:lang w:val="ru-RU"/>
        </w:rPr>
        <w:t>]</w:t>
      </w:r>
    </w:p>
    <w:p w14:paraId="7EBB6C19" w14:textId="778DE9E4" w:rsidR="006A3015" w:rsidRDefault="00E15270" w:rsidP="006A3015">
      <w:pPr>
        <w:spacing w:after="0" w:line="360" w:lineRule="auto"/>
        <w:ind w:firstLine="720"/>
        <w:jc w:val="both"/>
        <w:rPr>
          <w:rFonts w:ascii="Times New Roman" w:hAnsi="Times New Roman" w:cs="Times New Roman"/>
          <w:sz w:val="28"/>
          <w:szCs w:val="28"/>
          <w:lang w:val="uk-UA"/>
        </w:rPr>
      </w:pPr>
      <w:r w:rsidRPr="00E15270">
        <w:rPr>
          <w:rFonts w:ascii="Times New Roman" w:hAnsi="Times New Roman" w:cs="Times New Roman"/>
          <w:sz w:val="28"/>
          <w:szCs w:val="28"/>
          <w:lang w:val="uk-UA"/>
        </w:rPr>
        <w:t xml:space="preserve">Автор </w:t>
      </w:r>
      <w:r w:rsidRPr="008A0250">
        <w:rPr>
          <w:rFonts w:ascii="Times New Roman" w:hAnsi="Times New Roman" w:cs="Times New Roman"/>
          <w:sz w:val="28"/>
          <w:szCs w:val="28"/>
          <w:lang w:val="uk-UA"/>
        </w:rPr>
        <w:t xml:space="preserve">С.  </w:t>
      </w:r>
      <w:proofErr w:type="spellStart"/>
      <w:r w:rsidRPr="008A0250">
        <w:rPr>
          <w:rFonts w:ascii="Times New Roman" w:hAnsi="Times New Roman" w:cs="Times New Roman"/>
          <w:sz w:val="28"/>
          <w:szCs w:val="28"/>
          <w:lang w:val="uk-UA"/>
        </w:rPr>
        <w:t>Водчіц</w:t>
      </w:r>
      <w:proofErr w:type="spellEnd"/>
      <w:r w:rsidRPr="00E15270">
        <w:rPr>
          <w:rFonts w:ascii="Times New Roman" w:hAnsi="Times New Roman" w:cs="Times New Roman"/>
          <w:sz w:val="28"/>
          <w:szCs w:val="28"/>
          <w:lang w:val="uk-UA"/>
        </w:rPr>
        <w:t xml:space="preserve"> детально розглядає використання ритму в книжковому дизайні [18]. Вона стверджує, що "послідовна закономірна зміна (використання або зменшення) елементів та інтервалів характеризує ритмічний порядок розташування елементів" [18]. Згідно з вченою, змішаність деяких елементів, яка відбувається послідовно та одночасно, подібна до різноманіття форм життя. Безперервний рух ока відтворює послідовність </w:t>
      </w:r>
      <w:proofErr w:type="spellStart"/>
      <w:r w:rsidRPr="00E15270">
        <w:rPr>
          <w:rFonts w:ascii="Times New Roman" w:hAnsi="Times New Roman" w:cs="Times New Roman"/>
          <w:sz w:val="28"/>
          <w:szCs w:val="28"/>
          <w:lang w:val="uk-UA"/>
        </w:rPr>
        <w:t>регулярностей</w:t>
      </w:r>
      <w:proofErr w:type="spellEnd"/>
      <w:r w:rsidRPr="00E15270">
        <w:rPr>
          <w:rFonts w:ascii="Times New Roman" w:hAnsi="Times New Roman" w:cs="Times New Roman"/>
          <w:sz w:val="28"/>
          <w:szCs w:val="28"/>
          <w:lang w:val="uk-UA"/>
        </w:rPr>
        <w:t xml:space="preserve">. С. </w:t>
      </w:r>
      <w:proofErr w:type="spellStart"/>
      <w:r w:rsidRPr="00E15270">
        <w:rPr>
          <w:rFonts w:ascii="Times New Roman" w:hAnsi="Times New Roman" w:cs="Times New Roman"/>
          <w:sz w:val="28"/>
          <w:szCs w:val="28"/>
          <w:lang w:val="uk-UA"/>
        </w:rPr>
        <w:t>Водчіц</w:t>
      </w:r>
      <w:proofErr w:type="spellEnd"/>
      <w:r w:rsidRPr="00E15270">
        <w:rPr>
          <w:rFonts w:ascii="Times New Roman" w:hAnsi="Times New Roman" w:cs="Times New Roman"/>
          <w:sz w:val="28"/>
          <w:szCs w:val="28"/>
          <w:lang w:val="uk-UA"/>
        </w:rPr>
        <w:t xml:space="preserve"> вважає, що душа, яка представляє емоційно-чуттєве сприйняття людини, відчуває ці ритми. Вчена підкреслює важливість значення та якості ритмів, оскільки вони впливають на враження читача [18].</w:t>
      </w:r>
    </w:p>
    <w:p w14:paraId="683EE8E2" w14:textId="7F195752" w:rsidR="00E15270" w:rsidRDefault="00E15270" w:rsidP="006A3015">
      <w:pPr>
        <w:spacing w:after="0" w:line="360" w:lineRule="auto"/>
        <w:ind w:firstLine="720"/>
        <w:jc w:val="both"/>
        <w:rPr>
          <w:rFonts w:ascii="Times New Roman" w:hAnsi="Times New Roman" w:cs="Times New Roman"/>
          <w:sz w:val="28"/>
          <w:szCs w:val="28"/>
          <w:lang w:val="uk-UA"/>
        </w:rPr>
      </w:pPr>
      <w:r w:rsidRPr="00E15270">
        <w:rPr>
          <w:rFonts w:ascii="Times New Roman" w:hAnsi="Times New Roman" w:cs="Times New Roman"/>
          <w:sz w:val="28"/>
          <w:szCs w:val="28"/>
          <w:lang w:val="uk-UA"/>
        </w:rPr>
        <w:lastRenderedPageBreak/>
        <w:t xml:space="preserve">"Продовження ряду підвищує його виразність та підсилює вплив ритму на емоції. Проте важливо уникати зловживань ритмом, оскільки існує максимальна границя розвитку ряду, обумовлена людськими можливостями сприйняття – довжина ритму може викликати втомленість. Відчуття монотонності, що пригнічує, зростає, особливо якщо ритмічний порядок є простим, а акценти виражені. Застосування прикладів зупинки ритму, порушення постійної послідовності його ряду, може зняти відчуття монотонності. Це є відображення тих неминучих випадковостей у житті", - вказано у книзі </w:t>
      </w:r>
      <w:r w:rsidRPr="008A0250">
        <w:rPr>
          <w:rFonts w:ascii="Times New Roman" w:hAnsi="Times New Roman" w:cs="Times New Roman"/>
          <w:sz w:val="28"/>
          <w:szCs w:val="28"/>
          <w:lang w:val="uk-UA"/>
        </w:rPr>
        <w:t xml:space="preserve">С. </w:t>
      </w:r>
      <w:proofErr w:type="spellStart"/>
      <w:r w:rsidRPr="008A0250">
        <w:rPr>
          <w:rFonts w:ascii="Times New Roman" w:hAnsi="Times New Roman" w:cs="Times New Roman"/>
          <w:sz w:val="28"/>
          <w:szCs w:val="28"/>
          <w:lang w:val="uk-UA"/>
        </w:rPr>
        <w:t>Водчіц</w:t>
      </w:r>
      <w:proofErr w:type="spellEnd"/>
      <w:r w:rsidRPr="00E15270">
        <w:rPr>
          <w:rFonts w:ascii="Times New Roman" w:hAnsi="Times New Roman" w:cs="Times New Roman"/>
          <w:sz w:val="28"/>
          <w:szCs w:val="28"/>
          <w:lang w:val="uk-UA"/>
        </w:rPr>
        <w:t xml:space="preserve"> "Естетика пропорцій у дизайні. Система книжкових пропорцій" [18]</w:t>
      </w:r>
    </w:p>
    <w:p w14:paraId="24FFE155" w14:textId="05B3DFCF" w:rsidR="00E15270" w:rsidRDefault="00E15270" w:rsidP="006A3015">
      <w:pPr>
        <w:spacing w:after="0" w:line="360" w:lineRule="auto"/>
        <w:ind w:firstLine="720"/>
        <w:jc w:val="both"/>
        <w:rPr>
          <w:rFonts w:ascii="Times New Roman" w:hAnsi="Times New Roman" w:cs="Times New Roman"/>
          <w:sz w:val="28"/>
          <w:szCs w:val="28"/>
          <w:lang w:val="uk-UA"/>
        </w:rPr>
      </w:pPr>
      <w:r w:rsidRPr="00E15270">
        <w:rPr>
          <w:rFonts w:ascii="Times New Roman" w:hAnsi="Times New Roman" w:cs="Times New Roman"/>
          <w:sz w:val="28"/>
          <w:szCs w:val="28"/>
          <w:lang w:val="uk-UA"/>
        </w:rPr>
        <w:t>Створення фотокниги "Історія українського фотомистецтва" з використанням ритму передбачало формування враження цілісності в різноманітності, періодичного розв'язання конфлікту між очікуванням і подіями, а також специфічних переживань можливого "перебою" при порушенні ритму.</w:t>
      </w:r>
    </w:p>
    <w:p w14:paraId="609DB8FA" w14:textId="5DA6653C" w:rsidR="00E15270" w:rsidRPr="006A3015" w:rsidRDefault="00E15270" w:rsidP="006A3015">
      <w:pPr>
        <w:spacing w:after="0" w:line="360" w:lineRule="auto"/>
        <w:ind w:firstLine="720"/>
        <w:jc w:val="both"/>
        <w:rPr>
          <w:rFonts w:ascii="Times New Roman" w:hAnsi="Times New Roman" w:cs="Times New Roman"/>
          <w:sz w:val="28"/>
          <w:szCs w:val="28"/>
          <w:highlight w:val="yellow"/>
          <w:lang w:val="uk-UA"/>
        </w:rPr>
      </w:pPr>
      <w:r w:rsidRPr="00E15270">
        <w:rPr>
          <w:rFonts w:ascii="Times New Roman" w:hAnsi="Times New Roman" w:cs="Times New Roman"/>
          <w:sz w:val="28"/>
          <w:szCs w:val="28"/>
          <w:lang w:val="uk-UA"/>
        </w:rPr>
        <w:t xml:space="preserve">Фотокнига, як </w:t>
      </w:r>
      <w:r w:rsidR="00F4510D">
        <w:rPr>
          <w:rFonts w:ascii="Times New Roman" w:hAnsi="Times New Roman" w:cs="Times New Roman"/>
          <w:sz w:val="28"/>
          <w:szCs w:val="28"/>
          <w:lang w:val="uk-UA"/>
        </w:rPr>
        <w:t>я</w:t>
      </w:r>
      <w:r w:rsidRPr="00E15270">
        <w:rPr>
          <w:rFonts w:ascii="Times New Roman" w:hAnsi="Times New Roman" w:cs="Times New Roman"/>
          <w:sz w:val="28"/>
          <w:szCs w:val="28"/>
          <w:lang w:val="uk-UA"/>
        </w:rPr>
        <w:t xml:space="preserve"> вже зазначи</w:t>
      </w:r>
      <w:r w:rsidR="00F4510D">
        <w:rPr>
          <w:rFonts w:ascii="Times New Roman" w:hAnsi="Times New Roman" w:cs="Times New Roman"/>
          <w:sz w:val="28"/>
          <w:szCs w:val="28"/>
          <w:lang w:val="uk-UA"/>
        </w:rPr>
        <w:t>в</w:t>
      </w:r>
      <w:r w:rsidRPr="00E15270">
        <w:rPr>
          <w:rFonts w:ascii="Times New Roman" w:hAnsi="Times New Roman" w:cs="Times New Roman"/>
          <w:sz w:val="28"/>
          <w:szCs w:val="28"/>
          <w:lang w:val="uk-UA"/>
        </w:rPr>
        <w:t xml:space="preserve">, представляє собою комбінацію фотоматеріалів та текстового супроводу. Фотографії на розворотах сторінок групуються в підгрупи, які відображають різноманітні теми, презентуючи в єдиній серії минулий час або певний період історії – </w:t>
      </w:r>
      <w:proofErr w:type="spellStart"/>
      <w:r w:rsidRPr="00E15270">
        <w:rPr>
          <w:rFonts w:ascii="Times New Roman" w:hAnsi="Times New Roman" w:cs="Times New Roman"/>
          <w:sz w:val="28"/>
          <w:szCs w:val="28"/>
          <w:lang w:val="uk-UA"/>
        </w:rPr>
        <w:t>пунктум</w:t>
      </w:r>
      <w:proofErr w:type="spellEnd"/>
      <w:r>
        <w:rPr>
          <w:rFonts w:ascii="Times New Roman" w:hAnsi="Times New Roman" w:cs="Times New Roman"/>
          <w:sz w:val="28"/>
          <w:szCs w:val="28"/>
          <w:lang w:val="uk-UA"/>
        </w:rPr>
        <w:t xml:space="preserve">. </w:t>
      </w:r>
      <w:r w:rsidRPr="00E15270">
        <w:rPr>
          <w:rFonts w:ascii="Times New Roman" w:hAnsi="Times New Roman" w:cs="Times New Roman"/>
          <w:sz w:val="28"/>
          <w:szCs w:val="28"/>
          <w:lang w:val="uk-UA"/>
        </w:rPr>
        <w:t>Фотознімки на розворотах сторінок повторюють цінності, смисли, ідеали та значення того часу, створюючи власний ритм. Фотографії взаємодоповнюють одна одну та взаємодіють у гармонійному співвідношенні. Внутрішня структура фотокниги відображена як послідовність знімків з невеликим текстовим поясненням. Наступним етапом є розташування головних та додаткових за значенням фотографій на розворотах книги.</w:t>
      </w:r>
    </w:p>
    <w:p w14:paraId="613F262D" w14:textId="28FF1193" w:rsidR="00F4510D" w:rsidRDefault="00F4510D" w:rsidP="00A54EB3">
      <w:pPr>
        <w:spacing w:after="0" w:line="360" w:lineRule="auto"/>
        <w:ind w:firstLine="708"/>
        <w:contextualSpacing/>
        <w:jc w:val="both"/>
        <w:rPr>
          <w:rFonts w:ascii="Times New Roman" w:hAnsi="Times New Roman"/>
          <w:color w:val="000000"/>
          <w:sz w:val="28"/>
          <w:szCs w:val="28"/>
          <w:lang w:val="uk-UA"/>
        </w:rPr>
      </w:pPr>
      <w:r w:rsidRPr="00F4510D">
        <w:rPr>
          <w:rFonts w:ascii="Times New Roman" w:hAnsi="Times New Roman"/>
          <w:color w:val="000000"/>
          <w:sz w:val="28"/>
          <w:szCs w:val="28"/>
          <w:lang w:val="uk-UA"/>
        </w:rPr>
        <w:t xml:space="preserve">Фотокнига "Історія українського фотомистецтва" презентує послідовність знімків, яка ставить перед собою завдання концептуально висловити певні ідеї. </w:t>
      </w:r>
      <w:r>
        <w:rPr>
          <w:rFonts w:ascii="Times New Roman" w:hAnsi="Times New Roman"/>
          <w:color w:val="000000"/>
          <w:sz w:val="28"/>
          <w:szCs w:val="28"/>
          <w:lang w:val="uk-UA"/>
        </w:rPr>
        <w:t>П</w:t>
      </w:r>
      <w:r w:rsidRPr="00F4510D">
        <w:rPr>
          <w:rFonts w:ascii="Times New Roman" w:hAnsi="Times New Roman"/>
          <w:color w:val="000000"/>
          <w:sz w:val="28"/>
          <w:szCs w:val="28"/>
          <w:lang w:val="uk-UA"/>
        </w:rPr>
        <w:t>рагне</w:t>
      </w:r>
      <w:r>
        <w:rPr>
          <w:rFonts w:ascii="Times New Roman" w:hAnsi="Times New Roman"/>
          <w:color w:val="000000"/>
          <w:sz w:val="28"/>
          <w:szCs w:val="28"/>
          <w:lang w:val="uk-UA"/>
        </w:rPr>
        <w:t>ння</w:t>
      </w:r>
      <w:r w:rsidRPr="00F4510D">
        <w:rPr>
          <w:rFonts w:ascii="Times New Roman" w:hAnsi="Times New Roman"/>
          <w:color w:val="000000"/>
          <w:sz w:val="28"/>
          <w:szCs w:val="28"/>
          <w:lang w:val="uk-UA"/>
        </w:rPr>
        <w:t xml:space="preserve"> уникнути очевидної візуальної послідовності, яка вважається нецікавою та монотонною.</w:t>
      </w:r>
    </w:p>
    <w:p w14:paraId="3044F001" w14:textId="76DAF67A" w:rsidR="00F4510D" w:rsidRDefault="00F4510D" w:rsidP="00A54EB3">
      <w:pPr>
        <w:spacing w:after="0" w:line="360" w:lineRule="auto"/>
        <w:ind w:firstLine="708"/>
        <w:contextualSpacing/>
        <w:jc w:val="both"/>
        <w:rPr>
          <w:rFonts w:ascii="Times New Roman" w:hAnsi="Times New Roman"/>
          <w:color w:val="000000"/>
          <w:sz w:val="28"/>
          <w:szCs w:val="28"/>
          <w:lang w:val="uk-UA"/>
        </w:rPr>
      </w:pPr>
      <w:r w:rsidRPr="00F4510D">
        <w:rPr>
          <w:rFonts w:ascii="Times New Roman" w:hAnsi="Times New Roman"/>
          <w:color w:val="000000"/>
          <w:sz w:val="28"/>
          <w:szCs w:val="28"/>
          <w:lang w:val="uk-UA"/>
        </w:rPr>
        <w:lastRenderedPageBreak/>
        <w:t xml:space="preserve">Давайте розглянемо вміст та дизайн розворотів сторінок книги. Розворот, за словами </w:t>
      </w:r>
      <w:r w:rsidRPr="008A0250">
        <w:rPr>
          <w:rFonts w:ascii="Times New Roman" w:hAnsi="Times New Roman"/>
          <w:color w:val="000000"/>
          <w:sz w:val="28"/>
          <w:szCs w:val="28"/>
          <w:lang w:val="uk-UA"/>
        </w:rPr>
        <w:t xml:space="preserve">О. </w:t>
      </w:r>
      <w:proofErr w:type="spellStart"/>
      <w:r w:rsidRPr="008A0250">
        <w:rPr>
          <w:rFonts w:ascii="Times New Roman" w:hAnsi="Times New Roman"/>
          <w:color w:val="000000"/>
          <w:sz w:val="28"/>
          <w:szCs w:val="28"/>
          <w:lang w:val="uk-UA"/>
        </w:rPr>
        <w:t>Мжельської</w:t>
      </w:r>
      <w:proofErr w:type="spellEnd"/>
      <w:r w:rsidRPr="00F4510D">
        <w:rPr>
          <w:rFonts w:ascii="Times New Roman" w:hAnsi="Times New Roman"/>
          <w:color w:val="000000"/>
          <w:sz w:val="28"/>
          <w:szCs w:val="28"/>
          <w:lang w:val="uk-UA"/>
        </w:rPr>
        <w:t xml:space="preserve">, є "мережею для вираження просторовості видання, його метричною одиницею" [19]. Під час композиційного монтажу </w:t>
      </w:r>
      <w:r>
        <w:rPr>
          <w:rFonts w:ascii="Times New Roman" w:hAnsi="Times New Roman"/>
          <w:color w:val="000000"/>
          <w:sz w:val="28"/>
          <w:szCs w:val="28"/>
          <w:lang w:val="uk-UA"/>
        </w:rPr>
        <w:t>я</w:t>
      </w:r>
      <w:r w:rsidRPr="00F4510D">
        <w:rPr>
          <w:rFonts w:ascii="Times New Roman" w:hAnsi="Times New Roman"/>
          <w:color w:val="000000"/>
          <w:sz w:val="28"/>
          <w:szCs w:val="28"/>
          <w:lang w:val="uk-UA"/>
        </w:rPr>
        <w:t xml:space="preserve"> </w:t>
      </w:r>
      <w:r>
        <w:rPr>
          <w:rFonts w:ascii="Times New Roman" w:hAnsi="Times New Roman"/>
          <w:color w:val="000000"/>
          <w:sz w:val="28"/>
          <w:szCs w:val="28"/>
          <w:lang w:val="uk-UA"/>
        </w:rPr>
        <w:t>намагався</w:t>
      </w:r>
      <w:r w:rsidRPr="00F4510D">
        <w:rPr>
          <w:rFonts w:ascii="Times New Roman" w:hAnsi="Times New Roman"/>
          <w:color w:val="000000"/>
          <w:sz w:val="28"/>
          <w:szCs w:val="28"/>
          <w:lang w:val="uk-UA"/>
        </w:rPr>
        <w:t xml:space="preserve"> "мислити розворотами", не обмежуючись простою послідовністю кадрів.</w:t>
      </w:r>
    </w:p>
    <w:p w14:paraId="798F2C95" w14:textId="0A56D7A2" w:rsidR="006A3015" w:rsidRDefault="00F4510D" w:rsidP="00A54EB3">
      <w:pPr>
        <w:spacing w:after="0" w:line="360" w:lineRule="auto"/>
        <w:ind w:firstLine="708"/>
        <w:contextualSpacing/>
        <w:jc w:val="both"/>
        <w:rPr>
          <w:rFonts w:ascii="Times New Roman" w:hAnsi="Times New Roman"/>
          <w:color w:val="000000"/>
          <w:sz w:val="28"/>
          <w:szCs w:val="28"/>
          <w:lang w:val="uk-UA"/>
        </w:rPr>
      </w:pPr>
      <w:r w:rsidRPr="00F4510D">
        <w:rPr>
          <w:rFonts w:ascii="Times New Roman" w:hAnsi="Times New Roman"/>
          <w:color w:val="000000"/>
          <w:sz w:val="28"/>
          <w:szCs w:val="28"/>
          <w:lang w:val="uk-UA"/>
        </w:rPr>
        <w:t xml:space="preserve">Завдяки площинності розвороту глядач може охопити </w:t>
      </w:r>
      <w:r>
        <w:rPr>
          <w:rFonts w:ascii="Times New Roman" w:hAnsi="Times New Roman"/>
          <w:color w:val="000000"/>
          <w:sz w:val="28"/>
          <w:szCs w:val="28"/>
          <w:lang w:val="uk-UA"/>
        </w:rPr>
        <w:t>поглядом</w:t>
      </w:r>
      <w:r w:rsidRPr="00F4510D">
        <w:rPr>
          <w:rFonts w:ascii="Times New Roman" w:hAnsi="Times New Roman"/>
          <w:color w:val="000000"/>
          <w:sz w:val="28"/>
          <w:szCs w:val="28"/>
          <w:lang w:val="uk-UA"/>
        </w:rPr>
        <w:t xml:space="preserve"> весь фотоматеріал як цілісний образ і, зацікавившись, зупинитися на деталях відзнятого матеріалу. "Розворот виконує основне смислове завдання та розглядається як образно-смислова одиниця </w:t>
      </w:r>
      <w:proofErr w:type="spellStart"/>
      <w:r w:rsidRPr="00F4510D">
        <w:rPr>
          <w:rFonts w:ascii="Times New Roman" w:hAnsi="Times New Roman"/>
          <w:color w:val="000000"/>
          <w:sz w:val="28"/>
          <w:szCs w:val="28"/>
          <w:lang w:val="uk-UA"/>
        </w:rPr>
        <w:t>фотовидання</w:t>
      </w:r>
      <w:proofErr w:type="spellEnd"/>
      <w:r w:rsidRPr="00F4510D">
        <w:rPr>
          <w:rFonts w:ascii="Times New Roman" w:hAnsi="Times New Roman"/>
          <w:color w:val="000000"/>
          <w:sz w:val="28"/>
          <w:szCs w:val="28"/>
          <w:lang w:val="uk-UA"/>
        </w:rPr>
        <w:t xml:space="preserve">", зауважує </w:t>
      </w:r>
      <w:r w:rsidRPr="008A0250">
        <w:rPr>
          <w:rFonts w:ascii="Times New Roman" w:hAnsi="Times New Roman"/>
          <w:color w:val="000000"/>
          <w:sz w:val="28"/>
          <w:szCs w:val="28"/>
          <w:lang w:val="uk-UA"/>
        </w:rPr>
        <w:t xml:space="preserve">О. </w:t>
      </w:r>
      <w:proofErr w:type="spellStart"/>
      <w:r w:rsidRPr="008A0250">
        <w:rPr>
          <w:rFonts w:ascii="Times New Roman" w:hAnsi="Times New Roman"/>
          <w:color w:val="000000"/>
          <w:sz w:val="28"/>
          <w:szCs w:val="28"/>
          <w:lang w:val="uk-UA"/>
        </w:rPr>
        <w:t>Мжельська</w:t>
      </w:r>
      <w:proofErr w:type="spellEnd"/>
      <w:r w:rsidRPr="008A0250">
        <w:rPr>
          <w:rFonts w:ascii="Times New Roman" w:hAnsi="Times New Roman"/>
          <w:color w:val="000000"/>
          <w:sz w:val="28"/>
          <w:szCs w:val="28"/>
          <w:lang w:val="uk-UA"/>
        </w:rPr>
        <w:t xml:space="preserve"> [19].</w:t>
      </w:r>
    </w:p>
    <w:p w14:paraId="57B55250" w14:textId="7F9A5D52" w:rsidR="00D07251" w:rsidRDefault="00D07251" w:rsidP="00A54EB3">
      <w:pPr>
        <w:spacing w:after="0" w:line="360" w:lineRule="auto"/>
        <w:ind w:firstLine="708"/>
        <w:contextualSpacing/>
        <w:jc w:val="both"/>
        <w:rPr>
          <w:rFonts w:ascii="Times New Roman" w:hAnsi="Times New Roman"/>
          <w:color w:val="000000"/>
          <w:sz w:val="28"/>
          <w:szCs w:val="28"/>
          <w:lang w:val="uk-UA"/>
        </w:rPr>
      </w:pPr>
      <w:r w:rsidRPr="00D07251">
        <w:rPr>
          <w:rFonts w:ascii="Times New Roman" w:hAnsi="Times New Roman"/>
          <w:color w:val="000000"/>
          <w:sz w:val="28"/>
          <w:szCs w:val="28"/>
          <w:lang w:val="uk-UA"/>
        </w:rPr>
        <w:t>Саме розвороти виступають засобом візуалізації основних ідей книги. Тому важливо детально продумати розташування фотознімків на розворотах та їх послідовність, враховуючи їх взаємодію в композиції.</w:t>
      </w:r>
    </w:p>
    <w:p w14:paraId="625A20A3" w14:textId="004956B1" w:rsidR="00D07251" w:rsidRDefault="00D07251" w:rsidP="00A54EB3">
      <w:pPr>
        <w:spacing w:after="0" w:line="360" w:lineRule="auto"/>
        <w:ind w:firstLine="708"/>
        <w:contextualSpacing/>
        <w:jc w:val="both"/>
        <w:rPr>
          <w:rFonts w:ascii="Times New Roman" w:hAnsi="Times New Roman"/>
          <w:color w:val="000000"/>
          <w:sz w:val="28"/>
          <w:szCs w:val="28"/>
          <w:lang w:val="uk-UA"/>
        </w:rPr>
      </w:pPr>
      <w:r w:rsidRPr="00D07251">
        <w:rPr>
          <w:rFonts w:ascii="Times New Roman" w:hAnsi="Times New Roman"/>
          <w:color w:val="000000"/>
          <w:sz w:val="28"/>
          <w:szCs w:val="28"/>
          <w:lang w:val="uk-UA"/>
        </w:rPr>
        <w:t xml:space="preserve">Тема кожного розвороту розкривається за допомогою фрази, яка є своєрідним </w:t>
      </w:r>
      <w:r>
        <w:rPr>
          <w:rFonts w:ascii="Times New Roman" w:hAnsi="Times New Roman"/>
          <w:color w:val="000000"/>
          <w:sz w:val="28"/>
          <w:szCs w:val="28"/>
          <w:lang w:val="uk-UA"/>
        </w:rPr>
        <w:t xml:space="preserve">суттєвим </w:t>
      </w:r>
      <w:r w:rsidRPr="00D07251">
        <w:rPr>
          <w:rFonts w:ascii="Times New Roman" w:hAnsi="Times New Roman"/>
          <w:color w:val="000000"/>
          <w:sz w:val="28"/>
          <w:szCs w:val="28"/>
          <w:lang w:val="uk-UA"/>
        </w:rPr>
        <w:t>вираженням. У роботі монтажна фраза представлена одним фотознімком на розвороті (мал.3). Також можна зустріти монтажну фразу, яка виражена двома або чотирма знімками на двох розворотах (мал.4).</w:t>
      </w:r>
    </w:p>
    <w:p w14:paraId="030750CE" w14:textId="7B6CD251" w:rsidR="007C5C79" w:rsidRDefault="00BD4057" w:rsidP="00A54EB3">
      <w:pPr>
        <w:spacing w:after="0" w:line="360" w:lineRule="auto"/>
        <w:ind w:firstLine="708"/>
        <w:contextualSpacing/>
        <w:jc w:val="both"/>
        <w:rPr>
          <w:rFonts w:ascii="Times New Roman" w:hAnsi="Times New Roman"/>
          <w:color w:val="000000"/>
          <w:sz w:val="28"/>
          <w:szCs w:val="28"/>
          <w:lang w:val="uk-UA"/>
        </w:rPr>
      </w:pPr>
      <w:r w:rsidRPr="00BD4057">
        <w:rPr>
          <w:rFonts w:ascii="Times New Roman" w:hAnsi="Times New Roman"/>
          <w:color w:val="000000"/>
          <w:sz w:val="28"/>
          <w:szCs w:val="28"/>
          <w:lang w:val="uk-UA"/>
        </w:rPr>
        <w:t>Розташування монтажної фрази на кількох розворотах включає в себе використання специфічних прийомів для визначення меж кожної фрази за допомогою різноманітного оформлення. Наприклад, одна фраза може бути створена за допомогою великоформатних фотографій, які охоплюють всю сторінку, тоді як інша може містити менші зображення.</w:t>
      </w:r>
    </w:p>
    <w:p w14:paraId="1AD9F5E4" w14:textId="29A3100B" w:rsidR="00BD4057" w:rsidRDefault="007C5C79" w:rsidP="00A54EB3">
      <w:pPr>
        <w:spacing w:after="0" w:line="360" w:lineRule="auto"/>
        <w:ind w:firstLine="708"/>
        <w:contextualSpacing/>
        <w:jc w:val="both"/>
        <w:rPr>
          <w:rFonts w:ascii="Times New Roman" w:hAnsi="Times New Roman"/>
          <w:color w:val="000000"/>
          <w:sz w:val="28"/>
          <w:szCs w:val="28"/>
          <w:lang w:val="uk-UA"/>
        </w:rPr>
      </w:pPr>
      <w:r>
        <w:rPr>
          <w:rFonts w:ascii="Times New Roman" w:hAnsi="Times New Roman"/>
          <w:noProof/>
          <w:color w:val="000000"/>
          <w:sz w:val="28"/>
          <w:szCs w:val="28"/>
          <w:lang w:val="uk-UA"/>
        </w:rPr>
        <w:lastRenderedPageBreak/>
        <w:drawing>
          <wp:anchor distT="0" distB="0" distL="114300" distR="114300" simplePos="0" relativeHeight="251679744" behindDoc="1" locked="0" layoutInCell="1" allowOverlap="1" wp14:anchorId="566C81C5" wp14:editId="3570B7C4">
            <wp:simplePos x="0" y="0"/>
            <wp:positionH relativeFrom="page">
              <wp:posOffset>2156248</wp:posOffset>
            </wp:positionH>
            <wp:positionV relativeFrom="paragraph">
              <wp:posOffset>1351492</wp:posOffset>
            </wp:positionV>
            <wp:extent cx="3615055" cy="3615055"/>
            <wp:effectExtent l="152400" t="152400" r="366395" b="366395"/>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15055" cy="361505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BD4057" w:rsidRPr="00BD4057">
        <w:rPr>
          <w:rFonts w:ascii="Times New Roman" w:hAnsi="Times New Roman"/>
          <w:color w:val="000000"/>
          <w:sz w:val="28"/>
          <w:szCs w:val="28"/>
          <w:lang w:val="uk-UA"/>
        </w:rPr>
        <w:t xml:space="preserve">Стандартно використовується різна фонова заливка для сторінок, що відносяться до різних монтажних фраз. Однак, щоб зберегти єдину тему монтажної фрази, </w:t>
      </w:r>
      <w:r w:rsidR="00BD4057">
        <w:rPr>
          <w:rFonts w:ascii="Times New Roman" w:hAnsi="Times New Roman"/>
          <w:color w:val="000000"/>
          <w:sz w:val="28"/>
          <w:szCs w:val="28"/>
          <w:lang w:val="uk-UA"/>
        </w:rPr>
        <w:t>було вирішено</w:t>
      </w:r>
      <w:r w:rsidR="00BD4057" w:rsidRPr="00BD4057">
        <w:rPr>
          <w:rFonts w:ascii="Times New Roman" w:hAnsi="Times New Roman"/>
          <w:color w:val="000000"/>
          <w:sz w:val="28"/>
          <w:szCs w:val="28"/>
          <w:lang w:val="uk-UA"/>
        </w:rPr>
        <w:t xml:space="preserve"> відмовилися від використання різної фонової заливки для підпорядкованих </w:t>
      </w:r>
      <w:proofErr w:type="spellStart"/>
      <w:r w:rsidR="00BD4057" w:rsidRPr="00BD4057">
        <w:rPr>
          <w:rFonts w:ascii="Times New Roman" w:hAnsi="Times New Roman"/>
          <w:color w:val="000000"/>
          <w:sz w:val="28"/>
          <w:szCs w:val="28"/>
          <w:lang w:val="uk-UA"/>
        </w:rPr>
        <w:t>підтемних</w:t>
      </w:r>
      <w:proofErr w:type="spellEnd"/>
      <w:r w:rsidR="00BD4057" w:rsidRPr="00BD4057">
        <w:rPr>
          <w:rFonts w:ascii="Times New Roman" w:hAnsi="Times New Roman"/>
          <w:color w:val="000000"/>
          <w:sz w:val="28"/>
          <w:szCs w:val="28"/>
          <w:lang w:val="uk-UA"/>
        </w:rPr>
        <w:t xml:space="preserve"> монтажних фраз.</w:t>
      </w:r>
    </w:p>
    <w:p w14:paraId="0B4F5B29" w14:textId="0060E41F" w:rsidR="00D07251" w:rsidRPr="00673126" w:rsidRDefault="007C5C79" w:rsidP="00673126">
      <w:pPr>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80768" behindDoc="1" locked="0" layoutInCell="1" allowOverlap="1" wp14:anchorId="4AA25358" wp14:editId="698089DE">
            <wp:simplePos x="0" y="0"/>
            <wp:positionH relativeFrom="margin">
              <wp:posOffset>553085</wp:posOffset>
            </wp:positionH>
            <wp:positionV relativeFrom="paragraph">
              <wp:posOffset>4653915</wp:posOffset>
            </wp:positionV>
            <wp:extent cx="2294255" cy="2294255"/>
            <wp:effectExtent l="152400" t="152400" r="353695" b="353695"/>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294255" cy="229425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noProof/>
          <w:sz w:val="28"/>
          <w:szCs w:val="28"/>
          <w:lang w:val="uk-UA"/>
        </w:rPr>
        <w:drawing>
          <wp:anchor distT="0" distB="0" distL="114300" distR="114300" simplePos="0" relativeHeight="251681792" behindDoc="1" locked="0" layoutInCell="1" allowOverlap="1" wp14:anchorId="010A4214" wp14:editId="40934CC7">
            <wp:simplePos x="0" y="0"/>
            <wp:positionH relativeFrom="margin">
              <wp:posOffset>2890520</wp:posOffset>
            </wp:positionH>
            <wp:positionV relativeFrom="paragraph">
              <wp:posOffset>4653915</wp:posOffset>
            </wp:positionV>
            <wp:extent cx="2294255" cy="2294255"/>
            <wp:effectExtent l="152400" t="152400" r="353695" b="353695"/>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294255" cy="2294255"/>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t>(мал.3)</w:t>
      </w:r>
    </w:p>
    <w:p w14:paraId="5D52499A" w14:textId="5542AE69" w:rsidR="00D07251" w:rsidRPr="00BD4057" w:rsidRDefault="00BD4057" w:rsidP="00BD4057">
      <w:pPr>
        <w:spacing w:after="0" w:line="360" w:lineRule="auto"/>
        <w:jc w:val="center"/>
        <w:rPr>
          <w:rFonts w:ascii="Times New Roman" w:hAnsi="Times New Roman" w:cs="Times New Roman"/>
          <w:sz w:val="28"/>
          <w:szCs w:val="28"/>
          <w:lang w:val="uk-UA"/>
        </w:rPr>
      </w:pPr>
      <w:r w:rsidRPr="00BD4057">
        <w:rPr>
          <w:rFonts w:ascii="Times New Roman" w:hAnsi="Times New Roman" w:cs="Times New Roman"/>
          <w:sz w:val="28"/>
          <w:szCs w:val="28"/>
          <w:lang w:val="uk-UA"/>
        </w:rPr>
        <w:t>(мал.4)</w:t>
      </w:r>
    </w:p>
    <w:p w14:paraId="31F4693F" w14:textId="0421FE3E" w:rsidR="00673126" w:rsidRDefault="00BD4057" w:rsidP="00BD4057">
      <w:pPr>
        <w:spacing w:after="0" w:line="360" w:lineRule="auto"/>
        <w:ind w:firstLine="709"/>
        <w:jc w:val="both"/>
        <w:rPr>
          <w:rFonts w:ascii="Times New Roman" w:hAnsi="Times New Roman" w:cs="Times New Roman"/>
          <w:sz w:val="28"/>
          <w:szCs w:val="28"/>
          <w:lang w:val="uk-UA"/>
        </w:rPr>
      </w:pPr>
      <w:r w:rsidRPr="00BD4057">
        <w:rPr>
          <w:rFonts w:ascii="Times New Roman" w:hAnsi="Times New Roman" w:cs="Times New Roman"/>
          <w:sz w:val="28"/>
          <w:szCs w:val="28"/>
          <w:lang w:val="uk-UA"/>
        </w:rPr>
        <w:lastRenderedPageBreak/>
        <w:t>Було вибрано біле тло для розворотів, яке виступає своєрідним оформленням фотознімків і асоціюється із вікнами на сторінці. Додаткові лінії були використані для створення контрасту, візуально розділяючи фотокнигу на "подивися" та "розповісти", де можна не лише розглядати зображення, але й ознайомитися із фактами їх створення чи історією появи.</w:t>
      </w:r>
    </w:p>
    <w:p w14:paraId="4280C60E" w14:textId="77777777" w:rsidR="00673126" w:rsidRDefault="00BD4057" w:rsidP="00BD4057">
      <w:pPr>
        <w:spacing w:after="0" w:line="360" w:lineRule="auto"/>
        <w:ind w:firstLine="709"/>
        <w:jc w:val="both"/>
        <w:rPr>
          <w:rFonts w:ascii="Times New Roman" w:hAnsi="Times New Roman" w:cs="Times New Roman"/>
          <w:sz w:val="28"/>
          <w:szCs w:val="28"/>
          <w:lang w:val="uk-UA"/>
        </w:rPr>
      </w:pPr>
      <w:r w:rsidRPr="00BD4057">
        <w:rPr>
          <w:rFonts w:ascii="Times New Roman" w:hAnsi="Times New Roman" w:cs="Times New Roman"/>
          <w:sz w:val="28"/>
          <w:szCs w:val="28"/>
          <w:lang w:val="uk-UA"/>
        </w:rPr>
        <w:t>Для досягнення взаємодії монтованих кадрів на розворотах фотокниги, враховувалася задача побудови композиційної єдності та смислової цілісності. Зусилля зосереджувалися на виявленні спільних рис фотознімків для формування єдиної тематичної монтажної фрази, яка відображала хронологію розвитку мистецтва та зупинки фотографії.</w:t>
      </w:r>
    </w:p>
    <w:p w14:paraId="3F873664" w14:textId="3761673B" w:rsidR="00BD4057" w:rsidRDefault="00BD4057" w:rsidP="00BD4057">
      <w:pPr>
        <w:spacing w:after="0" w:line="360" w:lineRule="auto"/>
        <w:ind w:firstLine="709"/>
        <w:jc w:val="both"/>
        <w:rPr>
          <w:rFonts w:ascii="Times New Roman" w:hAnsi="Times New Roman" w:cs="Times New Roman"/>
          <w:sz w:val="28"/>
          <w:szCs w:val="28"/>
          <w:lang w:val="uk-UA"/>
        </w:rPr>
      </w:pPr>
      <w:r w:rsidRPr="00BD4057">
        <w:rPr>
          <w:rFonts w:ascii="Times New Roman" w:hAnsi="Times New Roman" w:cs="Times New Roman"/>
          <w:sz w:val="28"/>
          <w:szCs w:val="28"/>
          <w:lang w:val="uk-UA"/>
        </w:rPr>
        <w:t xml:space="preserve">Розміщення фотографій на розворотах книги виконувалось різними способами для досягнення єдності. Вибір зображень із подібними об'єктами об'єднував їх у тематичну монтажну фразу. Розвороти розкривали єдину сюжетну лінію - зародження, послідовність творчих процесів, творців, ключові моменти, прориви і початок нової </w:t>
      </w:r>
      <w:proofErr w:type="spellStart"/>
      <w:r w:rsidRPr="00BD4057">
        <w:rPr>
          <w:rFonts w:ascii="Times New Roman" w:hAnsi="Times New Roman" w:cs="Times New Roman"/>
          <w:sz w:val="28"/>
          <w:szCs w:val="28"/>
          <w:lang w:val="uk-UA"/>
        </w:rPr>
        <w:t>епохи.У</w:t>
      </w:r>
      <w:proofErr w:type="spellEnd"/>
      <w:r w:rsidRPr="00BD4057">
        <w:rPr>
          <w:rFonts w:ascii="Times New Roman" w:hAnsi="Times New Roman" w:cs="Times New Roman"/>
          <w:sz w:val="28"/>
          <w:szCs w:val="28"/>
          <w:lang w:val="uk-UA"/>
        </w:rPr>
        <w:t xml:space="preserve"> кінцевому результаті в якості загальної теми антології було обрано метафору "шляху" чи "розвитку", яка об'єднує символічне переміщення через бінарні опозиції. Вторинним мотивом було переосмислення досвіду через оптику повернення, де початкове розглядається через призму вже наявного досвіду і відбувається переосмислення "споконвічного", "рідного".</w:t>
      </w:r>
    </w:p>
    <w:p w14:paraId="0CC55263" w14:textId="77777777" w:rsidR="00673126" w:rsidRDefault="00673126" w:rsidP="00BD4057">
      <w:pPr>
        <w:spacing w:after="0" w:line="360" w:lineRule="auto"/>
        <w:ind w:firstLine="709"/>
        <w:jc w:val="both"/>
        <w:rPr>
          <w:rFonts w:ascii="Times New Roman" w:hAnsi="Times New Roman" w:cs="Times New Roman"/>
          <w:sz w:val="28"/>
          <w:szCs w:val="28"/>
          <w:lang w:val="uk-UA"/>
        </w:rPr>
      </w:pPr>
      <w:r w:rsidRPr="00673126">
        <w:rPr>
          <w:rFonts w:ascii="Times New Roman" w:hAnsi="Times New Roman" w:cs="Times New Roman"/>
          <w:sz w:val="28"/>
          <w:szCs w:val="28"/>
          <w:lang w:val="uk-UA"/>
        </w:rPr>
        <w:t>Розвороти, на яких зображені об'єкти, віддалені за змістом явищ, були підпорядковані визначеній темі за допомогою асоціативного ряду смислового змісту. Композиційна єдність також досягалася через сюжетне поєднання фотознімків, серійність знімків та підпорядкованість між ними. Знімки, схожі за формальними ознаками - композицією, формою, зовнішнім виглядом та структурою об'єктів зйомки, служили основою для створення єдиної монтажної фрази.</w:t>
      </w:r>
    </w:p>
    <w:p w14:paraId="6AEC3EBE" w14:textId="1F9D5D9F" w:rsidR="00673126" w:rsidRDefault="00673126" w:rsidP="00BD4057">
      <w:pPr>
        <w:spacing w:after="0" w:line="360" w:lineRule="auto"/>
        <w:ind w:firstLine="709"/>
        <w:jc w:val="both"/>
        <w:rPr>
          <w:rFonts w:ascii="Times New Roman" w:hAnsi="Times New Roman" w:cs="Times New Roman"/>
          <w:sz w:val="28"/>
          <w:szCs w:val="28"/>
          <w:lang w:val="uk-UA"/>
        </w:rPr>
      </w:pPr>
      <w:r w:rsidRPr="00673126">
        <w:rPr>
          <w:rFonts w:ascii="Times New Roman" w:hAnsi="Times New Roman" w:cs="Times New Roman"/>
          <w:sz w:val="28"/>
          <w:szCs w:val="28"/>
          <w:lang w:val="uk-UA"/>
        </w:rPr>
        <w:t xml:space="preserve">На деяких розворотах було використано один фотознімок для обох сторінок, а також два фотознімки - по одному на кожній сторінці, і чотири фотознімки - по два на кожній сторінці. Тип дизайну роботи визначається як </w:t>
      </w:r>
      <w:r w:rsidRPr="00673126">
        <w:rPr>
          <w:rFonts w:ascii="Times New Roman" w:hAnsi="Times New Roman" w:cs="Times New Roman"/>
          <w:sz w:val="28"/>
          <w:szCs w:val="28"/>
          <w:lang w:val="uk-UA"/>
        </w:rPr>
        <w:lastRenderedPageBreak/>
        <w:t>складний, оскільки деякі розвороти включають чотири фотографії, а обкладинка створена за допомогою фотографії.</w:t>
      </w:r>
    </w:p>
    <w:p w14:paraId="2EC223D7" w14:textId="55465F00" w:rsidR="00673126" w:rsidRDefault="00CD0DA7" w:rsidP="00BD405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82816" behindDoc="1" locked="0" layoutInCell="1" allowOverlap="1" wp14:anchorId="5EAD729F" wp14:editId="248206F7">
            <wp:simplePos x="0" y="0"/>
            <wp:positionH relativeFrom="margin">
              <wp:align>center</wp:align>
            </wp:positionH>
            <wp:positionV relativeFrom="paragraph">
              <wp:posOffset>1099185</wp:posOffset>
            </wp:positionV>
            <wp:extent cx="2689860" cy="2689860"/>
            <wp:effectExtent l="152400" t="152400" r="358140" b="35814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689860" cy="268986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673126" w:rsidRPr="00673126">
        <w:rPr>
          <w:rFonts w:ascii="Times New Roman" w:hAnsi="Times New Roman" w:cs="Times New Roman"/>
          <w:sz w:val="28"/>
          <w:szCs w:val="28"/>
          <w:lang w:val="uk-UA"/>
        </w:rPr>
        <w:t>Перша половина фотокниги присвячена фотографіям та інформації про процеси створення самої фотографії, винайдені процеси та видатні особистості, які стояли в основі історії розвитку фотомистецтва.</w:t>
      </w:r>
      <w:r>
        <w:rPr>
          <w:rFonts w:ascii="Times New Roman" w:hAnsi="Times New Roman" w:cs="Times New Roman"/>
          <w:sz w:val="28"/>
          <w:szCs w:val="28"/>
          <w:lang w:val="uk-UA"/>
        </w:rPr>
        <w:t>(мал5,6)</w:t>
      </w:r>
    </w:p>
    <w:p w14:paraId="4A9B67DF" w14:textId="0F25F5E7" w:rsidR="00CD0DA7" w:rsidRDefault="00CD0DA7" w:rsidP="00CD0DA7">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83840" behindDoc="1" locked="0" layoutInCell="1" allowOverlap="1" wp14:anchorId="008A691C" wp14:editId="3E574847">
            <wp:simplePos x="0" y="0"/>
            <wp:positionH relativeFrom="margin">
              <wp:align>center</wp:align>
            </wp:positionH>
            <wp:positionV relativeFrom="paragraph">
              <wp:posOffset>3619500</wp:posOffset>
            </wp:positionV>
            <wp:extent cx="3040380" cy="3040380"/>
            <wp:effectExtent l="152400" t="152400" r="369570" b="369570"/>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040380" cy="304038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t>(мал.5)</w:t>
      </w:r>
    </w:p>
    <w:p w14:paraId="4B2E16E0" w14:textId="13072171" w:rsidR="00CD0DA7" w:rsidRDefault="00CD0DA7" w:rsidP="00CD0DA7">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(мал.6)</w:t>
      </w:r>
    </w:p>
    <w:p w14:paraId="139AB6E8" w14:textId="3167A75E" w:rsidR="00CD0DA7" w:rsidRDefault="00CD0DA7" w:rsidP="00CD0DA7">
      <w:pPr>
        <w:spacing w:after="0" w:line="360" w:lineRule="auto"/>
        <w:jc w:val="center"/>
        <w:rPr>
          <w:rFonts w:ascii="Times New Roman" w:hAnsi="Times New Roman" w:cs="Times New Roman"/>
          <w:sz w:val="28"/>
          <w:szCs w:val="28"/>
          <w:lang w:val="uk-UA"/>
        </w:rPr>
      </w:pPr>
    </w:p>
    <w:p w14:paraId="708C86C1" w14:textId="1B741E2F" w:rsidR="00CD0DA7" w:rsidRDefault="00F43D19" w:rsidP="00CD0D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val="uk-UA"/>
        </w:rPr>
        <w:lastRenderedPageBreak/>
        <w:drawing>
          <wp:anchor distT="0" distB="0" distL="114300" distR="114300" simplePos="0" relativeHeight="251684864" behindDoc="1" locked="0" layoutInCell="1" allowOverlap="1" wp14:anchorId="51BE00D9" wp14:editId="0ACABBC7">
            <wp:simplePos x="0" y="0"/>
            <wp:positionH relativeFrom="page">
              <wp:posOffset>2583180</wp:posOffset>
            </wp:positionH>
            <wp:positionV relativeFrom="paragraph">
              <wp:posOffset>1285240</wp:posOffset>
            </wp:positionV>
            <wp:extent cx="2692800" cy="2692800"/>
            <wp:effectExtent l="152400" t="152400" r="355600" b="355600"/>
            <wp:wrapTopAndBottom/>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692800" cy="26928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sidR="00CD0DA7" w:rsidRPr="00CD0DA7">
        <w:rPr>
          <w:rFonts w:ascii="Times New Roman" w:hAnsi="Times New Roman" w:cs="Times New Roman"/>
          <w:sz w:val="28"/>
          <w:szCs w:val="28"/>
          <w:lang w:val="uk-UA"/>
        </w:rPr>
        <w:t>Одна зі сторінок має представлення, яке розташовано симетрично на двох сторінках, і включає по дві фотографії (мал.7). Ця монтажна фраза буде продовжена наступною сторінкою (мал.8). На цих фотографіях представлені перші кольорові роботи в українському житті, створені у 1905 році.</w:t>
      </w:r>
    </w:p>
    <w:p w14:paraId="5081A361" w14:textId="49E96AB3" w:rsidR="00F43D19" w:rsidRDefault="00F43D19" w:rsidP="00F43D1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noProof/>
          <w:sz w:val="28"/>
          <w:szCs w:val="28"/>
          <w:lang w:val="uk-UA"/>
        </w:rPr>
        <w:drawing>
          <wp:anchor distT="0" distB="0" distL="114300" distR="114300" simplePos="0" relativeHeight="251685888" behindDoc="1" locked="0" layoutInCell="1" allowOverlap="1" wp14:anchorId="467D1AAE" wp14:editId="1AAF256E">
            <wp:simplePos x="0" y="0"/>
            <wp:positionH relativeFrom="margin">
              <wp:align>center</wp:align>
            </wp:positionH>
            <wp:positionV relativeFrom="paragraph">
              <wp:posOffset>3596005</wp:posOffset>
            </wp:positionV>
            <wp:extent cx="2692400" cy="2692400"/>
            <wp:effectExtent l="152400" t="152400" r="355600" b="35560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692400" cy="2692400"/>
                    </a:xfrm>
                    <a:prstGeom prst="rect">
                      <a:avLst/>
                    </a:prstGeom>
                    <a:ln>
                      <a:noFill/>
                    </a:ln>
                    <a:effectLst>
                      <a:outerShdw blurRad="292100" dist="139700" dir="2700000" algn="tl" rotWithShape="0">
                        <a:srgbClr val="333333">
                          <a:alpha val="65000"/>
                        </a:srgbClr>
                      </a:outerShdw>
                    </a:effectLst>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8"/>
          <w:szCs w:val="28"/>
          <w:lang w:val="uk-UA"/>
        </w:rPr>
        <w:t>(мал.7)</w:t>
      </w:r>
    </w:p>
    <w:p w14:paraId="256E4443" w14:textId="4C3B9C9D" w:rsidR="00F43D19" w:rsidRDefault="00F43D19" w:rsidP="00F43D19">
      <w:pPr>
        <w:spacing w:after="0"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(мал.8)</w:t>
      </w:r>
    </w:p>
    <w:p w14:paraId="25F420F5" w14:textId="21A11C64" w:rsidR="00F43D19" w:rsidRDefault="00F43D19" w:rsidP="00F43D19">
      <w:pPr>
        <w:spacing w:after="0" w:line="360" w:lineRule="auto"/>
        <w:ind w:firstLine="709"/>
        <w:jc w:val="center"/>
        <w:rPr>
          <w:rFonts w:ascii="Times New Roman" w:hAnsi="Times New Roman" w:cs="Times New Roman"/>
          <w:sz w:val="28"/>
          <w:szCs w:val="28"/>
          <w:lang w:val="uk-UA"/>
        </w:rPr>
      </w:pPr>
    </w:p>
    <w:p w14:paraId="3CCAE372" w14:textId="77777777" w:rsidR="00F43D19" w:rsidRDefault="00F43D19" w:rsidP="00F43D19">
      <w:pPr>
        <w:spacing w:after="0" w:line="360" w:lineRule="auto"/>
        <w:ind w:firstLine="709"/>
        <w:jc w:val="center"/>
        <w:rPr>
          <w:rFonts w:ascii="Times New Roman" w:hAnsi="Times New Roman" w:cs="Times New Roman"/>
          <w:sz w:val="28"/>
          <w:szCs w:val="28"/>
          <w:lang w:val="uk-UA"/>
        </w:rPr>
      </w:pPr>
    </w:p>
    <w:p w14:paraId="244648BE" w14:textId="1C6C17E4" w:rsidR="00673126" w:rsidRDefault="00673126" w:rsidP="00BD4057">
      <w:pPr>
        <w:spacing w:after="0" w:line="360" w:lineRule="auto"/>
        <w:ind w:firstLine="709"/>
        <w:jc w:val="both"/>
        <w:rPr>
          <w:rFonts w:ascii="Times New Roman" w:hAnsi="Times New Roman" w:cs="Times New Roman"/>
          <w:sz w:val="28"/>
          <w:szCs w:val="28"/>
          <w:highlight w:val="yellow"/>
          <w:lang w:val="uk-UA"/>
        </w:rPr>
      </w:pPr>
    </w:p>
    <w:p w14:paraId="4A226877" w14:textId="4EAEE985" w:rsidR="00F43D19" w:rsidRDefault="00877798" w:rsidP="00877798">
      <w:pPr>
        <w:spacing w:after="0" w:line="360" w:lineRule="auto"/>
        <w:ind w:firstLine="709"/>
        <w:jc w:val="both"/>
        <w:rPr>
          <w:rFonts w:ascii="Times New Roman" w:hAnsi="Times New Roman" w:cs="Times New Roman"/>
          <w:sz w:val="28"/>
          <w:szCs w:val="28"/>
          <w:lang w:val="uk-UA"/>
        </w:rPr>
      </w:pPr>
      <w:r w:rsidRPr="00877798">
        <w:rPr>
          <w:rFonts w:ascii="Times New Roman" w:hAnsi="Times New Roman" w:cs="Times New Roman"/>
          <w:sz w:val="28"/>
          <w:szCs w:val="28"/>
          <w:lang w:val="uk-UA"/>
        </w:rPr>
        <w:lastRenderedPageBreak/>
        <w:t xml:space="preserve">Це лише один із прикладів використання композиційного прийому для створення власної фотокниги. Перегортаючи сторінки цього видання, читач переноситься у моменти створення, розвитку та період будівництва тієї самої фотографії, яку ми знаємо сьогодні. Подорожуючи від етапу початкового створення до відомих історичних подій, зафіксованих в різні моменти століття, але </w:t>
      </w:r>
      <w:proofErr w:type="spellStart"/>
      <w:r w:rsidRPr="00877798">
        <w:rPr>
          <w:rFonts w:ascii="Times New Roman" w:hAnsi="Times New Roman" w:cs="Times New Roman"/>
          <w:sz w:val="28"/>
          <w:szCs w:val="28"/>
          <w:lang w:val="uk-UA"/>
        </w:rPr>
        <w:t>відігравших</w:t>
      </w:r>
      <w:proofErr w:type="spellEnd"/>
      <w:r w:rsidRPr="00877798">
        <w:rPr>
          <w:rFonts w:ascii="Times New Roman" w:hAnsi="Times New Roman" w:cs="Times New Roman"/>
          <w:sz w:val="28"/>
          <w:szCs w:val="28"/>
          <w:lang w:val="uk-UA"/>
        </w:rPr>
        <w:t xml:space="preserve"> ключову роль як у художньому, так і в історичному вимірах, ці моменти, на мою думку, впливають на наше загальне історичне сприйняття. Після розгляду значущих історичних подій можна ретельніше розглянути, як фотографія розвивалась в Україні протягом минулого століття, хто були її важливі творці, і як українська історія фотомистецтва складалася. На завершення досліджуються етапи створення фотографії, яку ми впізнаємо сьогодні. Конотативний зміст фотознімків на останній подвійній сторінці показує, що цей шлях тільки розпочався, перед нами чекають нові відкриття та інновації.</w:t>
      </w:r>
    </w:p>
    <w:p w14:paraId="09BEF7B0" w14:textId="4FB33BFA" w:rsidR="00860CA3" w:rsidRPr="008C2FB0" w:rsidRDefault="00877798" w:rsidP="008C2FB0">
      <w:pPr>
        <w:spacing w:after="0" w:line="360" w:lineRule="auto"/>
        <w:ind w:firstLine="709"/>
        <w:jc w:val="both"/>
        <w:rPr>
          <w:rFonts w:ascii="Times New Roman" w:hAnsi="Times New Roman" w:cs="Times New Roman"/>
          <w:sz w:val="28"/>
          <w:szCs w:val="28"/>
          <w:highlight w:val="yellow"/>
          <w:lang w:val="uk-UA"/>
        </w:rPr>
      </w:pPr>
      <w:r w:rsidRPr="00877798">
        <w:rPr>
          <w:rFonts w:ascii="Times New Roman" w:hAnsi="Times New Roman" w:cs="Times New Roman"/>
          <w:sz w:val="28"/>
          <w:szCs w:val="28"/>
          <w:lang w:val="uk-UA"/>
        </w:rPr>
        <w:t xml:space="preserve">Для створення дизайну макету фотокниги "Історія українського фотомистецтва" у рамках кваліфікаційної роботи була використана програма комп'ютерної обробки зображень Adobe Photoshop, розроблена компанією Adobe </w:t>
      </w:r>
      <w:proofErr w:type="spellStart"/>
      <w:r w:rsidRPr="00877798">
        <w:rPr>
          <w:rFonts w:ascii="Times New Roman" w:hAnsi="Times New Roman" w:cs="Times New Roman"/>
          <w:sz w:val="28"/>
          <w:szCs w:val="28"/>
          <w:lang w:val="uk-UA"/>
        </w:rPr>
        <w:t>Systems</w:t>
      </w:r>
      <w:proofErr w:type="spellEnd"/>
      <w:r w:rsidRPr="00877798">
        <w:rPr>
          <w:rFonts w:ascii="Times New Roman" w:hAnsi="Times New Roman" w:cs="Times New Roman"/>
          <w:sz w:val="28"/>
          <w:szCs w:val="28"/>
          <w:lang w:val="uk-UA"/>
        </w:rPr>
        <w:t>. Вибір Photoshop був обґрунтований професійним підходом, і саме ця програма стала першим кроком у моєму вивченні цифрової обробки та створення зображень. Досягнувши розуміння можливостей програми, мені легко вдалося створити макети сторінок власної книги за допомогою Photoshop. Обране програмне забезпечення надало можливість проводити професійне редагування фотографій, макетування сторінок, а також розміщення фотознімків і тексту.</w:t>
      </w:r>
      <w:r w:rsidR="00860CA3" w:rsidRPr="00725A67">
        <w:rPr>
          <w:rFonts w:ascii="Times New Roman" w:hAnsi="Times New Roman" w:cs="Times New Roman"/>
          <w:sz w:val="28"/>
          <w:szCs w:val="28"/>
          <w:lang w:val="uk-UA"/>
        </w:rPr>
        <w:br w:type="page"/>
      </w:r>
    </w:p>
    <w:p w14:paraId="2C028CC9" w14:textId="089A8C10" w:rsidR="00860CA3" w:rsidRDefault="00860CA3" w:rsidP="00860CA3">
      <w:pPr>
        <w:spacing w:after="0" w:line="360" w:lineRule="auto"/>
        <w:ind w:firstLine="709"/>
        <w:jc w:val="center"/>
        <w:rPr>
          <w:rFonts w:ascii="Times New Roman" w:hAnsi="Times New Roman" w:cs="Times New Roman"/>
          <w:sz w:val="28"/>
          <w:szCs w:val="28"/>
          <w:lang w:val="uk-UA"/>
        </w:rPr>
      </w:pPr>
      <w:r w:rsidRPr="00725A67">
        <w:rPr>
          <w:rFonts w:ascii="Times New Roman" w:hAnsi="Times New Roman" w:cs="Times New Roman"/>
          <w:sz w:val="28"/>
          <w:szCs w:val="28"/>
          <w:lang w:val="uk-UA"/>
        </w:rPr>
        <w:lastRenderedPageBreak/>
        <w:t>Висновок до розділу 2</w:t>
      </w:r>
    </w:p>
    <w:p w14:paraId="4202765F" w14:textId="77777777"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 xml:space="preserve">Фотокнига представляє собою виразно складніший об'єкт, порівняно з іншими видами </w:t>
      </w:r>
      <w:proofErr w:type="spellStart"/>
      <w:r w:rsidRPr="009E3774">
        <w:rPr>
          <w:rFonts w:ascii="Times New Roman" w:hAnsi="Times New Roman" w:cs="Times New Roman"/>
          <w:sz w:val="28"/>
          <w:szCs w:val="28"/>
          <w:lang w:val="uk-UA"/>
        </w:rPr>
        <w:t>фотовидань</w:t>
      </w:r>
      <w:proofErr w:type="spellEnd"/>
      <w:r w:rsidRPr="009E3774">
        <w:rPr>
          <w:rFonts w:ascii="Times New Roman" w:hAnsi="Times New Roman" w:cs="Times New Roman"/>
          <w:sz w:val="28"/>
          <w:szCs w:val="28"/>
          <w:lang w:val="uk-UA"/>
        </w:rPr>
        <w:t>, який визначається не лише використанням, але й концептуальними особливостями, що були розглянуті в другому розділі даної роботи.</w:t>
      </w:r>
    </w:p>
    <w:p w14:paraId="2BFBF0DE" w14:textId="128A4F1D"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 xml:space="preserve">У першому розділі проведено аналіз дизайну сучасних вітчизняних </w:t>
      </w:r>
      <w:proofErr w:type="spellStart"/>
      <w:r w:rsidRPr="009E3774">
        <w:rPr>
          <w:rFonts w:ascii="Times New Roman" w:hAnsi="Times New Roman" w:cs="Times New Roman"/>
          <w:sz w:val="28"/>
          <w:szCs w:val="28"/>
          <w:lang w:val="uk-UA"/>
        </w:rPr>
        <w:t>фотовидань</w:t>
      </w:r>
      <w:proofErr w:type="spellEnd"/>
      <w:r w:rsidRPr="009E3774">
        <w:rPr>
          <w:rFonts w:ascii="Times New Roman" w:hAnsi="Times New Roman" w:cs="Times New Roman"/>
          <w:sz w:val="28"/>
          <w:szCs w:val="28"/>
          <w:lang w:val="uk-UA"/>
        </w:rPr>
        <w:t xml:space="preserve"> як продуктів творчого співпраці між дизайнерами та фотографами. Під час попередньої роботи були досліджені найкращі фотокниги українських дизайнерів, які були </w:t>
      </w:r>
      <w:proofErr w:type="spellStart"/>
      <w:r w:rsidRPr="009E3774">
        <w:rPr>
          <w:rFonts w:ascii="Times New Roman" w:hAnsi="Times New Roman" w:cs="Times New Roman"/>
          <w:sz w:val="28"/>
          <w:szCs w:val="28"/>
          <w:lang w:val="uk-UA"/>
        </w:rPr>
        <w:t>видруковані</w:t>
      </w:r>
      <w:proofErr w:type="spellEnd"/>
      <w:r w:rsidRPr="009E3774">
        <w:rPr>
          <w:rFonts w:ascii="Times New Roman" w:hAnsi="Times New Roman" w:cs="Times New Roman"/>
          <w:sz w:val="28"/>
          <w:szCs w:val="28"/>
          <w:lang w:val="uk-UA"/>
        </w:rPr>
        <w:t xml:space="preserve"> протягом останніх п'яти років. Особлива увага була приділена конструкції </w:t>
      </w:r>
      <w:proofErr w:type="spellStart"/>
      <w:r w:rsidRPr="009E3774">
        <w:rPr>
          <w:rFonts w:ascii="Times New Roman" w:hAnsi="Times New Roman" w:cs="Times New Roman"/>
          <w:sz w:val="28"/>
          <w:szCs w:val="28"/>
          <w:lang w:val="uk-UA"/>
        </w:rPr>
        <w:t>фотовидань</w:t>
      </w:r>
      <w:proofErr w:type="spellEnd"/>
      <w:r w:rsidRPr="009E3774">
        <w:rPr>
          <w:rFonts w:ascii="Times New Roman" w:hAnsi="Times New Roman" w:cs="Times New Roman"/>
          <w:sz w:val="28"/>
          <w:szCs w:val="28"/>
          <w:lang w:val="uk-UA"/>
        </w:rPr>
        <w:t xml:space="preserve">, що виявляється у взаємодії фотографій на розворотах, композиції, тексту та формату книги. На підставі проведеного аналізу можна висновувати, що якісні фотокниги вирізняються не лише високою якістю елементів дизайну книги, але також наявністю високоякісного фотоматеріалу. Додатково, елементи дизайну в таких книгах виконують роль "підсилювача" ідеї </w:t>
      </w:r>
      <w:proofErr w:type="spellStart"/>
      <w:r w:rsidRPr="009E3774">
        <w:rPr>
          <w:rFonts w:ascii="Times New Roman" w:hAnsi="Times New Roman" w:cs="Times New Roman"/>
          <w:sz w:val="28"/>
          <w:szCs w:val="28"/>
          <w:lang w:val="uk-UA"/>
        </w:rPr>
        <w:t>фотовидання</w:t>
      </w:r>
      <w:proofErr w:type="spellEnd"/>
      <w:r w:rsidRPr="009E3774">
        <w:rPr>
          <w:rFonts w:ascii="Times New Roman" w:hAnsi="Times New Roman" w:cs="Times New Roman"/>
          <w:sz w:val="28"/>
          <w:szCs w:val="28"/>
          <w:lang w:val="uk-UA"/>
        </w:rPr>
        <w:t>, утримуючись від вираження власного незалежного характеру.</w:t>
      </w:r>
    </w:p>
    <w:p w14:paraId="0F6033A5" w14:textId="77777777"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У другій частині виконано теоретико-методологічний аналіз, що дозволяє сформулювати висновки стосовно алгоритму аналізу дизайну фотокниги. Увага приділена таким конструктам, як пікселі, світлові (кольорові) плями; об'єкти та предмети, люди; композиція, структура; художня образність, прийоми виразності; фотографія розглядається як текст, рівень дискурсу.</w:t>
      </w:r>
    </w:p>
    <w:p w14:paraId="2E17BBC1" w14:textId="77777777"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 xml:space="preserve">Підкреслено важливість розгляду наступних параметрів аналізу </w:t>
      </w:r>
      <w:proofErr w:type="spellStart"/>
      <w:r w:rsidRPr="009E3774">
        <w:rPr>
          <w:rFonts w:ascii="Times New Roman" w:hAnsi="Times New Roman" w:cs="Times New Roman"/>
          <w:sz w:val="28"/>
          <w:szCs w:val="28"/>
          <w:lang w:val="uk-UA"/>
        </w:rPr>
        <w:t>фотовидання</w:t>
      </w:r>
      <w:proofErr w:type="spellEnd"/>
      <w:r w:rsidRPr="009E3774">
        <w:rPr>
          <w:rFonts w:ascii="Times New Roman" w:hAnsi="Times New Roman" w:cs="Times New Roman"/>
          <w:sz w:val="28"/>
          <w:szCs w:val="28"/>
          <w:lang w:val="uk-UA"/>
        </w:rPr>
        <w:t>, таких як статус і режим функціонування фотографії; цілі та завдання, які ставив перед собою фотограф; функції фотографії та її соціальну роль; розпізнані на фотографії символи і знаки; визначення культурного та історичного контексту; особливості сприйняття та інтерпретації фотографії глядачем.</w:t>
      </w:r>
    </w:p>
    <w:p w14:paraId="5F09B6B1" w14:textId="5F8AB88C"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 xml:space="preserve">Семіотичний аналіз візуального тексту є підготовчим етапом для змістовного структурного аналізу, де структурна інтерпретація розглядає </w:t>
      </w:r>
      <w:r w:rsidRPr="009E3774">
        <w:rPr>
          <w:rFonts w:ascii="Times New Roman" w:hAnsi="Times New Roman" w:cs="Times New Roman"/>
          <w:sz w:val="28"/>
          <w:szCs w:val="28"/>
          <w:lang w:val="uk-UA"/>
        </w:rPr>
        <w:lastRenderedPageBreak/>
        <w:t xml:space="preserve">соціальні ситуації і явища, зображені на знімках, як типові. З цієї перспективи зафіксовані події розглядаються як соціальні факти, що відображають функціонування соціальних структур, які є невидимими для безпосереднього спостереження. Структурна інтерпретація базується на виявленні іманентних елементів соціального життя: </w:t>
      </w:r>
      <w:proofErr w:type="spellStart"/>
      <w:r w:rsidRPr="009E3774">
        <w:rPr>
          <w:rFonts w:ascii="Times New Roman" w:hAnsi="Times New Roman" w:cs="Times New Roman"/>
          <w:sz w:val="28"/>
          <w:szCs w:val="28"/>
          <w:lang w:val="uk-UA"/>
        </w:rPr>
        <w:t>інтеракцій</w:t>
      </w:r>
      <w:proofErr w:type="spellEnd"/>
      <w:r w:rsidRPr="009E3774">
        <w:rPr>
          <w:rFonts w:ascii="Times New Roman" w:hAnsi="Times New Roman" w:cs="Times New Roman"/>
          <w:sz w:val="28"/>
          <w:szCs w:val="28"/>
          <w:lang w:val="uk-UA"/>
        </w:rPr>
        <w:t>, норм, ідей і можливостей.</w:t>
      </w:r>
    </w:p>
    <w:p w14:paraId="6027E765" w14:textId="77777777"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Відділено час для розгляду розробки дизайну фотокниги "Історія українського фотомистецтва". Книга має розмір 290 х 290 мм, складається з 40 сторінок і має дизайнерську обкладинку. Внутрішня структура включає в себе фотознімки та тексти, які розкривають події.</w:t>
      </w:r>
    </w:p>
    <w:p w14:paraId="69344258" w14:textId="77777777"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На початковому етапі розробки проєкту фотокниги був проведений відбір ключових і важливих кадрів, а також визначено кадри другого плану та додаткові. Одночасно був обраний формат, який вплинув на особливості роботи над виданням.</w:t>
      </w:r>
    </w:p>
    <w:p w14:paraId="40CC8A70" w14:textId="77777777"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 xml:space="preserve">Важливо враховувати, що основною одиницею </w:t>
      </w:r>
      <w:proofErr w:type="spellStart"/>
      <w:r w:rsidRPr="009E3774">
        <w:rPr>
          <w:rFonts w:ascii="Times New Roman" w:hAnsi="Times New Roman" w:cs="Times New Roman"/>
          <w:sz w:val="28"/>
          <w:szCs w:val="28"/>
          <w:lang w:val="uk-UA"/>
        </w:rPr>
        <w:t>фотовидання</w:t>
      </w:r>
      <w:proofErr w:type="spellEnd"/>
      <w:r w:rsidRPr="009E3774">
        <w:rPr>
          <w:rFonts w:ascii="Times New Roman" w:hAnsi="Times New Roman" w:cs="Times New Roman"/>
          <w:sz w:val="28"/>
          <w:szCs w:val="28"/>
          <w:lang w:val="uk-UA"/>
        </w:rPr>
        <w:t xml:space="preserve"> є розворот, тому корисно "мислити розворотами", уникати простої послідовності кадрів. Розміщення фотографій на розворотах розглядається як побудова монтажної фрази, де окремі фотознімки об'єднуються та стають темами для створення єдиної монтажної стрічки.</w:t>
      </w:r>
    </w:p>
    <w:p w14:paraId="67D6C01A" w14:textId="508B3302"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Проблема збереження балансу між формою та змістом фотокниги є актуальною в сучасній видавничій справі, де зовнішній вигляд часто отримує більше значення, ніж творча робота самого художника.</w:t>
      </w:r>
    </w:p>
    <w:p w14:paraId="6DD9358E" w14:textId="77777777" w:rsidR="009E3774" w:rsidRDefault="009E3774" w:rsidP="009E3774">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В процесі виконання завдання викладено принципи досягнення композиційної єдності та передачі основної ідеї видання шляхом використання елементів розміщення фотоматеріалу, таких як повторення, ритм та симетрія.</w:t>
      </w:r>
    </w:p>
    <w:p w14:paraId="3CF9221C" w14:textId="0B73CF74" w:rsidR="00E12A62" w:rsidRDefault="009E3774" w:rsidP="009C2863">
      <w:pPr>
        <w:spacing w:after="0" w:line="360" w:lineRule="auto"/>
        <w:ind w:firstLine="709"/>
        <w:jc w:val="both"/>
        <w:rPr>
          <w:rFonts w:ascii="Times New Roman" w:hAnsi="Times New Roman" w:cs="Times New Roman"/>
          <w:sz w:val="28"/>
          <w:szCs w:val="28"/>
          <w:lang w:val="uk-UA"/>
        </w:rPr>
      </w:pPr>
      <w:r w:rsidRPr="009E3774">
        <w:rPr>
          <w:rFonts w:ascii="Times New Roman" w:hAnsi="Times New Roman" w:cs="Times New Roman"/>
          <w:sz w:val="28"/>
          <w:szCs w:val="28"/>
          <w:lang w:val="uk-UA"/>
        </w:rPr>
        <w:t xml:space="preserve">Метою другого етапу створення фотокниги було злити фотозображення та текстовий матеріал, створивши між ними взаємовідносини повноправності і </w:t>
      </w:r>
      <w:proofErr w:type="spellStart"/>
      <w:r w:rsidRPr="009E3774">
        <w:rPr>
          <w:rFonts w:ascii="Times New Roman" w:hAnsi="Times New Roman" w:cs="Times New Roman"/>
          <w:sz w:val="28"/>
          <w:szCs w:val="28"/>
          <w:lang w:val="uk-UA"/>
        </w:rPr>
        <w:t>взаємодоповнення</w:t>
      </w:r>
      <w:proofErr w:type="spellEnd"/>
      <w:r w:rsidRPr="009E3774">
        <w:rPr>
          <w:rFonts w:ascii="Times New Roman" w:hAnsi="Times New Roman" w:cs="Times New Roman"/>
          <w:sz w:val="28"/>
          <w:szCs w:val="28"/>
          <w:lang w:val="uk-UA"/>
        </w:rPr>
        <w:t>. Для тексту були обрані конкретні шрифти чорного та білого кольорів. Візуальний ряд та текстовий контент всередині книги були розділені на підтеми, які разом формують певний ритм і утворюють серію.</w:t>
      </w:r>
    </w:p>
    <w:p w14:paraId="5E494088" w14:textId="77777777" w:rsidR="00E12A62" w:rsidRPr="00B069C9" w:rsidRDefault="00E12A62" w:rsidP="00E12A62">
      <w:pPr>
        <w:spacing w:after="0" w:line="360" w:lineRule="auto"/>
        <w:jc w:val="center"/>
        <w:rPr>
          <w:rFonts w:ascii="Times New Roman" w:hAnsi="Times New Roman" w:cs="Times New Roman"/>
          <w:b/>
          <w:bCs/>
          <w:sz w:val="28"/>
          <w:szCs w:val="28"/>
          <w:lang w:val="uk-UA"/>
        </w:rPr>
      </w:pPr>
      <w:r>
        <w:rPr>
          <w:rFonts w:ascii="Times New Roman" w:hAnsi="Times New Roman" w:cs="Times New Roman"/>
          <w:sz w:val="28"/>
          <w:szCs w:val="28"/>
          <w:lang w:val="uk-UA"/>
        </w:rPr>
        <w:br w:type="page"/>
      </w:r>
      <w:r w:rsidRPr="00B069C9">
        <w:rPr>
          <w:rFonts w:ascii="Times New Roman" w:hAnsi="Times New Roman" w:cs="Times New Roman"/>
          <w:b/>
          <w:bCs/>
          <w:sz w:val="28"/>
          <w:szCs w:val="28"/>
          <w:lang w:val="uk-UA"/>
        </w:rPr>
        <w:lastRenderedPageBreak/>
        <w:t>РОЗДІЛ 3. МЕТОДИЧНІ РЕКОМЕНДАЦІЇ</w:t>
      </w:r>
    </w:p>
    <w:p w14:paraId="4C6D193A" w14:textId="77777777" w:rsidR="009E4DBF" w:rsidRDefault="009E4DBF" w:rsidP="009E4DBF">
      <w:pPr>
        <w:tabs>
          <w:tab w:val="left" w:pos="1080"/>
        </w:tabs>
        <w:spacing w:after="0" w:line="360" w:lineRule="auto"/>
        <w:ind w:firstLine="709"/>
        <w:jc w:val="center"/>
        <w:rPr>
          <w:rFonts w:ascii="Times New Roman" w:hAnsi="Times New Roman" w:cs="Times New Roman"/>
          <w:sz w:val="28"/>
          <w:szCs w:val="28"/>
          <w:lang w:val="uk-UA"/>
        </w:rPr>
      </w:pPr>
      <w:r w:rsidRPr="00B069C9">
        <w:rPr>
          <w:rFonts w:ascii="Times New Roman" w:hAnsi="Times New Roman" w:cs="Times New Roman"/>
          <w:sz w:val="28"/>
          <w:szCs w:val="28"/>
          <w:lang w:val="uk-UA"/>
        </w:rPr>
        <w:t xml:space="preserve">3.1. </w:t>
      </w:r>
      <w:r>
        <w:rPr>
          <w:rFonts w:ascii="Times New Roman" w:hAnsi="Times New Roman" w:cs="Times New Roman"/>
          <w:sz w:val="28"/>
          <w:szCs w:val="28"/>
          <w:lang w:val="uk-UA"/>
        </w:rPr>
        <w:t>Р</w:t>
      </w:r>
      <w:r w:rsidRPr="00B069C9">
        <w:rPr>
          <w:rFonts w:ascii="Times New Roman" w:hAnsi="Times New Roman" w:cs="Times New Roman"/>
          <w:sz w:val="28"/>
          <w:szCs w:val="28"/>
          <w:lang w:val="uk-UA"/>
        </w:rPr>
        <w:t>екомендації для викладачів з</w:t>
      </w:r>
      <w:r>
        <w:rPr>
          <w:rFonts w:ascii="Times New Roman" w:hAnsi="Times New Roman" w:cs="Times New Roman"/>
          <w:sz w:val="28"/>
          <w:szCs w:val="28"/>
          <w:lang w:val="uk-UA"/>
        </w:rPr>
        <w:t xml:space="preserve"> методики викладання «Історії українського фотомистецтва»</w:t>
      </w:r>
    </w:p>
    <w:p w14:paraId="5A572B66" w14:textId="77777777" w:rsidR="009E4DBF" w:rsidRDefault="009E4DBF" w:rsidP="00E12A62">
      <w:pPr>
        <w:tabs>
          <w:tab w:val="left" w:pos="1080"/>
        </w:tabs>
        <w:spacing w:after="0" w:line="360" w:lineRule="auto"/>
        <w:ind w:firstLine="709"/>
        <w:jc w:val="both"/>
        <w:rPr>
          <w:rFonts w:ascii="Times New Roman" w:hAnsi="Times New Roman" w:cs="Times New Roman"/>
          <w:sz w:val="28"/>
          <w:szCs w:val="28"/>
          <w:lang w:val="uk-UA"/>
        </w:rPr>
      </w:pPr>
    </w:p>
    <w:p w14:paraId="408B731C" w14:textId="66F8D8B0"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bookmarkStart w:id="6" w:name="_Hlk154514324"/>
      <w:r w:rsidRPr="008A0250">
        <w:rPr>
          <w:rFonts w:ascii="Times New Roman" w:hAnsi="Times New Roman" w:cs="Times New Roman"/>
          <w:spacing w:val="-2"/>
          <w:sz w:val="28"/>
          <w:szCs w:val="28"/>
          <w:lang w:val="uk-UA"/>
        </w:rPr>
        <w:t>Курс «</w:t>
      </w:r>
      <w:r w:rsidR="004B3AD6" w:rsidRPr="008A0250">
        <w:rPr>
          <w:rFonts w:ascii="Times New Roman" w:hAnsi="Times New Roman" w:cs="Times New Roman"/>
          <w:sz w:val="28"/>
          <w:szCs w:val="28"/>
          <w:lang w:val="uk-UA"/>
        </w:rPr>
        <w:t>Історії українського фотомистецтва</w:t>
      </w:r>
      <w:r w:rsidRPr="008A0250">
        <w:rPr>
          <w:rFonts w:ascii="Times New Roman" w:hAnsi="Times New Roman" w:cs="Times New Roman"/>
          <w:spacing w:val="-2"/>
          <w:sz w:val="28"/>
          <w:szCs w:val="28"/>
          <w:lang w:val="uk-UA"/>
        </w:rPr>
        <w:t xml:space="preserve">» є однією з </w:t>
      </w:r>
      <w:r w:rsidR="008A0250" w:rsidRPr="008A0250">
        <w:rPr>
          <w:rFonts w:ascii="Times New Roman" w:hAnsi="Times New Roman" w:cs="Times New Roman"/>
          <w:spacing w:val="-2"/>
          <w:sz w:val="28"/>
          <w:szCs w:val="28"/>
          <w:lang w:val="uk-UA"/>
        </w:rPr>
        <w:t xml:space="preserve">додаткових (вільних) </w:t>
      </w:r>
      <w:r w:rsidRPr="008A0250">
        <w:rPr>
          <w:rFonts w:ascii="Times New Roman" w:hAnsi="Times New Roman" w:cs="Times New Roman"/>
          <w:spacing w:val="-2"/>
          <w:sz w:val="28"/>
          <w:szCs w:val="28"/>
          <w:lang w:val="uk-UA"/>
        </w:rPr>
        <w:t xml:space="preserve"> дисциплін при підготовці </w:t>
      </w:r>
      <w:r w:rsidR="004B3AD6" w:rsidRPr="008A0250">
        <w:rPr>
          <w:rFonts w:ascii="Times New Roman" w:hAnsi="Times New Roman" w:cs="Times New Roman"/>
          <w:spacing w:val="-2"/>
          <w:sz w:val="28"/>
          <w:szCs w:val="28"/>
          <w:lang w:val="uk-UA"/>
        </w:rPr>
        <w:t>сучасних фотографів та викладачів фотомистецтва</w:t>
      </w:r>
      <w:r w:rsidRPr="008A0250">
        <w:rPr>
          <w:rFonts w:ascii="Times New Roman" w:hAnsi="Times New Roman" w:cs="Times New Roman"/>
          <w:spacing w:val="-2"/>
          <w:sz w:val="28"/>
          <w:szCs w:val="28"/>
          <w:lang w:val="uk-UA"/>
        </w:rPr>
        <w:t xml:space="preserve">, </w:t>
      </w:r>
      <w:bookmarkEnd w:id="6"/>
      <w:r w:rsidRPr="00B069C9">
        <w:rPr>
          <w:rFonts w:ascii="Times New Roman" w:hAnsi="Times New Roman" w:cs="Times New Roman"/>
          <w:spacing w:val="-2"/>
          <w:sz w:val="28"/>
          <w:szCs w:val="28"/>
          <w:lang w:val="uk-UA"/>
        </w:rPr>
        <w:t xml:space="preserve">що </w:t>
      </w:r>
      <w:r w:rsidR="00485DCF">
        <w:rPr>
          <w:rFonts w:ascii="Times New Roman" w:hAnsi="Times New Roman" w:cs="Times New Roman"/>
          <w:spacing w:val="-2"/>
          <w:sz w:val="28"/>
          <w:szCs w:val="28"/>
          <w:lang w:val="uk-UA"/>
        </w:rPr>
        <w:t>знайомить нас з використовуванням різноманітних підходів та методів для зацікавлення студентів та покращить їх розуміння предмету</w:t>
      </w:r>
      <w:r w:rsidRPr="00B069C9">
        <w:rPr>
          <w:rFonts w:ascii="Times New Roman" w:hAnsi="Times New Roman" w:cs="Times New Roman"/>
          <w:spacing w:val="-2"/>
          <w:sz w:val="28"/>
          <w:szCs w:val="28"/>
          <w:lang w:val="uk-UA"/>
        </w:rPr>
        <w:t xml:space="preserve">. Предметом вивчення дисципліни є </w:t>
      </w:r>
      <w:r w:rsidR="00485DCF">
        <w:rPr>
          <w:rFonts w:ascii="Times New Roman" w:hAnsi="Times New Roman" w:cs="Times New Roman"/>
          <w:spacing w:val="-2"/>
          <w:sz w:val="28"/>
          <w:szCs w:val="28"/>
          <w:lang w:val="uk-UA"/>
        </w:rPr>
        <w:t>історичні огляди, аналіз витворів, практичне використання, використання технологій та дослідження різних аспектів українського фотомистецтва</w:t>
      </w:r>
      <w:r w:rsidRPr="00B069C9">
        <w:rPr>
          <w:rFonts w:ascii="Times New Roman" w:hAnsi="Times New Roman" w:cs="Times New Roman"/>
          <w:spacing w:val="-2"/>
          <w:sz w:val="28"/>
          <w:szCs w:val="28"/>
          <w:lang w:val="uk-UA"/>
        </w:rPr>
        <w:t>.</w:t>
      </w:r>
    </w:p>
    <w:p w14:paraId="40CBDDA7" w14:textId="0463CE93"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iCs/>
          <w:spacing w:val="-2"/>
          <w:sz w:val="28"/>
          <w:szCs w:val="28"/>
          <w:lang w:val="uk-UA"/>
        </w:rPr>
        <w:t>Метою</w:t>
      </w:r>
      <w:r w:rsidRPr="00B069C9">
        <w:rPr>
          <w:rFonts w:ascii="Times New Roman" w:hAnsi="Times New Roman" w:cs="Times New Roman"/>
          <w:spacing w:val="-2"/>
          <w:sz w:val="28"/>
          <w:szCs w:val="28"/>
          <w:lang w:val="uk-UA"/>
        </w:rPr>
        <w:t xml:space="preserve"> </w:t>
      </w:r>
      <w:r w:rsidRPr="00B069C9">
        <w:rPr>
          <w:rFonts w:ascii="Times New Roman" w:hAnsi="Times New Roman" w:cs="Times New Roman"/>
          <w:bCs/>
          <w:spacing w:val="-2"/>
          <w:sz w:val="28"/>
          <w:szCs w:val="28"/>
          <w:lang w:val="uk-UA"/>
        </w:rPr>
        <w:t>навчальної дисципліни є</w:t>
      </w:r>
      <w:r w:rsidRPr="00B069C9">
        <w:rPr>
          <w:rFonts w:ascii="Times New Roman" w:hAnsi="Times New Roman" w:cs="Times New Roman"/>
          <w:spacing w:val="-2"/>
          <w:sz w:val="28"/>
          <w:szCs w:val="28"/>
          <w:lang w:val="uk-UA"/>
        </w:rPr>
        <w:t xml:space="preserve"> </w:t>
      </w:r>
      <w:r w:rsidR="00485DCF" w:rsidRPr="00485DCF">
        <w:rPr>
          <w:rFonts w:ascii="Times New Roman" w:hAnsi="Times New Roman" w:cs="Times New Roman"/>
          <w:spacing w:val="-2"/>
          <w:sz w:val="28"/>
          <w:szCs w:val="28"/>
          <w:lang w:val="uk-UA"/>
        </w:rPr>
        <w:t>ознайомлення студентів з розвитком та особливостями української фотографії як виду мистецтва</w:t>
      </w:r>
      <w:r w:rsidRPr="00B069C9">
        <w:rPr>
          <w:rFonts w:ascii="Times New Roman" w:hAnsi="Times New Roman" w:cs="Times New Roman"/>
          <w:spacing w:val="-2"/>
          <w:sz w:val="28"/>
          <w:szCs w:val="28"/>
          <w:lang w:val="uk-UA"/>
        </w:rPr>
        <w:t>, напрямок якої визначений розвитком творчого мислення та фаховою адаптацією креативного підходу до розв’язання різних завдан</w:t>
      </w:r>
      <w:r w:rsidR="006F3BB1">
        <w:rPr>
          <w:rFonts w:ascii="Times New Roman" w:hAnsi="Times New Roman" w:cs="Times New Roman"/>
          <w:spacing w:val="-2"/>
          <w:sz w:val="28"/>
          <w:szCs w:val="28"/>
          <w:lang w:val="uk-UA"/>
        </w:rPr>
        <w:t>ь</w:t>
      </w:r>
      <w:r w:rsidRPr="00B069C9">
        <w:rPr>
          <w:rFonts w:ascii="Times New Roman" w:hAnsi="Times New Roman" w:cs="Times New Roman"/>
          <w:spacing w:val="-2"/>
          <w:sz w:val="28"/>
          <w:szCs w:val="28"/>
          <w:lang w:val="uk-UA"/>
        </w:rPr>
        <w:t xml:space="preserve">; набуття творчих навичок під час роботи з матеріалами, естетичними засобами композиційної гармонізації об’єктів </w:t>
      </w:r>
      <w:r w:rsidR="006F3BB1">
        <w:rPr>
          <w:rFonts w:ascii="Times New Roman" w:hAnsi="Times New Roman" w:cs="Times New Roman"/>
          <w:spacing w:val="-2"/>
          <w:sz w:val="28"/>
          <w:szCs w:val="28"/>
          <w:lang w:val="uk-UA"/>
        </w:rPr>
        <w:t>історичної спадщини</w:t>
      </w:r>
      <w:r w:rsidRPr="00B069C9">
        <w:rPr>
          <w:rFonts w:ascii="Times New Roman" w:hAnsi="Times New Roman" w:cs="Times New Roman"/>
          <w:spacing w:val="-2"/>
          <w:sz w:val="28"/>
          <w:szCs w:val="28"/>
          <w:lang w:val="uk-UA"/>
        </w:rPr>
        <w:t>; розвиток уміння використовувати об’єкти віртуально</w:t>
      </w:r>
      <w:r w:rsidR="006F3BB1">
        <w:rPr>
          <w:rFonts w:ascii="Times New Roman" w:hAnsi="Times New Roman" w:cs="Times New Roman"/>
          <w:spacing w:val="-2"/>
          <w:sz w:val="28"/>
          <w:szCs w:val="28"/>
          <w:lang w:val="uk-UA"/>
        </w:rPr>
        <w:t>го</w:t>
      </w:r>
      <w:r w:rsidRPr="00B069C9">
        <w:rPr>
          <w:rFonts w:ascii="Times New Roman" w:hAnsi="Times New Roman" w:cs="Times New Roman"/>
          <w:spacing w:val="-2"/>
          <w:sz w:val="28"/>
          <w:szCs w:val="28"/>
          <w:lang w:val="uk-UA"/>
        </w:rPr>
        <w:t xml:space="preserve"> простор</w:t>
      </w:r>
      <w:r w:rsidR="006F3BB1">
        <w:rPr>
          <w:rFonts w:ascii="Times New Roman" w:hAnsi="Times New Roman" w:cs="Times New Roman"/>
          <w:spacing w:val="-2"/>
          <w:sz w:val="28"/>
          <w:szCs w:val="28"/>
          <w:lang w:val="uk-UA"/>
        </w:rPr>
        <w:t>у</w:t>
      </w:r>
      <w:r w:rsidRPr="00B069C9">
        <w:rPr>
          <w:rFonts w:ascii="Times New Roman" w:hAnsi="Times New Roman" w:cs="Times New Roman"/>
          <w:spacing w:val="-2"/>
          <w:sz w:val="28"/>
          <w:szCs w:val="28"/>
          <w:lang w:val="uk-UA"/>
        </w:rPr>
        <w:t xml:space="preserve"> та навколишньо</w:t>
      </w:r>
      <w:r w:rsidR="006F3BB1">
        <w:rPr>
          <w:rFonts w:ascii="Times New Roman" w:hAnsi="Times New Roman" w:cs="Times New Roman"/>
          <w:spacing w:val="-2"/>
          <w:sz w:val="28"/>
          <w:szCs w:val="28"/>
          <w:lang w:val="uk-UA"/>
        </w:rPr>
        <w:t>го</w:t>
      </w:r>
      <w:r w:rsidRPr="00B069C9">
        <w:rPr>
          <w:rFonts w:ascii="Times New Roman" w:hAnsi="Times New Roman" w:cs="Times New Roman"/>
          <w:spacing w:val="-2"/>
          <w:sz w:val="28"/>
          <w:szCs w:val="28"/>
          <w:lang w:val="uk-UA"/>
        </w:rPr>
        <w:t xml:space="preserve"> </w:t>
      </w:r>
      <w:proofErr w:type="spellStart"/>
      <w:r w:rsidRPr="00B069C9">
        <w:rPr>
          <w:rFonts w:ascii="Times New Roman" w:hAnsi="Times New Roman" w:cs="Times New Roman"/>
          <w:spacing w:val="-2"/>
          <w:sz w:val="28"/>
          <w:szCs w:val="28"/>
          <w:lang w:val="uk-UA"/>
        </w:rPr>
        <w:t>середовищ</w:t>
      </w:r>
      <w:r w:rsidR="006F3BB1">
        <w:rPr>
          <w:rFonts w:ascii="Times New Roman" w:hAnsi="Times New Roman" w:cs="Times New Roman"/>
          <w:spacing w:val="-2"/>
          <w:sz w:val="28"/>
          <w:szCs w:val="28"/>
          <w:lang w:val="uk-UA"/>
        </w:rPr>
        <w:t>я</w:t>
      </w:r>
      <w:proofErr w:type="spellEnd"/>
      <w:r w:rsidRPr="00B069C9">
        <w:rPr>
          <w:rFonts w:ascii="Times New Roman" w:hAnsi="Times New Roman" w:cs="Times New Roman"/>
          <w:spacing w:val="-2"/>
          <w:sz w:val="28"/>
          <w:szCs w:val="28"/>
          <w:lang w:val="uk-UA"/>
        </w:rPr>
        <w:t>.</w:t>
      </w:r>
    </w:p>
    <w:p w14:paraId="68031965" w14:textId="77777777"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spacing w:val="-2"/>
          <w:sz w:val="28"/>
          <w:szCs w:val="28"/>
          <w:lang w:val="uk-UA"/>
        </w:rPr>
        <w:t>На досягнення мети навчальної дисципліни спрямована система викладання, розроблена на основі системного підходу до її вивчення:</w:t>
      </w:r>
    </w:p>
    <w:p w14:paraId="59F22DB4" w14:textId="77777777"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spacing w:val="-2"/>
          <w:sz w:val="28"/>
          <w:szCs w:val="28"/>
          <w:lang w:val="uk-UA"/>
        </w:rPr>
        <w:t xml:space="preserve">– читання лекцій, які формують теоретичну базу знань, забезпечуючи належну якість процесу проектування та розробки пояснювальних документів проектної пропозиції; </w:t>
      </w:r>
    </w:p>
    <w:p w14:paraId="3AD02F74" w14:textId="77777777"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spacing w:val="-2"/>
          <w:sz w:val="28"/>
          <w:szCs w:val="28"/>
          <w:lang w:val="uk-UA"/>
        </w:rPr>
        <w:t>– проведення практичних занять, які впливають на розв’язання творчих завдань у комплексному поєднанні з функціональним призначенням розробок, а також на особливості графічного та конструктивного вирішення одиничних і серійних об’єктів графічного дизайну;</w:t>
      </w:r>
    </w:p>
    <w:p w14:paraId="5FB93F8B" w14:textId="77777777"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spacing w:val="-2"/>
          <w:sz w:val="28"/>
          <w:szCs w:val="28"/>
          <w:lang w:val="uk-UA"/>
        </w:rPr>
        <w:t xml:space="preserve">– проведення індивідуальної та самостійної роботи студента, яка дозволяє закріпити набуті теоретичні знання та практичні вміння. </w:t>
      </w:r>
    </w:p>
    <w:p w14:paraId="60C79F7F" w14:textId="77777777"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iCs/>
          <w:spacing w:val="-2"/>
          <w:sz w:val="28"/>
          <w:szCs w:val="28"/>
          <w:lang w:val="uk-UA"/>
        </w:rPr>
        <w:lastRenderedPageBreak/>
        <w:t>Основними завданнями</w:t>
      </w:r>
      <w:r w:rsidRPr="00B069C9">
        <w:rPr>
          <w:rFonts w:ascii="Times New Roman" w:hAnsi="Times New Roman" w:cs="Times New Roman"/>
          <w:spacing w:val="-2"/>
          <w:sz w:val="28"/>
          <w:szCs w:val="28"/>
          <w:lang w:val="uk-UA"/>
        </w:rPr>
        <w:t xml:space="preserve"> практичної та самостійної роботи є розвиток творчого й аналітичного мислення, креативного підходу до розв’язання програмних завдань, формування необхідних професійних умінь та навичок, необхідних для самостійної та колегіальної роботи у сфері сучасного дизайну, зокрема вміння опрацьовувати літературу за фаховим спрямуванням та Інтернет-джерела з метою підбору аналогів і необхідного інформаційного матеріалу. </w:t>
      </w:r>
    </w:p>
    <w:p w14:paraId="653EA978" w14:textId="77777777"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bCs/>
          <w:iCs/>
          <w:spacing w:val="-2"/>
          <w:sz w:val="28"/>
          <w:szCs w:val="28"/>
          <w:lang w:val="uk-UA"/>
        </w:rPr>
        <w:t>Практична робота</w:t>
      </w:r>
      <w:r w:rsidRPr="00B069C9">
        <w:rPr>
          <w:rFonts w:ascii="Times New Roman" w:hAnsi="Times New Roman" w:cs="Times New Roman"/>
          <w:spacing w:val="-2"/>
          <w:sz w:val="28"/>
          <w:szCs w:val="28"/>
          <w:lang w:val="uk-UA"/>
        </w:rPr>
        <w:t xml:space="preserve"> спрямована на оволодіння методикою ведення дизайн-проектування і професійними навичками поетапного дизайн-проектування у процесі втілення візуальної ідеї графічними засобами в продукції графічного дизайну.</w:t>
      </w:r>
    </w:p>
    <w:p w14:paraId="2FF854BC" w14:textId="77777777"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spacing w:val="-2"/>
          <w:sz w:val="28"/>
          <w:szCs w:val="28"/>
          <w:lang w:val="uk-UA"/>
        </w:rPr>
        <w:t>Проведення практичних занять орієнтовано на індивідуальну роботу з кожним студентом для опанування методики проектування, процесів створення художнього твору.</w:t>
      </w:r>
    </w:p>
    <w:p w14:paraId="64D7789A" w14:textId="7833582F" w:rsidR="00E12A62" w:rsidRPr="00B069C9" w:rsidRDefault="00E12A62" w:rsidP="00E12A62">
      <w:pPr>
        <w:tabs>
          <w:tab w:val="left" w:pos="1080"/>
        </w:tabs>
        <w:spacing w:after="0" w:line="360" w:lineRule="auto"/>
        <w:ind w:firstLine="709"/>
        <w:jc w:val="both"/>
        <w:rPr>
          <w:rFonts w:ascii="Times New Roman" w:hAnsi="Times New Roman" w:cs="Times New Roman"/>
          <w:spacing w:val="-2"/>
          <w:sz w:val="28"/>
          <w:szCs w:val="28"/>
          <w:lang w:val="uk-UA"/>
        </w:rPr>
      </w:pPr>
      <w:r w:rsidRPr="00B069C9">
        <w:rPr>
          <w:rFonts w:ascii="Times New Roman" w:hAnsi="Times New Roman" w:cs="Times New Roman"/>
          <w:bCs/>
          <w:iCs/>
          <w:spacing w:val="-2"/>
          <w:sz w:val="28"/>
          <w:szCs w:val="28"/>
          <w:lang w:val="uk-UA"/>
        </w:rPr>
        <w:t>Самостійна робота</w:t>
      </w:r>
      <w:r w:rsidRPr="00B069C9">
        <w:rPr>
          <w:rFonts w:ascii="Times New Roman" w:hAnsi="Times New Roman" w:cs="Times New Roman"/>
          <w:spacing w:val="-2"/>
          <w:sz w:val="28"/>
          <w:szCs w:val="28"/>
          <w:lang w:val="uk-UA"/>
        </w:rPr>
        <w:t xml:space="preserve"> розвиває самостійне вміння та вдосконалює професійні навички працювати </w:t>
      </w:r>
      <w:r w:rsidR="006F3BB1">
        <w:rPr>
          <w:rFonts w:ascii="Times New Roman" w:hAnsi="Times New Roman" w:cs="Times New Roman"/>
          <w:spacing w:val="-2"/>
          <w:sz w:val="28"/>
          <w:szCs w:val="28"/>
          <w:lang w:val="uk-UA"/>
        </w:rPr>
        <w:t>сучасними технологіями для демонстрації фотографій, створення презентацій та відеоматеріалів.</w:t>
      </w:r>
      <w:r w:rsidR="006F3BB1" w:rsidRPr="006F3BB1">
        <w:t xml:space="preserve"> </w:t>
      </w:r>
      <w:r w:rsidR="006F3BB1" w:rsidRPr="006F3BB1">
        <w:rPr>
          <w:rFonts w:ascii="Times New Roman" w:hAnsi="Times New Roman" w:cs="Times New Roman"/>
          <w:spacing w:val="-2"/>
          <w:sz w:val="28"/>
          <w:szCs w:val="28"/>
          <w:lang w:val="uk-UA"/>
        </w:rPr>
        <w:t>Це допоможе їм краще зрозуміти процес створення фотографій та відчути себе частиною творчого процесу.</w:t>
      </w:r>
    </w:p>
    <w:p w14:paraId="393A90A6" w14:textId="77777777"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xml:space="preserve">Практичну роботу студенти можуть виконувати як у години, відведені на неї відповідно до навчальної програми, так і відпрацьовувати заданий матеріал самостійно. </w:t>
      </w:r>
    </w:p>
    <w:p w14:paraId="16CC0EF1" w14:textId="77777777"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xml:space="preserve">Важливою формою засвоєння викладеного матеріалу є вміння користуватися рекомендованою літературою та проводити аналіз існуючих на споживчому ринку зразків продукції графічного дизайну. </w:t>
      </w:r>
    </w:p>
    <w:p w14:paraId="2D65F6D6" w14:textId="77777777" w:rsidR="00E12A62" w:rsidRPr="00B069C9" w:rsidRDefault="00E12A62" w:rsidP="00E12A62">
      <w:pPr>
        <w:pStyle w:val="a4"/>
        <w:tabs>
          <w:tab w:val="left" w:pos="1080"/>
        </w:tabs>
        <w:spacing w:line="360" w:lineRule="auto"/>
        <w:ind w:firstLine="709"/>
        <w:rPr>
          <w:iCs/>
          <w:spacing w:val="-2"/>
          <w:szCs w:val="28"/>
        </w:rPr>
      </w:pPr>
      <w:r w:rsidRPr="00B069C9">
        <w:rPr>
          <w:iCs/>
          <w:spacing w:val="-2"/>
          <w:szCs w:val="28"/>
        </w:rPr>
        <w:t>Компетенції, які необхідно розвивати в результаті вивчення навчальної дисципліни:</w:t>
      </w:r>
    </w:p>
    <w:p w14:paraId="3BBB4DED" w14:textId="6C0964B3"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xml:space="preserve">– знання основних вимог до методики </w:t>
      </w:r>
      <w:r w:rsidR="006F3BB1">
        <w:rPr>
          <w:spacing w:val="-2"/>
          <w:szCs w:val="28"/>
        </w:rPr>
        <w:t>викладання</w:t>
      </w:r>
      <w:r w:rsidRPr="00B069C9">
        <w:rPr>
          <w:spacing w:val="-2"/>
          <w:szCs w:val="28"/>
        </w:rPr>
        <w:t>;</w:t>
      </w:r>
    </w:p>
    <w:p w14:paraId="1BA9634D" w14:textId="68B0E7BE"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xml:space="preserve">– знання основних та допоміжних засобів </w:t>
      </w:r>
      <w:r w:rsidR="006F3BB1">
        <w:rPr>
          <w:spacing w:val="-2"/>
          <w:szCs w:val="28"/>
        </w:rPr>
        <w:t>викладання</w:t>
      </w:r>
      <w:r w:rsidRPr="00B069C9">
        <w:rPr>
          <w:spacing w:val="-2"/>
          <w:szCs w:val="28"/>
        </w:rPr>
        <w:t xml:space="preserve"> відповідно до зазначеної теми;</w:t>
      </w:r>
    </w:p>
    <w:p w14:paraId="4C535185" w14:textId="0352DFFC" w:rsidR="00E12A62" w:rsidRPr="00B069C9" w:rsidRDefault="00E12A62" w:rsidP="00E12A62">
      <w:pPr>
        <w:pStyle w:val="a4"/>
        <w:tabs>
          <w:tab w:val="left" w:pos="1080"/>
        </w:tabs>
        <w:spacing w:line="360" w:lineRule="auto"/>
        <w:ind w:firstLine="709"/>
        <w:rPr>
          <w:b/>
          <w:bCs/>
          <w:spacing w:val="-2"/>
          <w:szCs w:val="28"/>
        </w:rPr>
      </w:pPr>
      <w:r w:rsidRPr="00B069C9">
        <w:rPr>
          <w:spacing w:val="-2"/>
          <w:szCs w:val="28"/>
        </w:rPr>
        <w:lastRenderedPageBreak/>
        <w:t xml:space="preserve">– знання основних прийомів застосування </w:t>
      </w:r>
      <w:r w:rsidR="006F3BB1">
        <w:rPr>
          <w:spacing w:val="-2"/>
          <w:szCs w:val="28"/>
        </w:rPr>
        <w:t>методичних рекомендацій</w:t>
      </w:r>
      <w:r w:rsidRPr="00B069C9">
        <w:rPr>
          <w:spacing w:val="-2"/>
          <w:szCs w:val="28"/>
        </w:rPr>
        <w:t xml:space="preserve"> у </w:t>
      </w:r>
      <w:r w:rsidR="006F3BB1">
        <w:rPr>
          <w:spacing w:val="-2"/>
          <w:szCs w:val="28"/>
        </w:rPr>
        <w:t>викладанні даного курсу</w:t>
      </w:r>
      <w:r w:rsidRPr="00B069C9">
        <w:rPr>
          <w:spacing w:val="-2"/>
          <w:szCs w:val="28"/>
        </w:rPr>
        <w:t>;</w:t>
      </w:r>
    </w:p>
    <w:p w14:paraId="336B3F46" w14:textId="5F58A112"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xml:space="preserve">– знання методологічних основ </w:t>
      </w:r>
      <w:r w:rsidR="006F3BB1">
        <w:rPr>
          <w:spacing w:val="-2"/>
          <w:szCs w:val="28"/>
        </w:rPr>
        <w:t>викладання</w:t>
      </w:r>
      <w:r w:rsidRPr="00B069C9">
        <w:rPr>
          <w:spacing w:val="-2"/>
          <w:szCs w:val="28"/>
        </w:rPr>
        <w:t xml:space="preserve"> </w:t>
      </w:r>
      <w:r w:rsidR="007B18F7">
        <w:rPr>
          <w:spacing w:val="-2"/>
          <w:szCs w:val="28"/>
        </w:rPr>
        <w:t>теоретичних та практичних курсів</w:t>
      </w:r>
      <w:r w:rsidRPr="00B069C9">
        <w:rPr>
          <w:spacing w:val="-2"/>
          <w:szCs w:val="28"/>
        </w:rPr>
        <w:t>;</w:t>
      </w:r>
    </w:p>
    <w:p w14:paraId="34671FBF" w14:textId="77777777"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базові знання сучасних комп’ютерних технологій;</w:t>
      </w:r>
    </w:p>
    <w:p w14:paraId="7339A884" w14:textId="66281D9B"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базові знання сучасного технологічного та поліграфічного відтворення;</w:t>
      </w:r>
    </w:p>
    <w:p w14:paraId="0602D0C2" w14:textId="77777777" w:rsidR="00E12A62" w:rsidRPr="00B069C9" w:rsidRDefault="00E12A62" w:rsidP="00E12A62">
      <w:pPr>
        <w:pStyle w:val="a4"/>
        <w:tabs>
          <w:tab w:val="left" w:pos="1080"/>
        </w:tabs>
        <w:spacing w:line="360" w:lineRule="auto"/>
        <w:ind w:firstLine="709"/>
        <w:rPr>
          <w:spacing w:val="-2"/>
          <w:szCs w:val="28"/>
        </w:rPr>
      </w:pPr>
      <w:r w:rsidRPr="00B069C9">
        <w:rPr>
          <w:spacing w:val="-2"/>
          <w:szCs w:val="28"/>
        </w:rPr>
        <w:t>– знання економічних, екологічних та технологічних аспектів використання поліграфії.</w:t>
      </w:r>
    </w:p>
    <w:p w14:paraId="350F5F3F" w14:textId="77777777" w:rsidR="00E12A62" w:rsidRPr="00B069C9" w:rsidRDefault="00E12A62" w:rsidP="00E12A62">
      <w:pPr>
        <w:pStyle w:val="3"/>
        <w:tabs>
          <w:tab w:val="left" w:pos="1080"/>
        </w:tabs>
        <w:spacing w:after="0" w:line="360" w:lineRule="auto"/>
        <w:ind w:firstLine="709"/>
        <w:jc w:val="both"/>
        <w:rPr>
          <w:bCs/>
          <w:spacing w:val="-2"/>
          <w:sz w:val="28"/>
          <w:szCs w:val="28"/>
        </w:rPr>
      </w:pPr>
      <w:r w:rsidRPr="00B069C9">
        <w:rPr>
          <w:bCs/>
          <w:spacing w:val="-2"/>
          <w:sz w:val="28"/>
          <w:szCs w:val="28"/>
        </w:rPr>
        <w:t>Контроль рівня теоретичних знань студентів здійснюється під час поточного модульного контролю за допомогою застосування тестів та контрольних робіт. Контроль рівня якості виконання практичних завдань проводиться за графіком кафедри графічного дизайну і реклами, на практичних заняттях і консультаціях (шляхом перевірки виконання практичних завдань та ескізів), а також під час визначення оцінки за якість виконання семестрових завдань (на переглядах).</w:t>
      </w:r>
    </w:p>
    <w:p w14:paraId="29C5B347" w14:textId="77777777" w:rsidR="00E12A62" w:rsidRPr="00B069C9" w:rsidRDefault="00E12A62" w:rsidP="00E12A62">
      <w:pPr>
        <w:pStyle w:val="3"/>
        <w:tabs>
          <w:tab w:val="left" w:pos="1080"/>
        </w:tabs>
        <w:spacing w:after="0" w:line="360" w:lineRule="auto"/>
        <w:ind w:firstLine="709"/>
        <w:jc w:val="both"/>
        <w:rPr>
          <w:bCs/>
          <w:spacing w:val="-2"/>
          <w:sz w:val="28"/>
          <w:szCs w:val="28"/>
        </w:rPr>
      </w:pPr>
      <w:proofErr w:type="spellStart"/>
      <w:r w:rsidRPr="00B069C9">
        <w:rPr>
          <w:bCs/>
          <w:spacing w:val="-2"/>
          <w:sz w:val="28"/>
          <w:szCs w:val="28"/>
        </w:rPr>
        <w:t>Силабус</w:t>
      </w:r>
      <w:proofErr w:type="spellEnd"/>
      <w:r w:rsidRPr="00B069C9">
        <w:rPr>
          <w:bCs/>
          <w:spacing w:val="-2"/>
          <w:sz w:val="28"/>
          <w:szCs w:val="28"/>
        </w:rPr>
        <w:t xml:space="preserve"> навчальної дисципліни є документом, у якому роз’яснюється взаємна відповідальність викладача і здобувача, висвітлюються процедури і принципи оцінювання, політики і зміст курсу. У </w:t>
      </w:r>
      <w:proofErr w:type="spellStart"/>
      <w:r w:rsidRPr="00B069C9">
        <w:rPr>
          <w:bCs/>
          <w:spacing w:val="-2"/>
          <w:sz w:val="28"/>
          <w:szCs w:val="28"/>
        </w:rPr>
        <w:t>силабусі</w:t>
      </w:r>
      <w:proofErr w:type="spellEnd"/>
      <w:r w:rsidRPr="00B069C9">
        <w:rPr>
          <w:bCs/>
          <w:spacing w:val="-2"/>
          <w:sz w:val="28"/>
          <w:szCs w:val="28"/>
        </w:rPr>
        <w:t xml:space="preserve"> чітко відображаються цілі та очікувані результати навчання, яких під час вивчення дисципліни мають досягти здобувачі. В </w:t>
      </w:r>
      <w:proofErr w:type="spellStart"/>
      <w:r w:rsidRPr="00B069C9">
        <w:rPr>
          <w:bCs/>
          <w:spacing w:val="-2"/>
          <w:sz w:val="28"/>
          <w:szCs w:val="28"/>
        </w:rPr>
        <w:t>силабусі</w:t>
      </w:r>
      <w:proofErr w:type="spellEnd"/>
      <w:r w:rsidRPr="00B069C9">
        <w:rPr>
          <w:bCs/>
          <w:spacing w:val="-2"/>
          <w:sz w:val="28"/>
          <w:szCs w:val="28"/>
        </w:rPr>
        <w:t xml:space="preserve"> навчальної дисципліни відображаються критерії оцінювання, які використовуються викладачем під час поточного та підсумкового контролю і з якими здобувач освіти зобов’язаний ознайомитися перед вивченням дисципліни.</w:t>
      </w:r>
    </w:p>
    <w:p w14:paraId="207B77E5" w14:textId="77777777" w:rsidR="00E12A62" w:rsidRPr="00B069C9" w:rsidRDefault="00E12A62" w:rsidP="00E12A62">
      <w:pPr>
        <w:pStyle w:val="3"/>
        <w:tabs>
          <w:tab w:val="left" w:pos="1080"/>
        </w:tabs>
        <w:spacing w:after="0" w:line="360" w:lineRule="auto"/>
        <w:ind w:firstLine="709"/>
        <w:jc w:val="both"/>
        <w:rPr>
          <w:bCs/>
          <w:spacing w:val="-2"/>
          <w:sz w:val="28"/>
          <w:szCs w:val="28"/>
        </w:rPr>
      </w:pPr>
      <w:r w:rsidRPr="00B069C9">
        <w:rPr>
          <w:bCs/>
          <w:spacing w:val="-2"/>
          <w:sz w:val="28"/>
          <w:szCs w:val="28"/>
        </w:rPr>
        <w:t xml:space="preserve">Розробляється </w:t>
      </w:r>
      <w:proofErr w:type="spellStart"/>
      <w:r w:rsidRPr="00B069C9">
        <w:rPr>
          <w:bCs/>
          <w:spacing w:val="-2"/>
          <w:sz w:val="28"/>
          <w:szCs w:val="28"/>
        </w:rPr>
        <w:t>силабус</w:t>
      </w:r>
      <w:proofErr w:type="spellEnd"/>
      <w:r w:rsidRPr="00B069C9">
        <w:rPr>
          <w:bCs/>
          <w:spacing w:val="-2"/>
          <w:sz w:val="28"/>
          <w:szCs w:val="28"/>
        </w:rPr>
        <w:t xml:space="preserve"> відповідно до освітньо-професійної програми підготовки здобувача вищої освіти, моделі викладання і освітньої кваліфікаційної характеристики дисципліни, враховуючи поточний рівень знань і навичок студентів.</w:t>
      </w:r>
    </w:p>
    <w:p w14:paraId="74EA5EF1" w14:textId="3BB36282" w:rsidR="00E12A62" w:rsidRDefault="00E12A62">
      <w:pPr>
        <w:rPr>
          <w:rFonts w:ascii="Times New Roman" w:hAnsi="Times New Roman" w:cs="Times New Roman"/>
          <w:sz w:val="28"/>
          <w:szCs w:val="28"/>
          <w:lang w:val="uk-UA"/>
        </w:rPr>
      </w:pPr>
    </w:p>
    <w:p w14:paraId="7FE4E6B6" w14:textId="77777777" w:rsidR="00546D83" w:rsidRPr="009C2863" w:rsidRDefault="00546D83" w:rsidP="009C2863">
      <w:pPr>
        <w:spacing w:after="0" w:line="360" w:lineRule="auto"/>
        <w:ind w:firstLine="709"/>
        <w:jc w:val="both"/>
        <w:rPr>
          <w:rFonts w:ascii="Times New Roman" w:hAnsi="Times New Roman" w:cs="Times New Roman"/>
          <w:sz w:val="28"/>
          <w:szCs w:val="28"/>
          <w:lang w:val="uk-UA"/>
        </w:rPr>
      </w:pPr>
    </w:p>
    <w:p w14:paraId="46C7FEEC" w14:textId="5E45AD68" w:rsidR="007B18F7" w:rsidRDefault="007B18F7" w:rsidP="00546D83">
      <w:pPr>
        <w:pStyle w:val="3"/>
        <w:tabs>
          <w:tab w:val="left" w:pos="1080"/>
        </w:tabs>
        <w:spacing w:after="0" w:line="360" w:lineRule="auto"/>
        <w:ind w:firstLine="709"/>
        <w:jc w:val="both"/>
        <w:rPr>
          <w:bCs/>
          <w:spacing w:val="-2"/>
          <w:sz w:val="28"/>
          <w:szCs w:val="28"/>
        </w:rPr>
      </w:pPr>
    </w:p>
    <w:p w14:paraId="3A547467" w14:textId="77777777" w:rsidR="007B18F7" w:rsidRPr="00B069C9" w:rsidRDefault="007B18F7" w:rsidP="007B18F7">
      <w:pPr>
        <w:pStyle w:val="3"/>
        <w:tabs>
          <w:tab w:val="left" w:pos="1080"/>
        </w:tabs>
        <w:spacing w:after="0" w:line="360" w:lineRule="auto"/>
        <w:ind w:firstLine="709"/>
        <w:jc w:val="center"/>
        <w:rPr>
          <w:b/>
          <w:spacing w:val="-2"/>
          <w:sz w:val="28"/>
          <w:szCs w:val="28"/>
        </w:rPr>
      </w:pPr>
      <w:r>
        <w:rPr>
          <w:bCs/>
          <w:spacing w:val="-2"/>
          <w:sz w:val="28"/>
          <w:szCs w:val="28"/>
        </w:rPr>
        <w:br w:type="page"/>
      </w:r>
      <w:r w:rsidRPr="00B069C9">
        <w:rPr>
          <w:b/>
          <w:noProof/>
          <w:spacing w:val="-2"/>
          <w:sz w:val="28"/>
          <w:szCs w:val="28"/>
          <w:lang w:val="ru-RU" w:eastAsia="ru-RU"/>
        </w:rPr>
        <w:lastRenderedPageBreak/>
        <w:drawing>
          <wp:anchor distT="0" distB="0" distL="114300" distR="114300" simplePos="0" relativeHeight="251687936" behindDoc="1" locked="0" layoutInCell="1" allowOverlap="1" wp14:anchorId="60BF53E3" wp14:editId="5ADBA093">
            <wp:simplePos x="0" y="0"/>
            <wp:positionH relativeFrom="page">
              <wp:posOffset>5886873</wp:posOffset>
            </wp:positionH>
            <wp:positionV relativeFrom="paragraph">
              <wp:posOffset>-3810</wp:posOffset>
            </wp:positionV>
            <wp:extent cx="1196340" cy="895175"/>
            <wp:effectExtent l="0" t="0" r="3810" b="635"/>
            <wp:wrapNone/>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96340" cy="895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69C9">
        <w:rPr>
          <w:b/>
          <w:noProof/>
          <w:spacing w:val="-2"/>
          <w:sz w:val="28"/>
          <w:szCs w:val="28"/>
          <w:lang w:val="ru-RU" w:eastAsia="ru-RU"/>
        </w:rPr>
        <w:drawing>
          <wp:anchor distT="0" distB="0" distL="114300" distR="114300" simplePos="0" relativeHeight="251688960" behindDoc="1" locked="0" layoutInCell="1" allowOverlap="1" wp14:anchorId="162783A7" wp14:editId="04F25724">
            <wp:simplePos x="0" y="0"/>
            <wp:positionH relativeFrom="margin">
              <wp:align>left</wp:align>
            </wp:positionH>
            <wp:positionV relativeFrom="paragraph">
              <wp:posOffset>-3175</wp:posOffset>
            </wp:positionV>
            <wp:extent cx="1074420" cy="1074420"/>
            <wp:effectExtent l="0" t="0" r="0"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1074420" cy="10744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69C9">
        <w:rPr>
          <w:b/>
          <w:spacing w:val="-2"/>
          <w:sz w:val="28"/>
          <w:szCs w:val="28"/>
        </w:rPr>
        <w:t>СИЛАБУС НАВЧАЛЬНОЇ ДИСЦИПЛІНИ</w:t>
      </w:r>
    </w:p>
    <w:p w14:paraId="55025E7F" w14:textId="1391C5FE" w:rsidR="007B18F7" w:rsidRPr="007B18F7" w:rsidRDefault="007B18F7" w:rsidP="007B18F7">
      <w:pPr>
        <w:pStyle w:val="3"/>
        <w:tabs>
          <w:tab w:val="left" w:pos="1080"/>
        </w:tabs>
        <w:spacing w:after="0" w:line="360" w:lineRule="auto"/>
        <w:ind w:firstLine="709"/>
        <w:jc w:val="center"/>
        <w:rPr>
          <w:b/>
          <w:spacing w:val="-2"/>
          <w:sz w:val="28"/>
          <w:szCs w:val="28"/>
        </w:rPr>
      </w:pPr>
      <w:r w:rsidRPr="007B18F7">
        <w:rPr>
          <w:b/>
          <w:spacing w:val="-2"/>
          <w:sz w:val="28"/>
          <w:szCs w:val="28"/>
        </w:rPr>
        <w:t>«Історія українського фотомистецтва»</w:t>
      </w:r>
    </w:p>
    <w:p w14:paraId="56F00820" w14:textId="77777777" w:rsidR="007B18F7" w:rsidRPr="00B069C9" w:rsidRDefault="007B18F7" w:rsidP="007B18F7">
      <w:pPr>
        <w:pStyle w:val="3"/>
        <w:tabs>
          <w:tab w:val="left" w:pos="1080"/>
        </w:tabs>
        <w:spacing w:after="0" w:line="360" w:lineRule="auto"/>
        <w:ind w:firstLine="709"/>
        <w:jc w:val="both"/>
        <w:rPr>
          <w:bCs/>
          <w:spacing w:val="-2"/>
          <w:sz w:val="28"/>
          <w:szCs w:val="28"/>
        </w:rPr>
      </w:pPr>
    </w:p>
    <w:p w14:paraId="5174933C" w14:textId="77777777" w:rsidR="007B18F7" w:rsidRPr="00B069C9" w:rsidRDefault="007B18F7" w:rsidP="007B18F7">
      <w:pPr>
        <w:pStyle w:val="3"/>
        <w:tabs>
          <w:tab w:val="left" w:pos="1080"/>
        </w:tabs>
        <w:spacing w:after="0" w:line="360" w:lineRule="auto"/>
        <w:ind w:firstLine="709"/>
        <w:jc w:val="both"/>
        <w:rPr>
          <w:bCs/>
          <w:spacing w:val="-2"/>
          <w:sz w:val="28"/>
          <w:szCs w:val="28"/>
        </w:rPr>
      </w:pPr>
    </w:p>
    <w:tbl>
      <w:tblPr>
        <w:tblStyle w:val="a6"/>
        <w:tblW w:w="0" w:type="auto"/>
        <w:tblLook w:val="04A0" w:firstRow="1" w:lastRow="0" w:firstColumn="1" w:lastColumn="0" w:noHBand="0" w:noVBand="1"/>
      </w:tblPr>
      <w:tblGrid>
        <w:gridCol w:w="1981"/>
        <w:gridCol w:w="7363"/>
      </w:tblGrid>
      <w:tr w:rsidR="007B18F7" w:rsidRPr="00B069C9" w14:paraId="3706895F" w14:textId="77777777" w:rsidTr="001E2331">
        <w:tc>
          <w:tcPr>
            <w:tcW w:w="1725" w:type="dxa"/>
          </w:tcPr>
          <w:p w14:paraId="15122726"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Назва курсу</w:t>
            </w:r>
          </w:p>
        </w:tc>
        <w:tc>
          <w:tcPr>
            <w:tcW w:w="7619" w:type="dxa"/>
          </w:tcPr>
          <w:p w14:paraId="747491B4" w14:textId="1C542BAF" w:rsidR="007B18F7" w:rsidRPr="00B069C9" w:rsidRDefault="007B18F7" w:rsidP="001E2331">
            <w:pPr>
              <w:pStyle w:val="3"/>
              <w:tabs>
                <w:tab w:val="left" w:pos="1080"/>
              </w:tabs>
              <w:spacing w:after="0" w:line="360" w:lineRule="auto"/>
              <w:jc w:val="both"/>
              <w:rPr>
                <w:bCs/>
                <w:spacing w:val="-2"/>
                <w:sz w:val="28"/>
                <w:szCs w:val="28"/>
              </w:rPr>
            </w:pPr>
            <w:r w:rsidRPr="007B18F7">
              <w:rPr>
                <w:bCs/>
                <w:spacing w:val="-2"/>
                <w:sz w:val="28"/>
                <w:szCs w:val="28"/>
              </w:rPr>
              <w:t>Історія українського фотомистецтва</w:t>
            </w:r>
          </w:p>
        </w:tc>
      </w:tr>
      <w:tr w:rsidR="007B18F7" w:rsidRPr="00426721" w14:paraId="72C17761" w14:textId="77777777" w:rsidTr="001E2331">
        <w:tc>
          <w:tcPr>
            <w:tcW w:w="1725" w:type="dxa"/>
          </w:tcPr>
          <w:p w14:paraId="10D0D968"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Веб-сайт для курсу</w:t>
            </w:r>
          </w:p>
        </w:tc>
        <w:tc>
          <w:tcPr>
            <w:tcW w:w="7619" w:type="dxa"/>
          </w:tcPr>
          <w:p w14:paraId="373120BB"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http://do.luguniv.edu.ua/</w:t>
            </w:r>
          </w:p>
        </w:tc>
      </w:tr>
      <w:tr w:rsidR="007B18F7" w:rsidRPr="00B069C9" w14:paraId="25FEEF60" w14:textId="77777777" w:rsidTr="001E2331">
        <w:tc>
          <w:tcPr>
            <w:tcW w:w="1725" w:type="dxa"/>
          </w:tcPr>
          <w:p w14:paraId="030DAF17"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Мета й завдання курсу</w:t>
            </w:r>
          </w:p>
        </w:tc>
        <w:tc>
          <w:tcPr>
            <w:tcW w:w="7619" w:type="dxa"/>
          </w:tcPr>
          <w:p w14:paraId="3F02B9BB" w14:textId="64C4A6B6"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 xml:space="preserve">Мета дисципліни – </w:t>
            </w:r>
            <w:r>
              <w:rPr>
                <w:bCs/>
                <w:spacing w:val="-2"/>
                <w:sz w:val="28"/>
                <w:szCs w:val="28"/>
              </w:rPr>
              <w:t>н</w:t>
            </w:r>
            <w:r w:rsidRPr="007B18F7">
              <w:rPr>
                <w:bCs/>
                <w:spacing w:val="-2"/>
                <w:sz w:val="28"/>
                <w:szCs w:val="28"/>
              </w:rPr>
              <w:t>авчити студентів історії, розвитку та впливу українського фотомистецтва на культуру та мистецтво України.</w:t>
            </w:r>
          </w:p>
          <w:p w14:paraId="669C1380"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Серед основних завдань дисципліни:</w:t>
            </w:r>
          </w:p>
          <w:p w14:paraId="74EE2D25" w14:textId="56DA388E" w:rsidR="007B18F7" w:rsidRDefault="00F06923" w:rsidP="00F06923">
            <w:pPr>
              <w:pStyle w:val="3"/>
              <w:numPr>
                <w:ilvl w:val="0"/>
                <w:numId w:val="18"/>
              </w:numPr>
              <w:tabs>
                <w:tab w:val="left" w:pos="1080"/>
              </w:tabs>
              <w:spacing w:after="0" w:line="360" w:lineRule="auto"/>
              <w:jc w:val="both"/>
              <w:rPr>
                <w:bCs/>
                <w:spacing w:val="-2"/>
                <w:sz w:val="28"/>
                <w:szCs w:val="28"/>
              </w:rPr>
            </w:pPr>
            <w:r>
              <w:rPr>
                <w:bCs/>
                <w:spacing w:val="-2"/>
                <w:sz w:val="28"/>
                <w:szCs w:val="28"/>
              </w:rPr>
              <w:t>о</w:t>
            </w:r>
            <w:r w:rsidR="007B18F7" w:rsidRPr="007B18F7">
              <w:rPr>
                <w:bCs/>
                <w:spacing w:val="-2"/>
                <w:sz w:val="28"/>
                <w:szCs w:val="28"/>
              </w:rPr>
              <w:t>знайомлення з історією фотомистецтва</w:t>
            </w:r>
            <w:r>
              <w:rPr>
                <w:bCs/>
                <w:spacing w:val="-2"/>
                <w:sz w:val="28"/>
                <w:szCs w:val="28"/>
              </w:rPr>
              <w:t xml:space="preserve"> д</w:t>
            </w:r>
            <w:r w:rsidR="007B18F7" w:rsidRPr="007B18F7">
              <w:rPr>
                <w:bCs/>
                <w:spacing w:val="-2"/>
                <w:sz w:val="28"/>
                <w:szCs w:val="28"/>
              </w:rPr>
              <w:t>а</w:t>
            </w:r>
            <w:r>
              <w:rPr>
                <w:bCs/>
                <w:spacing w:val="-2"/>
                <w:sz w:val="28"/>
                <w:szCs w:val="28"/>
              </w:rPr>
              <w:t>вши</w:t>
            </w:r>
            <w:r w:rsidR="007B18F7" w:rsidRPr="007B18F7">
              <w:rPr>
                <w:bCs/>
                <w:spacing w:val="-2"/>
                <w:sz w:val="28"/>
                <w:szCs w:val="28"/>
              </w:rPr>
              <w:t xml:space="preserve"> студентам загальне уявлення про початки та розвиток фотомистецтва в Україні, ключові події, напрями та визначні постаті в історії української фотографії.</w:t>
            </w:r>
          </w:p>
          <w:p w14:paraId="671549D9" w14:textId="6C2948E8" w:rsidR="007B18F7" w:rsidRDefault="00F06923" w:rsidP="00F06923">
            <w:pPr>
              <w:pStyle w:val="3"/>
              <w:numPr>
                <w:ilvl w:val="0"/>
                <w:numId w:val="18"/>
              </w:numPr>
              <w:tabs>
                <w:tab w:val="left" w:pos="1080"/>
              </w:tabs>
              <w:spacing w:after="0" w:line="360" w:lineRule="auto"/>
              <w:jc w:val="both"/>
              <w:rPr>
                <w:bCs/>
                <w:spacing w:val="-2"/>
                <w:sz w:val="28"/>
                <w:szCs w:val="28"/>
              </w:rPr>
            </w:pPr>
            <w:r>
              <w:rPr>
                <w:bCs/>
                <w:spacing w:val="-2"/>
                <w:sz w:val="28"/>
                <w:szCs w:val="28"/>
              </w:rPr>
              <w:t>р</w:t>
            </w:r>
            <w:r w:rsidR="007B18F7" w:rsidRPr="007B18F7">
              <w:rPr>
                <w:bCs/>
                <w:spacing w:val="-2"/>
                <w:sz w:val="28"/>
                <w:szCs w:val="28"/>
              </w:rPr>
              <w:t>озуміння впливу та значення української фотографії</w:t>
            </w:r>
            <w:r>
              <w:rPr>
                <w:bCs/>
                <w:spacing w:val="-2"/>
                <w:sz w:val="28"/>
                <w:szCs w:val="28"/>
              </w:rPr>
              <w:t xml:space="preserve"> за допомогою п</w:t>
            </w:r>
            <w:r w:rsidR="007B18F7" w:rsidRPr="007B18F7">
              <w:rPr>
                <w:bCs/>
                <w:spacing w:val="-2"/>
                <w:sz w:val="28"/>
                <w:szCs w:val="28"/>
              </w:rPr>
              <w:t>оглиблення знань про вплив української фотографії на культуру, суспільство та мистецтво, а також про її роль у візуальній спадщині України.</w:t>
            </w:r>
          </w:p>
          <w:p w14:paraId="554AC27B" w14:textId="44EE1B2B" w:rsidR="007B18F7" w:rsidRDefault="00F06923" w:rsidP="00F06923">
            <w:pPr>
              <w:pStyle w:val="3"/>
              <w:numPr>
                <w:ilvl w:val="0"/>
                <w:numId w:val="18"/>
              </w:numPr>
              <w:tabs>
                <w:tab w:val="left" w:pos="1080"/>
              </w:tabs>
              <w:spacing w:after="0" w:line="360" w:lineRule="auto"/>
              <w:jc w:val="both"/>
              <w:rPr>
                <w:bCs/>
                <w:spacing w:val="-2"/>
                <w:sz w:val="28"/>
                <w:szCs w:val="28"/>
              </w:rPr>
            </w:pPr>
            <w:r>
              <w:rPr>
                <w:bCs/>
                <w:spacing w:val="-2"/>
                <w:sz w:val="28"/>
                <w:szCs w:val="28"/>
              </w:rPr>
              <w:t>а</w:t>
            </w:r>
            <w:r w:rsidR="007B18F7" w:rsidRPr="007B18F7">
              <w:rPr>
                <w:bCs/>
                <w:spacing w:val="-2"/>
                <w:sz w:val="28"/>
                <w:szCs w:val="28"/>
              </w:rPr>
              <w:t>наліз та критичне мислення</w:t>
            </w:r>
            <w:r w:rsidR="007B18F7">
              <w:rPr>
                <w:bCs/>
                <w:spacing w:val="-2"/>
                <w:sz w:val="28"/>
                <w:szCs w:val="28"/>
              </w:rPr>
              <w:t xml:space="preserve"> с</w:t>
            </w:r>
            <w:r w:rsidR="007B18F7" w:rsidRPr="007B18F7">
              <w:rPr>
                <w:bCs/>
                <w:spacing w:val="-2"/>
                <w:sz w:val="28"/>
                <w:szCs w:val="28"/>
              </w:rPr>
              <w:t>тимулю</w:t>
            </w:r>
            <w:r w:rsidR="007B18F7">
              <w:rPr>
                <w:bCs/>
                <w:spacing w:val="-2"/>
                <w:sz w:val="28"/>
                <w:szCs w:val="28"/>
              </w:rPr>
              <w:t>ючи</w:t>
            </w:r>
            <w:r w:rsidR="007B18F7" w:rsidRPr="007B18F7">
              <w:rPr>
                <w:bCs/>
                <w:spacing w:val="-2"/>
                <w:sz w:val="28"/>
                <w:szCs w:val="28"/>
              </w:rPr>
              <w:t xml:space="preserve"> аналітичн</w:t>
            </w:r>
            <w:r w:rsidR="007B18F7">
              <w:rPr>
                <w:bCs/>
                <w:spacing w:val="-2"/>
                <w:sz w:val="28"/>
                <w:szCs w:val="28"/>
              </w:rPr>
              <w:t>і</w:t>
            </w:r>
            <w:r w:rsidR="007B18F7" w:rsidRPr="007B18F7">
              <w:rPr>
                <w:bCs/>
                <w:spacing w:val="-2"/>
                <w:sz w:val="28"/>
                <w:szCs w:val="28"/>
              </w:rPr>
              <w:t xml:space="preserve"> навичк</w:t>
            </w:r>
            <w:r w:rsidR="007B18F7">
              <w:rPr>
                <w:bCs/>
                <w:spacing w:val="-2"/>
                <w:sz w:val="28"/>
                <w:szCs w:val="28"/>
              </w:rPr>
              <w:t>и</w:t>
            </w:r>
            <w:r w:rsidR="007B18F7" w:rsidRPr="007B18F7">
              <w:rPr>
                <w:bCs/>
                <w:spacing w:val="-2"/>
                <w:sz w:val="28"/>
                <w:szCs w:val="28"/>
              </w:rPr>
              <w:t xml:space="preserve"> та критичн</w:t>
            </w:r>
            <w:r w:rsidR="007B18F7">
              <w:rPr>
                <w:bCs/>
                <w:spacing w:val="-2"/>
                <w:sz w:val="28"/>
                <w:szCs w:val="28"/>
              </w:rPr>
              <w:t>е</w:t>
            </w:r>
            <w:r w:rsidR="007B18F7" w:rsidRPr="007B18F7">
              <w:rPr>
                <w:bCs/>
                <w:spacing w:val="-2"/>
                <w:sz w:val="28"/>
                <w:szCs w:val="28"/>
              </w:rPr>
              <w:t xml:space="preserve"> мислення стосовно фотографічних творів, технік та тенденцій українського фотомистецтва.</w:t>
            </w:r>
          </w:p>
          <w:p w14:paraId="03C0C1D6" w14:textId="155996D2" w:rsidR="007B18F7" w:rsidRDefault="00F06923" w:rsidP="00F06923">
            <w:pPr>
              <w:pStyle w:val="3"/>
              <w:numPr>
                <w:ilvl w:val="0"/>
                <w:numId w:val="17"/>
              </w:numPr>
              <w:tabs>
                <w:tab w:val="left" w:pos="1080"/>
              </w:tabs>
              <w:spacing w:after="0" w:line="360" w:lineRule="auto"/>
              <w:jc w:val="both"/>
              <w:rPr>
                <w:bCs/>
                <w:spacing w:val="-2"/>
                <w:sz w:val="28"/>
                <w:szCs w:val="28"/>
              </w:rPr>
            </w:pPr>
            <w:r>
              <w:rPr>
                <w:bCs/>
                <w:spacing w:val="-2"/>
                <w:sz w:val="28"/>
                <w:szCs w:val="28"/>
              </w:rPr>
              <w:t>р</w:t>
            </w:r>
            <w:r w:rsidR="007B18F7" w:rsidRPr="007B18F7">
              <w:rPr>
                <w:bCs/>
                <w:spacing w:val="-2"/>
                <w:sz w:val="28"/>
                <w:szCs w:val="28"/>
              </w:rPr>
              <w:t>озвиток творчого підходу</w:t>
            </w:r>
            <w:r>
              <w:rPr>
                <w:bCs/>
                <w:spacing w:val="-2"/>
                <w:sz w:val="28"/>
                <w:szCs w:val="28"/>
              </w:rPr>
              <w:t xml:space="preserve"> за допомогою</w:t>
            </w:r>
            <w:r w:rsidR="007B18F7" w:rsidRPr="007B18F7">
              <w:rPr>
                <w:bCs/>
                <w:spacing w:val="-2"/>
                <w:sz w:val="28"/>
                <w:szCs w:val="28"/>
              </w:rPr>
              <w:t xml:space="preserve"> </w:t>
            </w:r>
            <w:r>
              <w:rPr>
                <w:bCs/>
                <w:spacing w:val="-2"/>
                <w:sz w:val="28"/>
                <w:szCs w:val="28"/>
              </w:rPr>
              <w:t>с</w:t>
            </w:r>
            <w:r w:rsidR="007B18F7" w:rsidRPr="007B18F7">
              <w:rPr>
                <w:bCs/>
                <w:spacing w:val="-2"/>
                <w:sz w:val="28"/>
                <w:szCs w:val="28"/>
              </w:rPr>
              <w:t>прияння розвитку творчого мислення студентів, їхніх навичок у сприйнятті та створенні фотографій, а також розуміння основних принципів композиції та виразних засобів у фотомистецтві.</w:t>
            </w:r>
          </w:p>
          <w:p w14:paraId="3B11693C" w14:textId="2E4C283F" w:rsidR="007B18F7" w:rsidRPr="00B069C9" w:rsidRDefault="007B18F7" w:rsidP="007B18F7">
            <w:pPr>
              <w:pStyle w:val="3"/>
              <w:numPr>
                <w:ilvl w:val="0"/>
                <w:numId w:val="17"/>
              </w:numPr>
              <w:tabs>
                <w:tab w:val="left" w:pos="1080"/>
              </w:tabs>
              <w:spacing w:after="0" w:line="360" w:lineRule="auto"/>
              <w:jc w:val="both"/>
              <w:rPr>
                <w:bCs/>
                <w:spacing w:val="-2"/>
                <w:sz w:val="28"/>
                <w:szCs w:val="28"/>
              </w:rPr>
            </w:pPr>
            <w:r>
              <w:rPr>
                <w:bCs/>
                <w:spacing w:val="-2"/>
                <w:sz w:val="28"/>
                <w:szCs w:val="28"/>
              </w:rPr>
              <w:lastRenderedPageBreak/>
              <w:t>з</w:t>
            </w:r>
            <w:r w:rsidRPr="007B18F7">
              <w:rPr>
                <w:bCs/>
                <w:spacing w:val="-2"/>
                <w:sz w:val="28"/>
                <w:szCs w:val="28"/>
              </w:rPr>
              <w:t>багачення культурного багатства</w:t>
            </w:r>
            <w:r>
              <w:rPr>
                <w:bCs/>
                <w:spacing w:val="-2"/>
                <w:sz w:val="28"/>
                <w:szCs w:val="28"/>
              </w:rPr>
              <w:t xml:space="preserve"> поглибивши знання</w:t>
            </w:r>
            <w:r w:rsidRPr="007B18F7">
              <w:rPr>
                <w:bCs/>
                <w:spacing w:val="-2"/>
                <w:sz w:val="28"/>
                <w:szCs w:val="28"/>
              </w:rPr>
              <w:t xml:space="preserve"> студентів про українську культуру через вивчення фотографічної спадщини та визначних творців у цій галузі.</w:t>
            </w:r>
          </w:p>
        </w:tc>
      </w:tr>
      <w:tr w:rsidR="007B18F7" w:rsidRPr="00B069C9" w14:paraId="601D0EE4" w14:textId="77777777" w:rsidTr="001E2331">
        <w:tc>
          <w:tcPr>
            <w:tcW w:w="1725" w:type="dxa"/>
          </w:tcPr>
          <w:p w14:paraId="403201C7"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lastRenderedPageBreak/>
              <w:t>Тривалість курсу</w:t>
            </w:r>
          </w:p>
        </w:tc>
        <w:tc>
          <w:tcPr>
            <w:tcW w:w="7619" w:type="dxa"/>
          </w:tcPr>
          <w:p w14:paraId="597B0935" w14:textId="492E1674" w:rsidR="007B18F7" w:rsidRPr="00B069C9" w:rsidRDefault="00F06923" w:rsidP="001E2331">
            <w:pPr>
              <w:pStyle w:val="3"/>
              <w:tabs>
                <w:tab w:val="left" w:pos="1080"/>
              </w:tabs>
              <w:spacing w:after="0" w:line="360" w:lineRule="auto"/>
              <w:jc w:val="both"/>
              <w:rPr>
                <w:bCs/>
                <w:spacing w:val="-2"/>
                <w:sz w:val="28"/>
                <w:szCs w:val="28"/>
              </w:rPr>
            </w:pPr>
            <w:r>
              <w:rPr>
                <w:sz w:val="28"/>
                <w:szCs w:val="28"/>
              </w:rPr>
              <w:t>Г</w:t>
            </w:r>
            <w:r w:rsidR="007B18F7" w:rsidRPr="00B069C9">
              <w:rPr>
                <w:sz w:val="28"/>
                <w:szCs w:val="28"/>
              </w:rPr>
              <w:t xml:space="preserve">один – </w:t>
            </w:r>
            <w:r>
              <w:rPr>
                <w:sz w:val="28"/>
                <w:szCs w:val="28"/>
              </w:rPr>
              <w:t>60</w:t>
            </w:r>
          </w:p>
        </w:tc>
      </w:tr>
      <w:tr w:rsidR="007B18F7" w:rsidRPr="00426721" w14:paraId="2684CCD6" w14:textId="77777777" w:rsidTr="001E2331">
        <w:tc>
          <w:tcPr>
            <w:tcW w:w="1725" w:type="dxa"/>
          </w:tcPr>
          <w:p w14:paraId="55D13C75"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Результати навчання</w:t>
            </w:r>
          </w:p>
        </w:tc>
        <w:tc>
          <w:tcPr>
            <w:tcW w:w="7619" w:type="dxa"/>
          </w:tcPr>
          <w:p w14:paraId="40514345" w14:textId="77777777" w:rsidR="00F06923" w:rsidRDefault="00F06923" w:rsidP="001E2331">
            <w:pPr>
              <w:pStyle w:val="3"/>
              <w:tabs>
                <w:tab w:val="left" w:pos="1080"/>
              </w:tabs>
              <w:spacing w:after="0" w:line="360" w:lineRule="auto"/>
              <w:jc w:val="both"/>
              <w:rPr>
                <w:bCs/>
                <w:spacing w:val="-2"/>
                <w:sz w:val="28"/>
                <w:szCs w:val="28"/>
              </w:rPr>
            </w:pPr>
            <w:r w:rsidRPr="00F06923">
              <w:rPr>
                <w:bCs/>
                <w:spacing w:val="-2"/>
                <w:sz w:val="28"/>
                <w:szCs w:val="28"/>
              </w:rPr>
              <w:t>Глибоке розуміння історії українського фотомистецтва</w:t>
            </w:r>
            <w:r>
              <w:rPr>
                <w:bCs/>
                <w:spacing w:val="-2"/>
                <w:sz w:val="28"/>
                <w:szCs w:val="28"/>
              </w:rPr>
              <w:t xml:space="preserve">. </w:t>
            </w:r>
            <w:r w:rsidRPr="00F06923">
              <w:rPr>
                <w:bCs/>
                <w:spacing w:val="-2"/>
                <w:sz w:val="28"/>
                <w:szCs w:val="28"/>
              </w:rPr>
              <w:t xml:space="preserve"> Студенти матимуть глибоке знання про початки, розвиток та вплив українського фотомистецтва на культуру та мистецтво України.</w:t>
            </w:r>
          </w:p>
          <w:p w14:paraId="0D0A3AD4" w14:textId="77777777" w:rsidR="00F06923" w:rsidRDefault="00F06923" w:rsidP="001E2331">
            <w:pPr>
              <w:pStyle w:val="3"/>
              <w:tabs>
                <w:tab w:val="left" w:pos="1080"/>
              </w:tabs>
              <w:spacing w:after="0" w:line="360" w:lineRule="auto"/>
              <w:jc w:val="both"/>
              <w:rPr>
                <w:bCs/>
                <w:spacing w:val="-2"/>
                <w:sz w:val="28"/>
                <w:szCs w:val="28"/>
              </w:rPr>
            </w:pPr>
            <w:r w:rsidRPr="00F06923">
              <w:rPr>
                <w:bCs/>
                <w:spacing w:val="-2"/>
                <w:sz w:val="28"/>
                <w:szCs w:val="28"/>
              </w:rPr>
              <w:t>Аналітичні навички та критичне мислення</w:t>
            </w:r>
            <w:r>
              <w:rPr>
                <w:bCs/>
                <w:spacing w:val="-2"/>
                <w:sz w:val="28"/>
                <w:szCs w:val="28"/>
              </w:rPr>
              <w:t xml:space="preserve">, </w:t>
            </w:r>
            <w:r w:rsidRPr="00F06923">
              <w:rPr>
                <w:bCs/>
                <w:spacing w:val="-2"/>
                <w:sz w:val="28"/>
                <w:szCs w:val="28"/>
              </w:rPr>
              <w:t>зможуть аналізувати та критично оцінювати фотографічні твори, розуміти їхню важливість та місце у фотомистецтві.</w:t>
            </w:r>
          </w:p>
          <w:p w14:paraId="0F4D0EF8" w14:textId="77777777" w:rsidR="00F06923" w:rsidRDefault="00F06923" w:rsidP="001E2331">
            <w:pPr>
              <w:pStyle w:val="3"/>
              <w:tabs>
                <w:tab w:val="left" w:pos="1080"/>
              </w:tabs>
              <w:spacing w:after="0" w:line="360" w:lineRule="auto"/>
              <w:jc w:val="both"/>
              <w:rPr>
                <w:bCs/>
                <w:spacing w:val="-2"/>
                <w:sz w:val="28"/>
                <w:szCs w:val="28"/>
              </w:rPr>
            </w:pPr>
            <w:r w:rsidRPr="00F06923">
              <w:rPr>
                <w:bCs/>
                <w:spacing w:val="-2"/>
                <w:sz w:val="28"/>
                <w:szCs w:val="28"/>
              </w:rPr>
              <w:t>Розвиток творчого потенціалу</w:t>
            </w:r>
            <w:r>
              <w:rPr>
                <w:bCs/>
                <w:spacing w:val="-2"/>
                <w:sz w:val="28"/>
                <w:szCs w:val="28"/>
              </w:rPr>
              <w:t>, в</w:t>
            </w:r>
            <w:r w:rsidRPr="00F06923">
              <w:rPr>
                <w:bCs/>
                <w:spacing w:val="-2"/>
                <w:sz w:val="28"/>
                <w:szCs w:val="28"/>
              </w:rPr>
              <w:t>они також розвинуть свій творчий потенціал, зокрема у сприйнятті та створенні фотографій, використанні композиційних прийомів та виразних засобів у фотомистецтві.</w:t>
            </w:r>
          </w:p>
          <w:p w14:paraId="4750D218" w14:textId="77777777" w:rsidR="00F06923" w:rsidRDefault="00F06923" w:rsidP="001E2331">
            <w:pPr>
              <w:pStyle w:val="3"/>
              <w:tabs>
                <w:tab w:val="left" w:pos="1080"/>
              </w:tabs>
              <w:spacing w:after="0" w:line="360" w:lineRule="auto"/>
              <w:jc w:val="both"/>
              <w:rPr>
                <w:bCs/>
                <w:spacing w:val="-2"/>
                <w:sz w:val="28"/>
                <w:szCs w:val="28"/>
              </w:rPr>
            </w:pPr>
            <w:r w:rsidRPr="00F06923">
              <w:rPr>
                <w:bCs/>
                <w:spacing w:val="-2"/>
                <w:sz w:val="28"/>
                <w:szCs w:val="28"/>
              </w:rPr>
              <w:t>Сприйняття культурної спадщини</w:t>
            </w:r>
            <w:r>
              <w:rPr>
                <w:bCs/>
                <w:spacing w:val="-2"/>
                <w:sz w:val="28"/>
                <w:szCs w:val="28"/>
              </w:rPr>
              <w:t xml:space="preserve">, </w:t>
            </w:r>
            <w:r w:rsidRPr="00F06923">
              <w:rPr>
                <w:bCs/>
                <w:spacing w:val="-2"/>
                <w:sz w:val="28"/>
                <w:szCs w:val="28"/>
              </w:rPr>
              <w:t>краще розуміти та оцінювати важливість української культурної спадщини через фотомистецтво та визначних творців у цій галузі.</w:t>
            </w:r>
          </w:p>
          <w:p w14:paraId="2CBCFBB2" w14:textId="77777777" w:rsidR="007B18F7" w:rsidRDefault="00F06923" w:rsidP="001E2331">
            <w:pPr>
              <w:pStyle w:val="3"/>
              <w:tabs>
                <w:tab w:val="left" w:pos="1080"/>
              </w:tabs>
              <w:spacing w:after="0" w:line="360" w:lineRule="auto"/>
              <w:jc w:val="both"/>
              <w:rPr>
                <w:bCs/>
                <w:spacing w:val="-2"/>
                <w:sz w:val="28"/>
                <w:szCs w:val="28"/>
              </w:rPr>
            </w:pPr>
            <w:r>
              <w:rPr>
                <w:bCs/>
                <w:spacing w:val="-2"/>
                <w:sz w:val="28"/>
                <w:szCs w:val="28"/>
              </w:rPr>
              <w:t>Б</w:t>
            </w:r>
            <w:r w:rsidRPr="00F06923">
              <w:rPr>
                <w:bCs/>
                <w:spacing w:val="-2"/>
                <w:sz w:val="28"/>
                <w:szCs w:val="28"/>
              </w:rPr>
              <w:t xml:space="preserve">удуть мати можливість створити власний курсовий проект, що дозволить їм дослідити певний аспект українського фотомистецтва та продемонструвати свої знання та творчі здібності. </w:t>
            </w:r>
          </w:p>
          <w:p w14:paraId="49D90AEC" w14:textId="5DDDD5D2" w:rsidR="00F06923" w:rsidRPr="00B069C9" w:rsidRDefault="00F06923" w:rsidP="001E2331">
            <w:pPr>
              <w:pStyle w:val="3"/>
              <w:tabs>
                <w:tab w:val="left" w:pos="1080"/>
              </w:tabs>
              <w:spacing w:after="0" w:line="360" w:lineRule="auto"/>
              <w:jc w:val="both"/>
              <w:rPr>
                <w:bCs/>
                <w:spacing w:val="-2"/>
                <w:sz w:val="28"/>
                <w:szCs w:val="28"/>
              </w:rPr>
            </w:pPr>
            <w:r>
              <w:rPr>
                <w:bCs/>
                <w:spacing w:val="-2"/>
                <w:sz w:val="28"/>
                <w:szCs w:val="28"/>
              </w:rPr>
              <w:t>Д</w:t>
            </w:r>
            <w:r w:rsidRPr="00F06923">
              <w:rPr>
                <w:bCs/>
                <w:spacing w:val="-2"/>
                <w:sz w:val="28"/>
                <w:szCs w:val="28"/>
              </w:rPr>
              <w:t>опоможуть студентам отримати широкі знання про фотомистецтво в Україні, розвинути їхні творчі та критичні навички та глибше розуміти культурне значення української фотографії.</w:t>
            </w:r>
          </w:p>
        </w:tc>
      </w:tr>
      <w:tr w:rsidR="007B18F7" w:rsidRPr="00B069C9" w14:paraId="683C1100" w14:textId="77777777" w:rsidTr="001E2331">
        <w:tc>
          <w:tcPr>
            <w:tcW w:w="1725" w:type="dxa"/>
          </w:tcPr>
          <w:p w14:paraId="4FB3040F"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lastRenderedPageBreak/>
              <w:t>Тижневий розклад</w:t>
            </w:r>
          </w:p>
        </w:tc>
        <w:tc>
          <w:tcPr>
            <w:tcW w:w="7619" w:type="dxa"/>
          </w:tcPr>
          <w:p w14:paraId="16175B70" w14:textId="77777777" w:rsidR="007B18F7" w:rsidRDefault="007B18F7" w:rsidP="001E2331">
            <w:pPr>
              <w:pStyle w:val="3"/>
              <w:tabs>
                <w:tab w:val="left" w:pos="1080"/>
              </w:tabs>
              <w:spacing w:after="0" w:line="360" w:lineRule="auto"/>
              <w:jc w:val="both"/>
              <w:rPr>
                <w:bCs/>
                <w:spacing w:val="-2"/>
                <w:sz w:val="28"/>
                <w:szCs w:val="28"/>
              </w:rPr>
            </w:pPr>
          </w:p>
          <w:p w14:paraId="4FD38625" w14:textId="77777777" w:rsidR="00F06923" w:rsidRDefault="00F06923" w:rsidP="001E2331">
            <w:pPr>
              <w:pStyle w:val="3"/>
              <w:tabs>
                <w:tab w:val="left" w:pos="1080"/>
              </w:tabs>
              <w:spacing w:after="0" w:line="360" w:lineRule="auto"/>
              <w:jc w:val="both"/>
              <w:rPr>
                <w:bCs/>
                <w:spacing w:val="-2"/>
                <w:sz w:val="28"/>
                <w:szCs w:val="28"/>
              </w:rPr>
            </w:pPr>
          </w:p>
          <w:p w14:paraId="21AF96E2" w14:textId="191B853F" w:rsidR="00F06923" w:rsidRPr="00B069C9" w:rsidRDefault="00F06923" w:rsidP="001E2331">
            <w:pPr>
              <w:pStyle w:val="3"/>
              <w:tabs>
                <w:tab w:val="left" w:pos="1080"/>
              </w:tabs>
              <w:spacing w:after="0" w:line="360" w:lineRule="auto"/>
              <w:jc w:val="both"/>
              <w:rPr>
                <w:bCs/>
                <w:spacing w:val="-2"/>
                <w:sz w:val="28"/>
                <w:szCs w:val="28"/>
              </w:rPr>
            </w:pPr>
          </w:p>
        </w:tc>
      </w:tr>
      <w:tr w:rsidR="007B18F7" w:rsidRPr="00B069C9" w14:paraId="6CB8086A" w14:textId="77777777" w:rsidTr="001E2331">
        <w:tc>
          <w:tcPr>
            <w:tcW w:w="1725" w:type="dxa"/>
          </w:tcPr>
          <w:p w14:paraId="63650FFA"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Теми</w:t>
            </w:r>
          </w:p>
        </w:tc>
        <w:tc>
          <w:tcPr>
            <w:tcW w:w="7619" w:type="dxa"/>
          </w:tcPr>
          <w:p w14:paraId="68F522E2" w14:textId="534DE8A1" w:rsidR="00F06923" w:rsidRDefault="00F06923" w:rsidP="001E2331">
            <w:pPr>
              <w:pStyle w:val="3"/>
              <w:tabs>
                <w:tab w:val="left" w:pos="1080"/>
              </w:tabs>
              <w:spacing w:after="0" w:line="360" w:lineRule="auto"/>
              <w:jc w:val="both"/>
              <w:rPr>
                <w:bCs/>
                <w:spacing w:val="-2"/>
                <w:sz w:val="28"/>
                <w:szCs w:val="28"/>
              </w:rPr>
            </w:pPr>
            <w:r>
              <w:rPr>
                <w:bCs/>
                <w:spacing w:val="-2"/>
                <w:sz w:val="28"/>
                <w:szCs w:val="28"/>
              </w:rPr>
              <w:t xml:space="preserve">Тема 1: </w:t>
            </w:r>
            <w:r w:rsidRPr="00F06923">
              <w:rPr>
                <w:bCs/>
                <w:spacing w:val="-2"/>
                <w:sz w:val="28"/>
                <w:szCs w:val="28"/>
              </w:rPr>
              <w:t>Вступ до фотомистецтва (2 години)</w:t>
            </w:r>
          </w:p>
          <w:p w14:paraId="2E1297A0" w14:textId="77777777" w:rsidR="00F06923" w:rsidRDefault="00F06923" w:rsidP="00F06923">
            <w:pPr>
              <w:pStyle w:val="3"/>
              <w:numPr>
                <w:ilvl w:val="0"/>
                <w:numId w:val="24"/>
              </w:numPr>
              <w:tabs>
                <w:tab w:val="left" w:pos="1080"/>
              </w:tabs>
              <w:spacing w:after="0" w:line="360" w:lineRule="auto"/>
              <w:jc w:val="both"/>
              <w:rPr>
                <w:bCs/>
                <w:spacing w:val="-2"/>
                <w:sz w:val="28"/>
                <w:szCs w:val="28"/>
              </w:rPr>
            </w:pPr>
            <w:r w:rsidRPr="00F06923">
              <w:rPr>
                <w:bCs/>
                <w:spacing w:val="-2"/>
                <w:sz w:val="28"/>
                <w:szCs w:val="28"/>
              </w:rPr>
              <w:t>Ознайомлення з основними поняттями та історією фотографії.</w:t>
            </w:r>
          </w:p>
          <w:p w14:paraId="7BC66346" w14:textId="77777777" w:rsidR="00F06923" w:rsidRDefault="00F06923" w:rsidP="00F06923">
            <w:pPr>
              <w:pStyle w:val="3"/>
              <w:numPr>
                <w:ilvl w:val="0"/>
                <w:numId w:val="24"/>
              </w:numPr>
              <w:tabs>
                <w:tab w:val="left" w:pos="1080"/>
              </w:tabs>
              <w:spacing w:after="0" w:line="360" w:lineRule="auto"/>
              <w:jc w:val="both"/>
              <w:rPr>
                <w:bCs/>
                <w:spacing w:val="-2"/>
                <w:sz w:val="28"/>
                <w:szCs w:val="28"/>
              </w:rPr>
            </w:pPr>
            <w:r w:rsidRPr="00F06923">
              <w:rPr>
                <w:bCs/>
                <w:spacing w:val="-2"/>
                <w:sz w:val="28"/>
                <w:szCs w:val="28"/>
              </w:rPr>
              <w:t>Визначення місця фотомистецтва в загальному контексті мистецтва.</w:t>
            </w:r>
          </w:p>
          <w:p w14:paraId="756393F1" w14:textId="77777777" w:rsidR="00F06923" w:rsidRDefault="00F06923" w:rsidP="001E2331">
            <w:pPr>
              <w:pStyle w:val="3"/>
              <w:tabs>
                <w:tab w:val="left" w:pos="1080"/>
              </w:tabs>
              <w:spacing w:after="0" w:line="360" w:lineRule="auto"/>
              <w:jc w:val="both"/>
              <w:rPr>
                <w:bCs/>
                <w:spacing w:val="-2"/>
                <w:sz w:val="28"/>
                <w:szCs w:val="28"/>
              </w:rPr>
            </w:pPr>
            <w:r>
              <w:rPr>
                <w:bCs/>
                <w:spacing w:val="-2"/>
                <w:sz w:val="28"/>
                <w:szCs w:val="28"/>
              </w:rPr>
              <w:t xml:space="preserve">Тема 2: </w:t>
            </w:r>
            <w:r w:rsidRPr="00F06923">
              <w:rPr>
                <w:bCs/>
                <w:spacing w:val="-2"/>
                <w:sz w:val="28"/>
                <w:szCs w:val="28"/>
              </w:rPr>
              <w:t>Початки української фотографії (4 години)</w:t>
            </w:r>
          </w:p>
          <w:p w14:paraId="1F333240" w14:textId="77777777" w:rsidR="00F06923" w:rsidRDefault="00F06923" w:rsidP="00F06923">
            <w:pPr>
              <w:pStyle w:val="3"/>
              <w:numPr>
                <w:ilvl w:val="0"/>
                <w:numId w:val="23"/>
              </w:numPr>
              <w:tabs>
                <w:tab w:val="left" w:pos="1080"/>
              </w:tabs>
              <w:spacing w:after="0" w:line="360" w:lineRule="auto"/>
              <w:jc w:val="both"/>
              <w:rPr>
                <w:bCs/>
                <w:spacing w:val="-2"/>
                <w:sz w:val="28"/>
                <w:szCs w:val="28"/>
              </w:rPr>
            </w:pPr>
            <w:r w:rsidRPr="00F06923">
              <w:rPr>
                <w:bCs/>
                <w:spacing w:val="-2"/>
                <w:sz w:val="28"/>
                <w:szCs w:val="28"/>
              </w:rPr>
              <w:t>Піонери української фотографії та їх внесок.</w:t>
            </w:r>
          </w:p>
          <w:p w14:paraId="5A11F879" w14:textId="77777777" w:rsidR="00F06923" w:rsidRDefault="00F06923" w:rsidP="00F06923">
            <w:pPr>
              <w:pStyle w:val="3"/>
              <w:numPr>
                <w:ilvl w:val="0"/>
                <w:numId w:val="23"/>
              </w:numPr>
              <w:tabs>
                <w:tab w:val="left" w:pos="1080"/>
              </w:tabs>
              <w:spacing w:after="0" w:line="360" w:lineRule="auto"/>
              <w:jc w:val="both"/>
              <w:rPr>
                <w:bCs/>
                <w:spacing w:val="-2"/>
                <w:sz w:val="28"/>
                <w:szCs w:val="28"/>
              </w:rPr>
            </w:pPr>
            <w:r w:rsidRPr="00F06923">
              <w:rPr>
                <w:bCs/>
                <w:spacing w:val="-2"/>
                <w:sz w:val="28"/>
                <w:szCs w:val="28"/>
              </w:rPr>
              <w:t>Перші фотографії на теренах України.</w:t>
            </w:r>
          </w:p>
          <w:p w14:paraId="16C1FE2B" w14:textId="206CC971" w:rsidR="00F06923" w:rsidRDefault="00F06923" w:rsidP="001E2331">
            <w:pPr>
              <w:pStyle w:val="3"/>
              <w:tabs>
                <w:tab w:val="left" w:pos="1080"/>
              </w:tabs>
              <w:spacing w:after="0" w:line="360" w:lineRule="auto"/>
              <w:jc w:val="both"/>
              <w:rPr>
                <w:bCs/>
                <w:spacing w:val="-2"/>
                <w:sz w:val="28"/>
                <w:szCs w:val="28"/>
              </w:rPr>
            </w:pPr>
            <w:r>
              <w:rPr>
                <w:bCs/>
                <w:spacing w:val="-2"/>
                <w:sz w:val="28"/>
                <w:szCs w:val="28"/>
              </w:rPr>
              <w:t xml:space="preserve">Тема 3: </w:t>
            </w:r>
            <w:r w:rsidRPr="00F06923">
              <w:rPr>
                <w:bCs/>
                <w:spacing w:val="-2"/>
                <w:sz w:val="28"/>
                <w:szCs w:val="28"/>
              </w:rPr>
              <w:t>Розвиток української фотографії (8 годин)</w:t>
            </w:r>
          </w:p>
          <w:p w14:paraId="60F1F468" w14:textId="77777777" w:rsidR="00F06923" w:rsidRDefault="00F06923" w:rsidP="00F06923">
            <w:pPr>
              <w:pStyle w:val="3"/>
              <w:numPr>
                <w:ilvl w:val="0"/>
                <w:numId w:val="22"/>
              </w:numPr>
              <w:tabs>
                <w:tab w:val="left" w:pos="1080"/>
              </w:tabs>
              <w:spacing w:after="0" w:line="360" w:lineRule="auto"/>
              <w:jc w:val="both"/>
              <w:rPr>
                <w:bCs/>
                <w:spacing w:val="-2"/>
                <w:sz w:val="28"/>
                <w:szCs w:val="28"/>
              </w:rPr>
            </w:pPr>
            <w:r w:rsidRPr="00F06923">
              <w:rPr>
                <w:bCs/>
                <w:spacing w:val="-2"/>
                <w:sz w:val="28"/>
                <w:szCs w:val="28"/>
              </w:rPr>
              <w:t>Роль українських фотографів у світовому контексті.</w:t>
            </w:r>
          </w:p>
          <w:p w14:paraId="7CFA93C9" w14:textId="77777777" w:rsidR="00F06923" w:rsidRDefault="00F06923" w:rsidP="00F06923">
            <w:pPr>
              <w:pStyle w:val="3"/>
              <w:numPr>
                <w:ilvl w:val="0"/>
                <w:numId w:val="22"/>
              </w:numPr>
              <w:tabs>
                <w:tab w:val="left" w:pos="1080"/>
              </w:tabs>
              <w:spacing w:after="0" w:line="360" w:lineRule="auto"/>
              <w:jc w:val="both"/>
              <w:rPr>
                <w:bCs/>
                <w:spacing w:val="-2"/>
                <w:sz w:val="28"/>
                <w:szCs w:val="28"/>
              </w:rPr>
            </w:pPr>
            <w:r w:rsidRPr="00F06923">
              <w:rPr>
                <w:bCs/>
                <w:spacing w:val="-2"/>
                <w:sz w:val="28"/>
                <w:szCs w:val="28"/>
              </w:rPr>
              <w:t>Фотомистецтво в умовах політичних та соціальних змін.</w:t>
            </w:r>
          </w:p>
          <w:p w14:paraId="2C420E98" w14:textId="67EC4A27" w:rsidR="00F06923" w:rsidRDefault="00F06923" w:rsidP="001E2331">
            <w:pPr>
              <w:pStyle w:val="3"/>
              <w:tabs>
                <w:tab w:val="left" w:pos="1080"/>
              </w:tabs>
              <w:spacing w:after="0" w:line="360" w:lineRule="auto"/>
              <w:jc w:val="both"/>
              <w:rPr>
                <w:bCs/>
                <w:spacing w:val="-2"/>
                <w:sz w:val="28"/>
                <w:szCs w:val="28"/>
              </w:rPr>
            </w:pPr>
            <w:r>
              <w:rPr>
                <w:bCs/>
                <w:spacing w:val="-2"/>
                <w:sz w:val="28"/>
                <w:szCs w:val="28"/>
              </w:rPr>
              <w:t xml:space="preserve">Тема 4: </w:t>
            </w:r>
            <w:r w:rsidRPr="00F06923">
              <w:rPr>
                <w:bCs/>
                <w:spacing w:val="-2"/>
                <w:sz w:val="28"/>
                <w:szCs w:val="28"/>
              </w:rPr>
              <w:t>Техніки та жанри (6 годин)</w:t>
            </w:r>
          </w:p>
          <w:p w14:paraId="34D7C61E" w14:textId="77777777" w:rsidR="00F06923" w:rsidRDefault="00F06923" w:rsidP="00F06923">
            <w:pPr>
              <w:pStyle w:val="3"/>
              <w:numPr>
                <w:ilvl w:val="0"/>
                <w:numId w:val="21"/>
              </w:numPr>
              <w:tabs>
                <w:tab w:val="left" w:pos="1080"/>
              </w:tabs>
              <w:spacing w:after="0" w:line="360" w:lineRule="auto"/>
              <w:jc w:val="both"/>
              <w:rPr>
                <w:bCs/>
                <w:spacing w:val="-2"/>
                <w:sz w:val="28"/>
                <w:szCs w:val="28"/>
              </w:rPr>
            </w:pPr>
            <w:r w:rsidRPr="00F06923">
              <w:rPr>
                <w:bCs/>
                <w:spacing w:val="-2"/>
                <w:sz w:val="28"/>
                <w:szCs w:val="28"/>
              </w:rPr>
              <w:t>Архітектурна фотографія.</w:t>
            </w:r>
          </w:p>
          <w:p w14:paraId="05B76E03" w14:textId="77777777" w:rsidR="00F06923" w:rsidRDefault="00F06923" w:rsidP="00F06923">
            <w:pPr>
              <w:pStyle w:val="3"/>
              <w:numPr>
                <w:ilvl w:val="0"/>
                <w:numId w:val="21"/>
              </w:numPr>
              <w:tabs>
                <w:tab w:val="left" w:pos="1080"/>
              </w:tabs>
              <w:spacing w:after="0" w:line="360" w:lineRule="auto"/>
              <w:jc w:val="both"/>
              <w:rPr>
                <w:bCs/>
                <w:spacing w:val="-2"/>
                <w:sz w:val="28"/>
                <w:szCs w:val="28"/>
              </w:rPr>
            </w:pPr>
            <w:r w:rsidRPr="00F06923">
              <w:rPr>
                <w:bCs/>
                <w:spacing w:val="-2"/>
                <w:sz w:val="28"/>
                <w:szCs w:val="28"/>
              </w:rPr>
              <w:t>Пейзажна фотографія.</w:t>
            </w:r>
          </w:p>
          <w:p w14:paraId="5DA639E6" w14:textId="77777777" w:rsidR="00F06923" w:rsidRDefault="00F06923" w:rsidP="00F06923">
            <w:pPr>
              <w:pStyle w:val="3"/>
              <w:numPr>
                <w:ilvl w:val="0"/>
                <w:numId w:val="21"/>
              </w:numPr>
              <w:tabs>
                <w:tab w:val="left" w:pos="1080"/>
              </w:tabs>
              <w:spacing w:after="0" w:line="360" w:lineRule="auto"/>
              <w:jc w:val="both"/>
              <w:rPr>
                <w:bCs/>
                <w:spacing w:val="-2"/>
                <w:sz w:val="28"/>
                <w:szCs w:val="28"/>
              </w:rPr>
            </w:pPr>
            <w:r w:rsidRPr="00F06923">
              <w:rPr>
                <w:bCs/>
                <w:spacing w:val="-2"/>
                <w:sz w:val="28"/>
                <w:szCs w:val="28"/>
              </w:rPr>
              <w:t>Портретна фотографія.</w:t>
            </w:r>
          </w:p>
          <w:p w14:paraId="49825000" w14:textId="77777777" w:rsidR="00F06923" w:rsidRDefault="00F06923" w:rsidP="00F06923">
            <w:pPr>
              <w:pStyle w:val="3"/>
              <w:numPr>
                <w:ilvl w:val="0"/>
                <w:numId w:val="21"/>
              </w:numPr>
              <w:tabs>
                <w:tab w:val="left" w:pos="1080"/>
              </w:tabs>
              <w:spacing w:after="0" w:line="360" w:lineRule="auto"/>
              <w:jc w:val="both"/>
              <w:rPr>
                <w:bCs/>
                <w:spacing w:val="-2"/>
                <w:sz w:val="28"/>
                <w:szCs w:val="28"/>
              </w:rPr>
            </w:pPr>
            <w:r w:rsidRPr="00F06923">
              <w:rPr>
                <w:bCs/>
                <w:spacing w:val="-2"/>
                <w:sz w:val="28"/>
                <w:szCs w:val="28"/>
              </w:rPr>
              <w:t>Жанрова фотографія.</w:t>
            </w:r>
          </w:p>
          <w:p w14:paraId="71E7C05D" w14:textId="2BFDCDE5" w:rsidR="00F06923" w:rsidRDefault="00F06923" w:rsidP="001E2331">
            <w:pPr>
              <w:pStyle w:val="3"/>
              <w:tabs>
                <w:tab w:val="left" w:pos="1080"/>
              </w:tabs>
              <w:spacing w:after="0" w:line="360" w:lineRule="auto"/>
              <w:jc w:val="both"/>
              <w:rPr>
                <w:bCs/>
                <w:spacing w:val="-2"/>
                <w:sz w:val="28"/>
                <w:szCs w:val="28"/>
              </w:rPr>
            </w:pPr>
            <w:r>
              <w:rPr>
                <w:bCs/>
                <w:spacing w:val="-2"/>
                <w:sz w:val="28"/>
                <w:szCs w:val="28"/>
              </w:rPr>
              <w:t xml:space="preserve">Тема 5: </w:t>
            </w:r>
            <w:r w:rsidRPr="00F06923">
              <w:rPr>
                <w:bCs/>
                <w:spacing w:val="-2"/>
                <w:sz w:val="28"/>
                <w:szCs w:val="28"/>
              </w:rPr>
              <w:t>Вплив української фотографії на сучасне мистецтво (5 годин)</w:t>
            </w:r>
          </w:p>
          <w:p w14:paraId="545210B4" w14:textId="71393E0E" w:rsidR="00F06923" w:rsidRDefault="00F06923" w:rsidP="001E2331">
            <w:pPr>
              <w:pStyle w:val="3"/>
              <w:tabs>
                <w:tab w:val="left" w:pos="1080"/>
              </w:tabs>
              <w:spacing w:after="0" w:line="360" w:lineRule="auto"/>
              <w:jc w:val="both"/>
              <w:rPr>
                <w:bCs/>
                <w:spacing w:val="-2"/>
                <w:sz w:val="28"/>
                <w:szCs w:val="28"/>
              </w:rPr>
            </w:pPr>
            <w:r>
              <w:rPr>
                <w:bCs/>
                <w:spacing w:val="-2"/>
                <w:sz w:val="28"/>
                <w:szCs w:val="28"/>
              </w:rPr>
              <w:t xml:space="preserve">Тема 6: </w:t>
            </w:r>
            <w:r w:rsidRPr="00F06923">
              <w:rPr>
                <w:bCs/>
                <w:spacing w:val="-2"/>
                <w:sz w:val="28"/>
                <w:szCs w:val="28"/>
              </w:rPr>
              <w:t>Критичний аналіз та обговорення (10 годин)</w:t>
            </w:r>
          </w:p>
          <w:p w14:paraId="1F9EB7C2" w14:textId="77777777" w:rsidR="00F06923" w:rsidRDefault="00F06923" w:rsidP="00F06923">
            <w:pPr>
              <w:pStyle w:val="3"/>
              <w:numPr>
                <w:ilvl w:val="0"/>
                <w:numId w:val="20"/>
              </w:numPr>
              <w:tabs>
                <w:tab w:val="left" w:pos="1080"/>
              </w:tabs>
              <w:spacing w:after="0" w:line="360" w:lineRule="auto"/>
              <w:jc w:val="both"/>
              <w:rPr>
                <w:bCs/>
                <w:spacing w:val="-2"/>
                <w:sz w:val="28"/>
                <w:szCs w:val="28"/>
              </w:rPr>
            </w:pPr>
            <w:r w:rsidRPr="00F06923">
              <w:rPr>
                <w:bCs/>
                <w:spacing w:val="-2"/>
                <w:sz w:val="28"/>
                <w:szCs w:val="28"/>
              </w:rPr>
              <w:t>Аналіз відомих творів українських фотографів.</w:t>
            </w:r>
          </w:p>
          <w:p w14:paraId="391202C2" w14:textId="77777777" w:rsidR="00F06923" w:rsidRDefault="00F06923" w:rsidP="00F06923">
            <w:pPr>
              <w:pStyle w:val="3"/>
              <w:numPr>
                <w:ilvl w:val="0"/>
                <w:numId w:val="20"/>
              </w:numPr>
              <w:tabs>
                <w:tab w:val="left" w:pos="1080"/>
              </w:tabs>
              <w:spacing w:after="0" w:line="360" w:lineRule="auto"/>
              <w:jc w:val="both"/>
              <w:rPr>
                <w:bCs/>
                <w:spacing w:val="-2"/>
                <w:sz w:val="28"/>
                <w:szCs w:val="28"/>
              </w:rPr>
            </w:pPr>
            <w:r w:rsidRPr="00F06923">
              <w:rPr>
                <w:bCs/>
                <w:spacing w:val="-2"/>
                <w:sz w:val="28"/>
                <w:szCs w:val="28"/>
              </w:rPr>
              <w:t>Дискусії про сучасні тенденції у фотомистецтві.</w:t>
            </w:r>
          </w:p>
          <w:p w14:paraId="49B191D7" w14:textId="73BAF5F7" w:rsidR="00F06923" w:rsidRDefault="00F06923" w:rsidP="001E2331">
            <w:pPr>
              <w:pStyle w:val="3"/>
              <w:tabs>
                <w:tab w:val="left" w:pos="1080"/>
              </w:tabs>
              <w:spacing w:after="0" w:line="360" w:lineRule="auto"/>
              <w:jc w:val="both"/>
              <w:rPr>
                <w:bCs/>
                <w:spacing w:val="-2"/>
                <w:sz w:val="28"/>
                <w:szCs w:val="28"/>
              </w:rPr>
            </w:pPr>
            <w:r>
              <w:rPr>
                <w:bCs/>
                <w:spacing w:val="-2"/>
                <w:sz w:val="28"/>
                <w:szCs w:val="28"/>
              </w:rPr>
              <w:t xml:space="preserve">Тема 7: </w:t>
            </w:r>
            <w:r w:rsidRPr="00F06923">
              <w:rPr>
                <w:bCs/>
                <w:spacing w:val="-2"/>
                <w:sz w:val="28"/>
                <w:szCs w:val="28"/>
              </w:rPr>
              <w:t>Практичні заняття (15 годин)</w:t>
            </w:r>
          </w:p>
          <w:p w14:paraId="5C05FC97" w14:textId="03009DC7" w:rsidR="007B18F7" w:rsidRPr="00B069C9" w:rsidRDefault="00F06923" w:rsidP="00F06923">
            <w:pPr>
              <w:pStyle w:val="3"/>
              <w:numPr>
                <w:ilvl w:val="0"/>
                <w:numId w:val="19"/>
              </w:numPr>
              <w:tabs>
                <w:tab w:val="left" w:pos="1080"/>
              </w:tabs>
              <w:spacing w:after="0" w:line="360" w:lineRule="auto"/>
              <w:jc w:val="both"/>
              <w:rPr>
                <w:bCs/>
                <w:spacing w:val="-2"/>
                <w:sz w:val="28"/>
                <w:szCs w:val="28"/>
              </w:rPr>
            </w:pPr>
            <w:r w:rsidRPr="00F06923">
              <w:rPr>
                <w:bCs/>
                <w:spacing w:val="-2"/>
                <w:sz w:val="28"/>
                <w:szCs w:val="28"/>
              </w:rPr>
              <w:t>Створення власних фотографій за вибором теми.</w:t>
            </w:r>
          </w:p>
        </w:tc>
      </w:tr>
      <w:tr w:rsidR="007B18F7" w:rsidRPr="00426721" w14:paraId="639481AF" w14:textId="77777777" w:rsidTr="001E2331">
        <w:tc>
          <w:tcPr>
            <w:tcW w:w="1725" w:type="dxa"/>
          </w:tcPr>
          <w:p w14:paraId="6B27C95C"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lastRenderedPageBreak/>
              <w:t xml:space="preserve">Орієнтація (на кого </w:t>
            </w:r>
            <w:proofErr w:type="spellStart"/>
            <w:r w:rsidRPr="00B069C9">
              <w:rPr>
                <w:b/>
                <w:bCs/>
                <w:sz w:val="28"/>
                <w:szCs w:val="28"/>
              </w:rPr>
              <w:t>розрах</w:t>
            </w:r>
            <w:proofErr w:type="spellEnd"/>
            <w:r w:rsidRPr="00B069C9">
              <w:rPr>
                <w:b/>
                <w:bCs/>
                <w:sz w:val="28"/>
                <w:szCs w:val="28"/>
              </w:rPr>
              <w:t>. курс)</w:t>
            </w:r>
          </w:p>
        </w:tc>
        <w:tc>
          <w:tcPr>
            <w:tcW w:w="7619" w:type="dxa"/>
          </w:tcPr>
          <w:p w14:paraId="7064BC30"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 xml:space="preserve">На здобувачів освітнього рівня «магістр» кафедри дизайну </w:t>
            </w:r>
            <w:r w:rsidRPr="00A21A5C">
              <w:rPr>
                <w:bCs/>
                <w:spacing w:val="-2"/>
                <w:sz w:val="28"/>
                <w:szCs w:val="28"/>
              </w:rPr>
              <w:t>НН І</w:t>
            </w:r>
            <w:r w:rsidRPr="00A21A5C">
              <w:rPr>
                <w:bCs/>
                <w:spacing w:val="-2"/>
                <w:sz w:val="28"/>
                <w:szCs w:val="28"/>
                <w:lang w:val="en-US"/>
              </w:rPr>
              <w:t>KM</w:t>
            </w:r>
            <w:r w:rsidRPr="00B069C9">
              <w:rPr>
                <w:bCs/>
                <w:spacing w:val="-2"/>
                <w:sz w:val="28"/>
                <w:szCs w:val="28"/>
              </w:rPr>
              <w:t xml:space="preserve"> ДЗ «Луганський національний університет імені Тараса Шевченка» ОПП «Графічний дизайн»</w:t>
            </w:r>
          </w:p>
        </w:tc>
      </w:tr>
      <w:tr w:rsidR="007B18F7" w:rsidRPr="00B069C9" w14:paraId="28C724A5" w14:textId="77777777" w:rsidTr="001E2331">
        <w:tc>
          <w:tcPr>
            <w:tcW w:w="1725" w:type="dxa"/>
          </w:tcPr>
          <w:p w14:paraId="53400757"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Резюме викладача</w:t>
            </w:r>
          </w:p>
        </w:tc>
        <w:tc>
          <w:tcPr>
            <w:tcW w:w="7619" w:type="dxa"/>
          </w:tcPr>
          <w:p w14:paraId="5A667C9B" w14:textId="56BB9BAE" w:rsidR="007B18F7" w:rsidRPr="00B069C9" w:rsidRDefault="00A9649F" w:rsidP="001E2331">
            <w:pPr>
              <w:pStyle w:val="3"/>
              <w:tabs>
                <w:tab w:val="left" w:pos="1080"/>
              </w:tabs>
              <w:spacing w:after="0" w:line="360" w:lineRule="auto"/>
              <w:jc w:val="both"/>
              <w:rPr>
                <w:bCs/>
                <w:spacing w:val="-2"/>
                <w:sz w:val="28"/>
                <w:szCs w:val="28"/>
              </w:rPr>
            </w:pPr>
            <w:r>
              <w:rPr>
                <w:bCs/>
                <w:spacing w:val="-2"/>
                <w:sz w:val="28"/>
                <w:szCs w:val="28"/>
              </w:rPr>
              <w:t>Гриб Євгеній Олегович</w:t>
            </w:r>
            <w:r w:rsidR="007B18F7" w:rsidRPr="00B069C9">
              <w:rPr>
                <w:bCs/>
                <w:spacing w:val="-2"/>
                <w:sz w:val="28"/>
                <w:szCs w:val="28"/>
              </w:rPr>
              <w:t xml:space="preserve"> – викладач кафедри дизайну.</w:t>
            </w:r>
          </w:p>
        </w:tc>
      </w:tr>
      <w:tr w:rsidR="007B18F7" w:rsidRPr="00426721" w14:paraId="40635895" w14:textId="77777777" w:rsidTr="001E2331">
        <w:tc>
          <w:tcPr>
            <w:tcW w:w="1725" w:type="dxa"/>
          </w:tcPr>
          <w:p w14:paraId="7AD59BB7"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Інформація для підтримки зв’язку з викладачем</w:t>
            </w:r>
          </w:p>
        </w:tc>
        <w:tc>
          <w:tcPr>
            <w:tcW w:w="7619" w:type="dxa"/>
          </w:tcPr>
          <w:p w14:paraId="6FC3AA26" w14:textId="2CDF5445" w:rsidR="007B18F7" w:rsidRPr="00A9649F" w:rsidRDefault="007B18F7" w:rsidP="001E2331">
            <w:pPr>
              <w:pStyle w:val="3"/>
              <w:tabs>
                <w:tab w:val="left" w:pos="1080"/>
              </w:tabs>
              <w:spacing w:after="0" w:line="360" w:lineRule="auto"/>
              <w:jc w:val="both"/>
              <w:rPr>
                <w:bCs/>
                <w:spacing w:val="-2"/>
                <w:sz w:val="28"/>
                <w:szCs w:val="28"/>
                <w:lang w:val="en-US"/>
              </w:rPr>
            </w:pPr>
            <w:r w:rsidRPr="00B069C9">
              <w:rPr>
                <w:bCs/>
                <w:spacing w:val="-2"/>
                <w:sz w:val="28"/>
                <w:szCs w:val="28"/>
              </w:rPr>
              <w:t>e-</w:t>
            </w:r>
            <w:proofErr w:type="spellStart"/>
            <w:r w:rsidRPr="00B069C9">
              <w:rPr>
                <w:bCs/>
                <w:spacing w:val="-2"/>
                <w:sz w:val="28"/>
                <w:szCs w:val="28"/>
              </w:rPr>
              <w:t>mail</w:t>
            </w:r>
            <w:proofErr w:type="spellEnd"/>
            <w:r w:rsidRPr="00B069C9">
              <w:rPr>
                <w:bCs/>
                <w:spacing w:val="-2"/>
                <w:sz w:val="28"/>
                <w:szCs w:val="28"/>
              </w:rPr>
              <w:t xml:space="preserve">: </w:t>
            </w:r>
            <w:r w:rsidR="00A9649F">
              <w:rPr>
                <w:bCs/>
                <w:spacing w:val="-2"/>
                <w:sz w:val="28"/>
                <w:szCs w:val="28"/>
                <w:lang w:val="en-US"/>
              </w:rPr>
              <w:t>evgeniihryb@gmail.com</w:t>
            </w:r>
          </w:p>
        </w:tc>
      </w:tr>
      <w:tr w:rsidR="007B18F7" w:rsidRPr="00B069C9" w14:paraId="5093B5BD" w14:textId="77777777" w:rsidTr="001E2331">
        <w:tc>
          <w:tcPr>
            <w:tcW w:w="1725" w:type="dxa"/>
          </w:tcPr>
          <w:p w14:paraId="3E4A31CF"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Попередня підготовка</w:t>
            </w:r>
          </w:p>
        </w:tc>
        <w:tc>
          <w:tcPr>
            <w:tcW w:w="7619" w:type="dxa"/>
          </w:tcPr>
          <w:p w14:paraId="052D4A0D" w14:textId="77777777" w:rsidR="00A9649F" w:rsidRDefault="00A9649F" w:rsidP="001E2331">
            <w:pPr>
              <w:pStyle w:val="3"/>
              <w:tabs>
                <w:tab w:val="left" w:pos="1080"/>
              </w:tabs>
              <w:spacing w:after="0" w:line="360" w:lineRule="auto"/>
              <w:jc w:val="both"/>
              <w:rPr>
                <w:bCs/>
                <w:spacing w:val="-2"/>
                <w:sz w:val="28"/>
                <w:szCs w:val="28"/>
              </w:rPr>
            </w:pPr>
            <w:r w:rsidRPr="00A9649F">
              <w:rPr>
                <w:bCs/>
                <w:spacing w:val="-2"/>
                <w:sz w:val="28"/>
                <w:szCs w:val="28"/>
              </w:rPr>
              <w:t xml:space="preserve">Знання загальної історії мистецтва: Базове розуміння основних етапів та розвитку світового мистецтва може бути корисним для </w:t>
            </w:r>
            <w:proofErr w:type="spellStart"/>
            <w:r w:rsidRPr="00A9649F">
              <w:rPr>
                <w:bCs/>
                <w:spacing w:val="-2"/>
                <w:sz w:val="28"/>
                <w:szCs w:val="28"/>
              </w:rPr>
              <w:t>контекстуалізації</w:t>
            </w:r>
            <w:proofErr w:type="spellEnd"/>
            <w:r w:rsidRPr="00A9649F">
              <w:rPr>
                <w:bCs/>
                <w:spacing w:val="-2"/>
                <w:sz w:val="28"/>
                <w:szCs w:val="28"/>
              </w:rPr>
              <w:t xml:space="preserve"> українського фотомистецтва.</w:t>
            </w:r>
          </w:p>
          <w:p w14:paraId="54E7FF6B" w14:textId="77777777" w:rsidR="00A9649F" w:rsidRDefault="00A9649F" w:rsidP="001E2331">
            <w:pPr>
              <w:pStyle w:val="3"/>
              <w:tabs>
                <w:tab w:val="left" w:pos="1080"/>
              </w:tabs>
              <w:spacing w:after="0" w:line="360" w:lineRule="auto"/>
              <w:jc w:val="both"/>
              <w:rPr>
                <w:bCs/>
                <w:spacing w:val="-2"/>
                <w:sz w:val="28"/>
                <w:szCs w:val="28"/>
              </w:rPr>
            </w:pPr>
            <w:r w:rsidRPr="00A9649F">
              <w:rPr>
                <w:bCs/>
                <w:spacing w:val="-2"/>
                <w:sz w:val="28"/>
                <w:szCs w:val="28"/>
              </w:rPr>
              <w:t>Основи фотографії та візуального мистецтва: Розуміння основних понять та принципів фотографії, композиції, світлотехніки, колірної теорії тощо може стати в нагоді для кращого розуміння українського фотомистецтва.</w:t>
            </w:r>
          </w:p>
          <w:p w14:paraId="73094CDA" w14:textId="77777777" w:rsidR="00A9649F" w:rsidRDefault="00A9649F" w:rsidP="001E2331">
            <w:pPr>
              <w:pStyle w:val="3"/>
              <w:tabs>
                <w:tab w:val="left" w:pos="1080"/>
              </w:tabs>
              <w:spacing w:after="0" w:line="360" w:lineRule="auto"/>
              <w:jc w:val="both"/>
              <w:rPr>
                <w:bCs/>
                <w:spacing w:val="-2"/>
                <w:sz w:val="28"/>
                <w:szCs w:val="28"/>
              </w:rPr>
            </w:pPr>
            <w:r w:rsidRPr="00A9649F">
              <w:rPr>
                <w:bCs/>
                <w:spacing w:val="-2"/>
                <w:sz w:val="28"/>
                <w:szCs w:val="28"/>
              </w:rPr>
              <w:t>Здатність до аналітичного мислення: Вміння аналізувати візуальні твори, розуміти їхню символіку та зміст, а також орієнтуватися в контексті мистецтва.</w:t>
            </w:r>
          </w:p>
          <w:p w14:paraId="2441B408" w14:textId="77777777" w:rsidR="00A9649F" w:rsidRDefault="00A9649F" w:rsidP="001E2331">
            <w:pPr>
              <w:pStyle w:val="3"/>
              <w:tabs>
                <w:tab w:val="left" w:pos="1080"/>
              </w:tabs>
              <w:spacing w:after="0" w:line="360" w:lineRule="auto"/>
              <w:jc w:val="both"/>
              <w:rPr>
                <w:bCs/>
                <w:spacing w:val="-2"/>
                <w:sz w:val="28"/>
                <w:szCs w:val="28"/>
              </w:rPr>
            </w:pPr>
            <w:r w:rsidRPr="00A9649F">
              <w:rPr>
                <w:bCs/>
                <w:spacing w:val="-2"/>
                <w:sz w:val="28"/>
                <w:szCs w:val="28"/>
              </w:rPr>
              <w:t>Інтерес до української культури та мистецтва: Попередня зацікавленість українською культурою та бажання краще розуміти історію та розвиток фотомистецтва в Україні.</w:t>
            </w:r>
          </w:p>
          <w:p w14:paraId="719086E3" w14:textId="46D63F28" w:rsidR="007B18F7" w:rsidRPr="00B069C9" w:rsidRDefault="00A9649F" w:rsidP="001E2331">
            <w:pPr>
              <w:pStyle w:val="3"/>
              <w:tabs>
                <w:tab w:val="left" w:pos="1080"/>
              </w:tabs>
              <w:spacing w:after="0" w:line="360" w:lineRule="auto"/>
              <w:jc w:val="both"/>
              <w:rPr>
                <w:bCs/>
                <w:spacing w:val="-2"/>
                <w:sz w:val="28"/>
                <w:szCs w:val="28"/>
              </w:rPr>
            </w:pPr>
            <w:r w:rsidRPr="00A9649F">
              <w:rPr>
                <w:bCs/>
                <w:spacing w:val="-2"/>
                <w:sz w:val="28"/>
                <w:szCs w:val="28"/>
              </w:rPr>
              <w:t xml:space="preserve">Хоча попередня підготовка не є обов'язковою, вона може допомогти студентам краще усвідомити та </w:t>
            </w:r>
            <w:proofErr w:type="spellStart"/>
            <w:r w:rsidRPr="00A9649F">
              <w:rPr>
                <w:bCs/>
                <w:spacing w:val="-2"/>
                <w:sz w:val="28"/>
                <w:szCs w:val="28"/>
              </w:rPr>
              <w:t>апрекціювати</w:t>
            </w:r>
            <w:proofErr w:type="spellEnd"/>
            <w:r w:rsidRPr="00A9649F">
              <w:rPr>
                <w:bCs/>
                <w:spacing w:val="-2"/>
                <w:sz w:val="28"/>
                <w:szCs w:val="28"/>
              </w:rPr>
              <w:t xml:space="preserve"> матеріал, що вивчатиметься під час курсу "Історія українського фотомистецтва".</w:t>
            </w:r>
          </w:p>
        </w:tc>
      </w:tr>
      <w:tr w:rsidR="007B18F7" w:rsidRPr="00B069C9" w14:paraId="1ACF2942" w14:textId="77777777" w:rsidTr="001E2331">
        <w:tc>
          <w:tcPr>
            <w:tcW w:w="1725" w:type="dxa"/>
          </w:tcPr>
          <w:p w14:paraId="4DAFF67D"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lastRenderedPageBreak/>
              <w:t>Як навчатися?</w:t>
            </w:r>
          </w:p>
        </w:tc>
        <w:tc>
          <w:tcPr>
            <w:tcW w:w="7619" w:type="dxa"/>
          </w:tcPr>
          <w:p w14:paraId="729009A6"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t>Очно, заочно, дистанційно</w:t>
            </w:r>
          </w:p>
        </w:tc>
      </w:tr>
      <w:tr w:rsidR="007B18F7" w:rsidRPr="00B069C9" w14:paraId="30A5E561" w14:textId="77777777" w:rsidTr="001E2331">
        <w:tc>
          <w:tcPr>
            <w:tcW w:w="1725" w:type="dxa"/>
          </w:tcPr>
          <w:p w14:paraId="186E7783"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Навчальні матеріали</w:t>
            </w:r>
          </w:p>
        </w:tc>
        <w:tc>
          <w:tcPr>
            <w:tcW w:w="7619" w:type="dxa"/>
          </w:tcPr>
          <w:p w14:paraId="60EB8859"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 xml:space="preserve">1. Електронний каталог бібліотеки Національної академії керівних кадрів культури і мистецтв. </w:t>
            </w:r>
            <w:hyperlink r:id="rId29" w:history="1">
              <w:r w:rsidRPr="00B069C9">
                <w:rPr>
                  <w:rStyle w:val="a7"/>
                  <w:bCs/>
                  <w:spacing w:val="-2"/>
                  <w:sz w:val="28"/>
                  <w:szCs w:val="28"/>
                </w:rPr>
                <w:t>URL:http://library.nakkkim.edu.ua</w:t>
              </w:r>
            </w:hyperlink>
          </w:p>
          <w:p w14:paraId="46DA9B2B"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 xml:space="preserve">2. Електронний каталог Національної бібліотеки України імені В. І. Вернадського. URL: </w:t>
            </w:r>
            <w:hyperlink r:id="rId30" w:history="1">
              <w:r w:rsidRPr="00B069C9">
                <w:rPr>
                  <w:rStyle w:val="a7"/>
                  <w:bCs/>
                  <w:spacing w:val="-2"/>
                  <w:sz w:val="28"/>
                  <w:szCs w:val="28"/>
                </w:rPr>
                <w:t>http://www.nbuv.gov.ua</w:t>
              </w:r>
            </w:hyperlink>
          </w:p>
          <w:p w14:paraId="4B7F9C7C"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 xml:space="preserve">3. Національна історична бібліотека України. </w:t>
            </w:r>
            <w:hyperlink r:id="rId31" w:history="1">
              <w:r w:rsidRPr="00B069C9">
                <w:rPr>
                  <w:rStyle w:val="a7"/>
                  <w:bCs/>
                  <w:spacing w:val="-2"/>
                  <w:sz w:val="28"/>
                  <w:szCs w:val="28"/>
                </w:rPr>
                <w:t>URL:www.nibu.kiev.ua</w:t>
              </w:r>
            </w:hyperlink>
          </w:p>
          <w:p w14:paraId="41863C6F" w14:textId="77777777" w:rsidR="00A9649F" w:rsidRDefault="007B18F7" w:rsidP="00A9649F">
            <w:pPr>
              <w:pStyle w:val="3"/>
              <w:tabs>
                <w:tab w:val="left" w:pos="1080"/>
              </w:tabs>
              <w:spacing w:after="0" w:line="360" w:lineRule="auto"/>
              <w:jc w:val="both"/>
              <w:rPr>
                <w:rStyle w:val="a7"/>
              </w:rPr>
            </w:pPr>
            <w:r w:rsidRPr="00B069C9">
              <w:rPr>
                <w:bCs/>
                <w:spacing w:val="-2"/>
                <w:sz w:val="28"/>
                <w:szCs w:val="28"/>
              </w:rPr>
              <w:t xml:space="preserve">4. Про рекламу : Закон України [Електронний ресурс] //Відомості Верховної Ради України /ВРУ. Київ, 1996, № 39.URL: </w:t>
            </w:r>
            <w:hyperlink r:id="rId32" w:anchor="Text" w:history="1">
              <w:r w:rsidRPr="00B069C9">
                <w:rPr>
                  <w:rStyle w:val="a7"/>
                  <w:bCs/>
                  <w:spacing w:val="-2"/>
                  <w:sz w:val="28"/>
                  <w:szCs w:val="28"/>
                </w:rPr>
                <w:t>https://zakon.rada.gov.ua/laws/show/270/96-%D0%B2%D1%80#Text</w:t>
              </w:r>
            </w:hyperlink>
          </w:p>
          <w:p w14:paraId="07FC94EC" w14:textId="6C40434D" w:rsidR="00A9649F" w:rsidRDefault="00A9649F" w:rsidP="00A9649F">
            <w:pPr>
              <w:pStyle w:val="3"/>
              <w:tabs>
                <w:tab w:val="left" w:pos="1080"/>
              </w:tabs>
              <w:spacing w:after="0" w:line="360" w:lineRule="auto"/>
              <w:jc w:val="both"/>
              <w:rPr>
                <w:bCs/>
                <w:color w:val="000000"/>
                <w:sz w:val="28"/>
                <w:szCs w:val="28"/>
              </w:rPr>
            </w:pPr>
            <w:r>
              <w:rPr>
                <w:bCs/>
                <w:color w:val="000000"/>
                <w:sz w:val="28"/>
                <w:szCs w:val="28"/>
              </w:rPr>
              <w:t xml:space="preserve">5. </w:t>
            </w:r>
            <w:proofErr w:type="spellStart"/>
            <w:r w:rsidRPr="00725A67">
              <w:rPr>
                <w:bCs/>
                <w:color w:val="000000"/>
                <w:sz w:val="28"/>
                <w:szCs w:val="28"/>
              </w:rPr>
              <w:t>Арнхейм</w:t>
            </w:r>
            <w:proofErr w:type="spellEnd"/>
            <w:r w:rsidRPr="00725A67">
              <w:rPr>
                <w:bCs/>
                <w:color w:val="000000"/>
                <w:sz w:val="28"/>
                <w:szCs w:val="28"/>
              </w:rPr>
              <w:t xml:space="preserve"> Р. </w:t>
            </w:r>
            <w:proofErr w:type="spellStart"/>
            <w:r w:rsidRPr="00725A67">
              <w:rPr>
                <w:bCs/>
                <w:color w:val="000000"/>
                <w:sz w:val="28"/>
                <w:szCs w:val="28"/>
              </w:rPr>
              <w:t>Новые</w:t>
            </w:r>
            <w:proofErr w:type="spellEnd"/>
            <w:r w:rsidRPr="00725A67">
              <w:rPr>
                <w:bCs/>
                <w:color w:val="000000"/>
                <w:sz w:val="28"/>
                <w:szCs w:val="28"/>
              </w:rPr>
              <w:t xml:space="preserve"> </w:t>
            </w:r>
            <w:proofErr w:type="spellStart"/>
            <w:r w:rsidRPr="00725A67">
              <w:rPr>
                <w:bCs/>
                <w:color w:val="000000"/>
                <w:sz w:val="28"/>
                <w:szCs w:val="28"/>
              </w:rPr>
              <w:t>очерки</w:t>
            </w:r>
            <w:proofErr w:type="spellEnd"/>
            <w:r w:rsidRPr="00725A67">
              <w:rPr>
                <w:bCs/>
                <w:color w:val="000000"/>
                <w:sz w:val="28"/>
                <w:szCs w:val="28"/>
              </w:rPr>
              <w:t xml:space="preserve"> по </w:t>
            </w:r>
            <w:proofErr w:type="spellStart"/>
            <w:r w:rsidRPr="00725A67">
              <w:rPr>
                <w:bCs/>
                <w:color w:val="000000"/>
                <w:sz w:val="28"/>
                <w:szCs w:val="28"/>
              </w:rPr>
              <w:t>психологии</w:t>
            </w:r>
            <w:proofErr w:type="spellEnd"/>
            <w:r w:rsidRPr="00725A67">
              <w:rPr>
                <w:bCs/>
                <w:color w:val="000000"/>
                <w:sz w:val="28"/>
                <w:szCs w:val="28"/>
              </w:rPr>
              <w:t xml:space="preserve"> </w:t>
            </w:r>
            <w:proofErr w:type="spellStart"/>
            <w:r w:rsidRPr="00725A67">
              <w:rPr>
                <w:bCs/>
                <w:color w:val="000000"/>
                <w:sz w:val="28"/>
                <w:szCs w:val="28"/>
              </w:rPr>
              <w:t>искусства</w:t>
            </w:r>
            <w:proofErr w:type="spellEnd"/>
            <w:r w:rsidRPr="00725A67">
              <w:rPr>
                <w:bCs/>
                <w:color w:val="000000"/>
                <w:sz w:val="28"/>
                <w:szCs w:val="28"/>
              </w:rPr>
              <w:t xml:space="preserve">: Прометей, 1994. </w:t>
            </w:r>
          </w:p>
          <w:p w14:paraId="1830BE9C" w14:textId="0CA446BA" w:rsidR="00A9649F" w:rsidRDefault="00A9649F" w:rsidP="00A9649F">
            <w:pPr>
              <w:pStyle w:val="3"/>
              <w:tabs>
                <w:tab w:val="left" w:pos="1080"/>
              </w:tabs>
              <w:spacing w:after="0" w:line="360" w:lineRule="auto"/>
              <w:jc w:val="both"/>
              <w:rPr>
                <w:color w:val="000000"/>
                <w:sz w:val="28"/>
                <w:szCs w:val="28"/>
              </w:rPr>
            </w:pPr>
            <w:r>
              <w:rPr>
                <w:color w:val="000000"/>
                <w:sz w:val="28"/>
                <w:szCs w:val="28"/>
              </w:rPr>
              <w:t xml:space="preserve">6. </w:t>
            </w:r>
            <w:proofErr w:type="spellStart"/>
            <w:r w:rsidRPr="00725A67">
              <w:rPr>
                <w:color w:val="000000"/>
                <w:sz w:val="28"/>
                <w:szCs w:val="28"/>
              </w:rPr>
              <w:t>Беньямин</w:t>
            </w:r>
            <w:proofErr w:type="spellEnd"/>
            <w:r w:rsidRPr="00725A67">
              <w:rPr>
                <w:color w:val="000000"/>
                <w:sz w:val="28"/>
                <w:szCs w:val="28"/>
              </w:rPr>
              <w:t xml:space="preserve"> В. </w:t>
            </w:r>
            <w:r w:rsidRPr="00725A67">
              <w:rPr>
                <w:rStyle w:val="fontstyle21"/>
                <w:rFonts w:ascii="Times New Roman" w:hAnsi="Times New Roman"/>
                <w:color w:val="000000"/>
                <w:sz w:val="28"/>
                <w:szCs w:val="28"/>
              </w:rPr>
              <w:t xml:space="preserve">Коротка історія фотомистецтва: Ад </w:t>
            </w:r>
            <w:proofErr w:type="spellStart"/>
            <w:r w:rsidRPr="00725A67">
              <w:rPr>
                <w:rStyle w:val="fontstyle21"/>
                <w:rFonts w:ascii="Times New Roman" w:hAnsi="Times New Roman"/>
                <w:color w:val="000000"/>
                <w:sz w:val="28"/>
                <w:szCs w:val="28"/>
              </w:rPr>
              <w:t>Маргинем</w:t>
            </w:r>
            <w:proofErr w:type="spellEnd"/>
            <w:r w:rsidRPr="00725A67">
              <w:rPr>
                <w:rStyle w:val="fontstyle21"/>
                <w:rFonts w:ascii="Times New Roman" w:hAnsi="Times New Roman"/>
                <w:color w:val="000000"/>
                <w:sz w:val="28"/>
                <w:szCs w:val="28"/>
              </w:rPr>
              <w:t xml:space="preserve"> Пресс, 2015.</w:t>
            </w:r>
            <w:r w:rsidRPr="00725A67">
              <w:rPr>
                <w:color w:val="000000"/>
                <w:sz w:val="28"/>
                <w:szCs w:val="28"/>
              </w:rPr>
              <w:t xml:space="preserve"> </w:t>
            </w:r>
          </w:p>
          <w:p w14:paraId="6AB4AAD2" w14:textId="570AB07C" w:rsidR="00A9649F" w:rsidRDefault="00A9649F" w:rsidP="00A9649F">
            <w:pPr>
              <w:pStyle w:val="3"/>
              <w:tabs>
                <w:tab w:val="left" w:pos="1080"/>
              </w:tabs>
              <w:spacing w:after="0" w:line="360" w:lineRule="auto"/>
              <w:jc w:val="both"/>
              <w:rPr>
                <w:color w:val="000000"/>
                <w:sz w:val="28"/>
                <w:szCs w:val="28"/>
              </w:rPr>
            </w:pPr>
            <w:r>
              <w:rPr>
                <w:color w:val="000000"/>
                <w:sz w:val="28"/>
                <w:szCs w:val="28"/>
              </w:rPr>
              <w:t xml:space="preserve">7. </w:t>
            </w:r>
            <w:r w:rsidRPr="00725A67">
              <w:rPr>
                <w:color w:val="000000"/>
                <w:sz w:val="28"/>
                <w:szCs w:val="28"/>
              </w:rPr>
              <w:t xml:space="preserve">Ляпін О. Українська фотографія в дзеркалі часу. Антиквар.2020, №3(117) </w:t>
            </w:r>
          </w:p>
          <w:p w14:paraId="1E0A525D" w14:textId="7F37AFA5" w:rsidR="00A9649F" w:rsidRPr="00A9649F" w:rsidRDefault="00A9649F" w:rsidP="00A9649F">
            <w:pPr>
              <w:pStyle w:val="3"/>
              <w:tabs>
                <w:tab w:val="left" w:pos="1080"/>
              </w:tabs>
              <w:spacing w:after="0" w:line="360" w:lineRule="auto"/>
              <w:jc w:val="both"/>
              <w:rPr>
                <w:bCs/>
                <w:spacing w:val="-2"/>
                <w:sz w:val="28"/>
                <w:szCs w:val="28"/>
              </w:rPr>
            </w:pPr>
            <w:r>
              <w:rPr>
                <w:color w:val="000000"/>
                <w:sz w:val="28"/>
                <w:szCs w:val="28"/>
                <w:shd w:val="clear" w:color="auto" w:fill="FFFFFF"/>
              </w:rPr>
              <w:t xml:space="preserve">8. </w:t>
            </w:r>
            <w:proofErr w:type="spellStart"/>
            <w:r w:rsidRPr="00725A67">
              <w:rPr>
                <w:color w:val="000000"/>
                <w:sz w:val="28"/>
                <w:szCs w:val="28"/>
                <w:shd w:val="clear" w:color="auto" w:fill="FFFFFF"/>
              </w:rPr>
              <w:t>Мжельская</w:t>
            </w:r>
            <w:proofErr w:type="spellEnd"/>
            <w:r w:rsidRPr="00725A67">
              <w:rPr>
                <w:color w:val="000000"/>
                <w:sz w:val="28"/>
                <w:szCs w:val="28"/>
                <w:shd w:val="clear" w:color="auto" w:fill="FFFFFF"/>
              </w:rPr>
              <w:t xml:space="preserve"> Е. Л.</w:t>
            </w:r>
            <w:r w:rsidRPr="00725A67">
              <w:rPr>
                <w:color w:val="000000"/>
                <w:sz w:val="28"/>
                <w:szCs w:val="28"/>
              </w:rPr>
              <w:t xml:space="preserve"> Редакторська підготовка </w:t>
            </w:r>
            <w:proofErr w:type="spellStart"/>
            <w:r w:rsidRPr="00725A67">
              <w:rPr>
                <w:color w:val="000000"/>
                <w:sz w:val="28"/>
                <w:szCs w:val="28"/>
              </w:rPr>
              <w:t>фотовидань</w:t>
            </w:r>
            <w:proofErr w:type="spellEnd"/>
            <w:r w:rsidRPr="00725A67">
              <w:rPr>
                <w:color w:val="000000"/>
                <w:sz w:val="28"/>
                <w:szCs w:val="28"/>
              </w:rPr>
              <w:t xml:space="preserve">: </w:t>
            </w:r>
            <w:proofErr w:type="spellStart"/>
            <w:r w:rsidRPr="00725A67">
              <w:rPr>
                <w:color w:val="000000"/>
                <w:sz w:val="28"/>
                <w:szCs w:val="28"/>
              </w:rPr>
              <w:t>посіб</w:t>
            </w:r>
            <w:proofErr w:type="spellEnd"/>
            <w:r w:rsidRPr="00725A67">
              <w:rPr>
                <w:color w:val="000000"/>
                <w:sz w:val="28"/>
                <w:szCs w:val="28"/>
              </w:rPr>
              <w:t xml:space="preserve">.: Аспект Прес, 2005. </w:t>
            </w:r>
          </w:p>
          <w:p w14:paraId="7F851C91" w14:textId="530BF448" w:rsidR="007B18F7" w:rsidRPr="00B069C9" w:rsidRDefault="00A9649F" w:rsidP="00A9649F">
            <w:pPr>
              <w:pStyle w:val="3"/>
              <w:tabs>
                <w:tab w:val="left" w:pos="1080"/>
              </w:tabs>
              <w:spacing w:after="0" w:line="360" w:lineRule="auto"/>
              <w:jc w:val="both"/>
              <w:rPr>
                <w:bCs/>
                <w:spacing w:val="-2"/>
                <w:sz w:val="28"/>
                <w:szCs w:val="28"/>
              </w:rPr>
            </w:pPr>
            <w:r>
              <w:rPr>
                <w:color w:val="000000"/>
                <w:sz w:val="28"/>
                <w:szCs w:val="28"/>
                <w:shd w:val="clear" w:color="auto" w:fill="FFFFFF"/>
              </w:rPr>
              <w:t xml:space="preserve">9. </w:t>
            </w:r>
            <w:proofErr w:type="spellStart"/>
            <w:r w:rsidRPr="00725A67">
              <w:rPr>
                <w:color w:val="000000"/>
                <w:sz w:val="28"/>
                <w:szCs w:val="28"/>
                <w:shd w:val="clear" w:color="auto" w:fill="FFFFFF"/>
              </w:rPr>
              <w:t>Бессараб</w:t>
            </w:r>
            <w:proofErr w:type="spellEnd"/>
            <w:r w:rsidRPr="00725A67">
              <w:rPr>
                <w:color w:val="000000"/>
                <w:sz w:val="28"/>
                <w:szCs w:val="28"/>
                <w:shd w:val="clear" w:color="auto" w:fill="FFFFFF"/>
              </w:rPr>
              <w:t xml:space="preserve"> А. О., </w:t>
            </w:r>
            <w:proofErr w:type="spellStart"/>
            <w:r w:rsidRPr="00725A67">
              <w:rPr>
                <w:color w:val="000000"/>
                <w:sz w:val="28"/>
                <w:szCs w:val="28"/>
                <w:shd w:val="clear" w:color="auto" w:fill="FFFFFF"/>
              </w:rPr>
              <w:t>Шепелева</w:t>
            </w:r>
            <w:proofErr w:type="spellEnd"/>
            <w:r w:rsidRPr="00725A67">
              <w:rPr>
                <w:color w:val="000000"/>
                <w:sz w:val="28"/>
                <w:szCs w:val="28"/>
                <w:shd w:val="clear" w:color="auto" w:fill="FFFFFF"/>
              </w:rPr>
              <w:t xml:space="preserve"> О. І. Фотокнига – затребуваний ексклюзив сьогодення. Держава та регіони. Серія: Гуманітарні науки, 2014 р.,</w:t>
            </w:r>
          </w:p>
        </w:tc>
      </w:tr>
      <w:tr w:rsidR="007B18F7" w:rsidRPr="00B069C9" w14:paraId="7B05D035" w14:textId="77777777" w:rsidTr="001E2331">
        <w:tc>
          <w:tcPr>
            <w:tcW w:w="1725" w:type="dxa"/>
          </w:tcPr>
          <w:p w14:paraId="675D9A12"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Необхідне устаткування</w:t>
            </w:r>
          </w:p>
        </w:tc>
        <w:tc>
          <w:tcPr>
            <w:tcW w:w="7619" w:type="dxa"/>
          </w:tcPr>
          <w:p w14:paraId="0CEC8A98"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t>Комп’ютер/ноутбук, принтер тощо</w:t>
            </w:r>
          </w:p>
          <w:p w14:paraId="698DABD4" w14:textId="77777777" w:rsidR="007B18F7" w:rsidRPr="00B069C9" w:rsidRDefault="007B18F7" w:rsidP="001E2331">
            <w:pPr>
              <w:tabs>
                <w:tab w:val="left" w:pos="1774"/>
              </w:tabs>
              <w:spacing w:line="360" w:lineRule="auto"/>
              <w:rPr>
                <w:rFonts w:ascii="Times New Roman" w:hAnsi="Times New Roman" w:cs="Times New Roman"/>
                <w:sz w:val="28"/>
                <w:szCs w:val="28"/>
                <w:lang w:val="uk-UA" w:eastAsia="uk-UA"/>
              </w:rPr>
            </w:pPr>
            <w:r w:rsidRPr="00B069C9">
              <w:rPr>
                <w:rFonts w:ascii="Times New Roman" w:hAnsi="Times New Roman" w:cs="Times New Roman"/>
                <w:sz w:val="28"/>
                <w:szCs w:val="28"/>
                <w:lang w:val="uk-UA" w:eastAsia="uk-UA"/>
              </w:rPr>
              <w:tab/>
            </w:r>
          </w:p>
        </w:tc>
      </w:tr>
      <w:tr w:rsidR="007B18F7" w:rsidRPr="00B069C9" w14:paraId="52D90806" w14:textId="77777777" w:rsidTr="001E2331">
        <w:tc>
          <w:tcPr>
            <w:tcW w:w="1725" w:type="dxa"/>
          </w:tcPr>
          <w:p w14:paraId="29118C8C"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 xml:space="preserve">Спільні / індивідуальні види </w:t>
            </w:r>
            <w:r w:rsidRPr="00B069C9">
              <w:rPr>
                <w:b/>
                <w:bCs/>
                <w:sz w:val="28"/>
                <w:szCs w:val="28"/>
              </w:rPr>
              <w:lastRenderedPageBreak/>
              <w:t>навчальної діяльності</w:t>
            </w:r>
          </w:p>
        </w:tc>
        <w:tc>
          <w:tcPr>
            <w:tcW w:w="7619" w:type="dxa"/>
          </w:tcPr>
          <w:p w14:paraId="2149A41D" w14:textId="77777777" w:rsidR="007B18F7" w:rsidRPr="00B069C9" w:rsidRDefault="007B18F7" w:rsidP="001E2331">
            <w:pPr>
              <w:pStyle w:val="3"/>
              <w:tabs>
                <w:tab w:val="left" w:pos="1080"/>
              </w:tabs>
              <w:spacing w:after="0" w:line="360" w:lineRule="auto"/>
              <w:jc w:val="both"/>
              <w:rPr>
                <w:b/>
                <w:bCs/>
                <w:sz w:val="28"/>
                <w:szCs w:val="28"/>
              </w:rPr>
            </w:pPr>
            <w:r w:rsidRPr="00B069C9">
              <w:rPr>
                <w:b/>
                <w:bCs/>
                <w:sz w:val="28"/>
                <w:szCs w:val="28"/>
              </w:rPr>
              <w:lastRenderedPageBreak/>
              <w:t xml:space="preserve">Діяльність здобувача вищої освіти: </w:t>
            </w:r>
          </w:p>
          <w:p w14:paraId="2129AA6E"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слухання лекцій; </w:t>
            </w:r>
          </w:p>
          <w:p w14:paraId="567BF2C9"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виступ з повідомленням на практичних заняттях; </w:t>
            </w:r>
          </w:p>
          <w:p w14:paraId="6C1DE507"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lastRenderedPageBreak/>
              <w:t xml:space="preserve">˗ виголошення доповіді на практичних заняттях; </w:t>
            </w:r>
          </w:p>
          <w:p w14:paraId="51E83FD8" w14:textId="123544BF"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дослідження та аналіз презентації власного </w:t>
            </w:r>
            <w:r w:rsidR="00A9649F">
              <w:rPr>
                <w:sz w:val="28"/>
                <w:szCs w:val="28"/>
              </w:rPr>
              <w:t>видання</w:t>
            </w:r>
            <w:r w:rsidRPr="00B069C9">
              <w:rPr>
                <w:sz w:val="28"/>
                <w:szCs w:val="28"/>
              </w:rPr>
              <w:t>;</w:t>
            </w:r>
          </w:p>
          <w:p w14:paraId="55E61683"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підготовка презентації дизайн-проєкту; </w:t>
            </w:r>
          </w:p>
          <w:p w14:paraId="76FA7FA5"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демонстрація творчого підходу до виконання творчих проєктів; </w:t>
            </w:r>
          </w:p>
          <w:p w14:paraId="02FFD7E7"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аналітичні завдання, тренінги, реферування, тестування.</w:t>
            </w:r>
          </w:p>
          <w:p w14:paraId="2C0A6F3E" w14:textId="77777777" w:rsidR="007B18F7" w:rsidRPr="00B069C9" w:rsidRDefault="007B18F7" w:rsidP="001E2331">
            <w:pPr>
              <w:pStyle w:val="3"/>
              <w:tabs>
                <w:tab w:val="left" w:pos="1080"/>
              </w:tabs>
              <w:spacing w:after="0" w:line="360" w:lineRule="auto"/>
              <w:jc w:val="both"/>
              <w:rPr>
                <w:b/>
                <w:bCs/>
                <w:sz w:val="28"/>
                <w:szCs w:val="28"/>
              </w:rPr>
            </w:pPr>
            <w:r w:rsidRPr="00B069C9">
              <w:rPr>
                <w:b/>
                <w:bCs/>
                <w:sz w:val="28"/>
                <w:szCs w:val="28"/>
              </w:rPr>
              <w:t xml:space="preserve">Форма контролю: </w:t>
            </w:r>
          </w:p>
          <w:p w14:paraId="275A6B74"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t>залік</w:t>
            </w:r>
          </w:p>
        </w:tc>
      </w:tr>
      <w:tr w:rsidR="007B18F7" w:rsidRPr="00B069C9" w14:paraId="4FF49734" w14:textId="77777777" w:rsidTr="001E2331">
        <w:tc>
          <w:tcPr>
            <w:tcW w:w="1725" w:type="dxa"/>
          </w:tcPr>
          <w:p w14:paraId="6B15A193"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lastRenderedPageBreak/>
              <w:t>Оцінювання</w:t>
            </w:r>
          </w:p>
        </w:tc>
        <w:tc>
          <w:tcPr>
            <w:tcW w:w="7619" w:type="dxa"/>
          </w:tcPr>
          <w:p w14:paraId="37E4649C"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онлайн / очно / дистанційно</w:t>
            </w:r>
          </w:p>
        </w:tc>
      </w:tr>
      <w:tr w:rsidR="007B18F7" w:rsidRPr="00B069C9" w14:paraId="530A36C0" w14:textId="77777777" w:rsidTr="001E2331">
        <w:tc>
          <w:tcPr>
            <w:tcW w:w="1725" w:type="dxa"/>
          </w:tcPr>
          <w:p w14:paraId="75597A42"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Критерії оцінювання (окремо для кожного виду діяльності)</w:t>
            </w:r>
          </w:p>
        </w:tc>
        <w:tc>
          <w:tcPr>
            <w:tcW w:w="7619" w:type="dxa"/>
          </w:tcPr>
          <w:p w14:paraId="04B4240D"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Семестрова рейтингова оцінка розраховується, виходячи з критеріїв:</w:t>
            </w:r>
          </w:p>
          <w:p w14:paraId="0DD7B3C2"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 письмові модульні роботи – 30 % </w:t>
            </w:r>
          </w:p>
          <w:p w14:paraId="2717D353"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участь у практичних заняттях – 50% </w:t>
            </w:r>
          </w:p>
          <w:p w14:paraId="5812D352"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 xml:space="preserve">˗ самостійна робота (презентація, доповідь) – 20% </w:t>
            </w:r>
          </w:p>
          <w:p w14:paraId="6541C528" w14:textId="77777777" w:rsidR="007B18F7" w:rsidRPr="00B069C9" w:rsidRDefault="007B18F7" w:rsidP="001E2331">
            <w:pPr>
              <w:pStyle w:val="3"/>
              <w:tabs>
                <w:tab w:val="left" w:pos="1080"/>
              </w:tabs>
              <w:spacing w:after="0" w:line="360" w:lineRule="auto"/>
              <w:jc w:val="both"/>
              <w:rPr>
                <w:sz w:val="28"/>
                <w:szCs w:val="28"/>
              </w:rPr>
            </w:pPr>
            <w:r w:rsidRPr="00B069C9">
              <w:rPr>
                <w:sz w:val="28"/>
                <w:szCs w:val="28"/>
              </w:rPr>
              <w:t>Карта оцінювання СРС</w:t>
            </w:r>
          </w:p>
          <w:p w14:paraId="27357D9A" w14:textId="77777777" w:rsidR="007B18F7" w:rsidRPr="00B069C9" w:rsidRDefault="007B18F7" w:rsidP="001E2331">
            <w:pPr>
              <w:pStyle w:val="3"/>
              <w:tabs>
                <w:tab w:val="left" w:pos="1080"/>
              </w:tabs>
              <w:spacing w:after="0" w:line="360" w:lineRule="auto"/>
              <w:jc w:val="both"/>
              <w:rPr>
                <w:bCs/>
                <w:spacing w:val="-2"/>
                <w:sz w:val="28"/>
                <w:szCs w:val="28"/>
              </w:rPr>
            </w:pPr>
          </w:p>
          <w:tbl>
            <w:tblPr>
              <w:tblStyle w:val="a6"/>
              <w:tblW w:w="0" w:type="auto"/>
              <w:tblLook w:val="04A0" w:firstRow="1" w:lastRow="0" w:firstColumn="1" w:lastColumn="0" w:noHBand="0" w:noVBand="1"/>
            </w:tblPr>
            <w:tblGrid>
              <w:gridCol w:w="503"/>
              <w:gridCol w:w="3979"/>
              <w:gridCol w:w="2242"/>
            </w:tblGrid>
            <w:tr w:rsidR="007B18F7" w:rsidRPr="00B069C9" w14:paraId="6157B3E2" w14:textId="77777777" w:rsidTr="001E2331">
              <w:tc>
                <w:tcPr>
                  <w:tcW w:w="503" w:type="dxa"/>
                </w:tcPr>
                <w:p w14:paraId="4A205044"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w:t>
                  </w:r>
                </w:p>
              </w:tc>
              <w:tc>
                <w:tcPr>
                  <w:tcW w:w="3979" w:type="dxa"/>
                </w:tcPr>
                <w:p w14:paraId="54B419F1"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t>Види самостійної роботи студента</w:t>
                  </w:r>
                </w:p>
              </w:tc>
              <w:tc>
                <w:tcPr>
                  <w:tcW w:w="2242" w:type="dxa"/>
                </w:tcPr>
                <w:p w14:paraId="1C541934"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t>Максимальний бал рейтингу за вид (%)</w:t>
                  </w:r>
                </w:p>
              </w:tc>
            </w:tr>
            <w:tr w:rsidR="007B18F7" w:rsidRPr="00B069C9" w14:paraId="7C8E6E74" w14:textId="77777777" w:rsidTr="001E2331">
              <w:tc>
                <w:tcPr>
                  <w:tcW w:w="503" w:type="dxa"/>
                </w:tcPr>
                <w:p w14:paraId="7C9CD6B1"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1.</w:t>
                  </w:r>
                </w:p>
              </w:tc>
              <w:tc>
                <w:tcPr>
                  <w:tcW w:w="3979" w:type="dxa"/>
                </w:tcPr>
                <w:p w14:paraId="27E52C3A" w14:textId="6371DD2C"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t xml:space="preserve">Дослідити та підготувати презентацію </w:t>
                  </w:r>
                  <w:r w:rsidR="00A9649F">
                    <w:rPr>
                      <w:sz w:val="28"/>
                      <w:szCs w:val="28"/>
                    </w:rPr>
                    <w:t>на тему: «Історія українського фотомистецтва»</w:t>
                  </w:r>
                </w:p>
              </w:tc>
              <w:tc>
                <w:tcPr>
                  <w:tcW w:w="2242" w:type="dxa"/>
                </w:tcPr>
                <w:p w14:paraId="1DDE8484" w14:textId="7FD53BB6" w:rsidR="007B18F7" w:rsidRPr="00B069C9" w:rsidRDefault="00A9649F" w:rsidP="001E2331">
                  <w:pPr>
                    <w:pStyle w:val="3"/>
                    <w:tabs>
                      <w:tab w:val="left" w:pos="1080"/>
                    </w:tabs>
                    <w:spacing w:after="0" w:line="360" w:lineRule="auto"/>
                    <w:jc w:val="both"/>
                    <w:rPr>
                      <w:bCs/>
                      <w:spacing w:val="-2"/>
                      <w:sz w:val="28"/>
                      <w:szCs w:val="28"/>
                    </w:rPr>
                  </w:pPr>
                  <w:r>
                    <w:rPr>
                      <w:bCs/>
                      <w:spacing w:val="-2"/>
                      <w:sz w:val="28"/>
                      <w:szCs w:val="28"/>
                    </w:rPr>
                    <w:t>10</w:t>
                  </w:r>
                  <w:r w:rsidR="007B18F7" w:rsidRPr="00B069C9">
                    <w:rPr>
                      <w:bCs/>
                      <w:spacing w:val="-2"/>
                      <w:sz w:val="28"/>
                      <w:szCs w:val="28"/>
                    </w:rPr>
                    <w:t>%</w:t>
                  </w:r>
                </w:p>
              </w:tc>
            </w:tr>
            <w:tr w:rsidR="007B18F7" w:rsidRPr="00B069C9" w14:paraId="2C50E38B" w14:textId="77777777" w:rsidTr="001E2331">
              <w:tc>
                <w:tcPr>
                  <w:tcW w:w="503" w:type="dxa"/>
                </w:tcPr>
                <w:p w14:paraId="7F30424F"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bCs/>
                      <w:spacing w:val="-2"/>
                      <w:sz w:val="28"/>
                      <w:szCs w:val="28"/>
                    </w:rPr>
                    <w:t>2.</w:t>
                  </w:r>
                </w:p>
              </w:tc>
              <w:tc>
                <w:tcPr>
                  <w:tcW w:w="3979" w:type="dxa"/>
                </w:tcPr>
                <w:p w14:paraId="796CDFBC" w14:textId="06819BF0"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t xml:space="preserve">Підготувати дизайн </w:t>
                  </w:r>
                  <w:r w:rsidR="00A9649F">
                    <w:rPr>
                      <w:sz w:val="28"/>
                      <w:szCs w:val="28"/>
                    </w:rPr>
                    <w:t>–</w:t>
                  </w:r>
                  <w:r w:rsidRPr="00B069C9">
                    <w:rPr>
                      <w:sz w:val="28"/>
                      <w:szCs w:val="28"/>
                    </w:rPr>
                    <w:t xml:space="preserve"> проєкт</w:t>
                  </w:r>
                  <w:r w:rsidR="00A9649F">
                    <w:rPr>
                      <w:sz w:val="28"/>
                      <w:szCs w:val="28"/>
                    </w:rPr>
                    <w:t xml:space="preserve"> </w:t>
                  </w:r>
                  <w:proofErr w:type="spellStart"/>
                  <w:r w:rsidR="00A9649F">
                    <w:rPr>
                      <w:sz w:val="28"/>
                      <w:szCs w:val="28"/>
                    </w:rPr>
                    <w:t>фотовидання</w:t>
                  </w:r>
                  <w:proofErr w:type="spellEnd"/>
                </w:p>
              </w:tc>
              <w:tc>
                <w:tcPr>
                  <w:tcW w:w="2242" w:type="dxa"/>
                </w:tcPr>
                <w:p w14:paraId="60D0260E" w14:textId="59052EE1" w:rsidR="007B18F7" w:rsidRPr="00B069C9" w:rsidRDefault="00A9649F" w:rsidP="001E2331">
                  <w:pPr>
                    <w:pStyle w:val="3"/>
                    <w:tabs>
                      <w:tab w:val="left" w:pos="1080"/>
                    </w:tabs>
                    <w:spacing w:after="0" w:line="360" w:lineRule="auto"/>
                    <w:jc w:val="both"/>
                    <w:rPr>
                      <w:bCs/>
                      <w:spacing w:val="-2"/>
                      <w:sz w:val="28"/>
                      <w:szCs w:val="28"/>
                    </w:rPr>
                  </w:pPr>
                  <w:r>
                    <w:rPr>
                      <w:bCs/>
                      <w:spacing w:val="-2"/>
                      <w:sz w:val="28"/>
                      <w:szCs w:val="28"/>
                    </w:rPr>
                    <w:t>10</w:t>
                  </w:r>
                  <w:r w:rsidR="007B18F7" w:rsidRPr="00B069C9">
                    <w:rPr>
                      <w:bCs/>
                      <w:spacing w:val="-2"/>
                      <w:sz w:val="28"/>
                      <w:szCs w:val="28"/>
                    </w:rPr>
                    <w:t>%</w:t>
                  </w:r>
                </w:p>
              </w:tc>
            </w:tr>
            <w:tr w:rsidR="007B18F7" w:rsidRPr="00B069C9" w14:paraId="0E45D7AA" w14:textId="77777777" w:rsidTr="001E2331">
              <w:tc>
                <w:tcPr>
                  <w:tcW w:w="503" w:type="dxa"/>
                </w:tcPr>
                <w:p w14:paraId="36361A06" w14:textId="77777777" w:rsidR="007B18F7" w:rsidRPr="00B069C9" w:rsidRDefault="007B18F7" w:rsidP="001E2331">
                  <w:pPr>
                    <w:pStyle w:val="3"/>
                    <w:tabs>
                      <w:tab w:val="left" w:pos="1080"/>
                    </w:tabs>
                    <w:spacing w:after="0" w:line="360" w:lineRule="auto"/>
                    <w:jc w:val="both"/>
                    <w:rPr>
                      <w:bCs/>
                      <w:spacing w:val="-2"/>
                      <w:sz w:val="28"/>
                      <w:szCs w:val="28"/>
                    </w:rPr>
                  </w:pPr>
                </w:p>
              </w:tc>
              <w:tc>
                <w:tcPr>
                  <w:tcW w:w="3979" w:type="dxa"/>
                </w:tcPr>
                <w:p w14:paraId="54911971" w14:textId="77777777" w:rsidR="007B18F7" w:rsidRPr="00B069C9" w:rsidRDefault="007B18F7" w:rsidP="001E2331">
                  <w:pPr>
                    <w:pStyle w:val="3"/>
                    <w:tabs>
                      <w:tab w:val="left" w:pos="1080"/>
                    </w:tabs>
                    <w:spacing w:after="0" w:line="360" w:lineRule="auto"/>
                    <w:jc w:val="both"/>
                    <w:rPr>
                      <w:b/>
                      <w:spacing w:val="-2"/>
                      <w:sz w:val="28"/>
                      <w:szCs w:val="28"/>
                    </w:rPr>
                  </w:pPr>
                  <w:r w:rsidRPr="00B069C9">
                    <w:rPr>
                      <w:b/>
                      <w:spacing w:val="-2"/>
                      <w:sz w:val="28"/>
                      <w:szCs w:val="28"/>
                    </w:rPr>
                    <w:t>Разом</w:t>
                  </w:r>
                </w:p>
              </w:tc>
              <w:tc>
                <w:tcPr>
                  <w:tcW w:w="2242" w:type="dxa"/>
                </w:tcPr>
                <w:p w14:paraId="5D89E5E8" w14:textId="77777777" w:rsidR="007B18F7" w:rsidRPr="00B069C9" w:rsidRDefault="007B18F7" w:rsidP="001E2331">
                  <w:pPr>
                    <w:pStyle w:val="3"/>
                    <w:tabs>
                      <w:tab w:val="left" w:pos="1080"/>
                    </w:tabs>
                    <w:spacing w:after="0" w:line="360" w:lineRule="auto"/>
                    <w:jc w:val="both"/>
                    <w:rPr>
                      <w:b/>
                      <w:spacing w:val="-2"/>
                      <w:sz w:val="28"/>
                      <w:szCs w:val="28"/>
                    </w:rPr>
                  </w:pPr>
                  <w:r w:rsidRPr="00B069C9">
                    <w:rPr>
                      <w:b/>
                      <w:spacing w:val="-2"/>
                      <w:sz w:val="28"/>
                      <w:szCs w:val="28"/>
                    </w:rPr>
                    <w:t>20%</w:t>
                  </w:r>
                </w:p>
              </w:tc>
            </w:tr>
          </w:tbl>
          <w:p w14:paraId="286F5B31" w14:textId="77777777" w:rsidR="007B18F7" w:rsidRPr="00B069C9" w:rsidRDefault="007B18F7" w:rsidP="001E2331">
            <w:pPr>
              <w:pStyle w:val="3"/>
              <w:tabs>
                <w:tab w:val="left" w:pos="1080"/>
              </w:tabs>
              <w:spacing w:after="0" w:line="360" w:lineRule="auto"/>
              <w:jc w:val="both"/>
              <w:rPr>
                <w:bCs/>
                <w:spacing w:val="-2"/>
                <w:sz w:val="28"/>
                <w:szCs w:val="28"/>
              </w:rPr>
            </w:pPr>
          </w:p>
        </w:tc>
      </w:tr>
      <w:tr w:rsidR="007B18F7" w:rsidRPr="00B069C9" w14:paraId="3BB3440A" w14:textId="77777777" w:rsidTr="001E2331">
        <w:tc>
          <w:tcPr>
            <w:tcW w:w="1725" w:type="dxa"/>
          </w:tcPr>
          <w:p w14:paraId="49E33652"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Чат / сесії</w:t>
            </w:r>
          </w:p>
        </w:tc>
        <w:tc>
          <w:tcPr>
            <w:tcW w:w="7619" w:type="dxa"/>
          </w:tcPr>
          <w:p w14:paraId="2CA7C813" w14:textId="77777777" w:rsidR="007B18F7" w:rsidRPr="00B069C9" w:rsidRDefault="007B18F7" w:rsidP="001E2331">
            <w:pPr>
              <w:pStyle w:val="3"/>
              <w:tabs>
                <w:tab w:val="left" w:pos="1080"/>
              </w:tabs>
              <w:spacing w:after="0" w:line="360" w:lineRule="auto"/>
              <w:jc w:val="both"/>
              <w:rPr>
                <w:bCs/>
                <w:spacing w:val="-2"/>
                <w:sz w:val="28"/>
                <w:szCs w:val="28"/>
              </w:rPr>
            </w:pPr>
          </w:p>
        </w:tc>
      </w:tr>
      <w:tr w:rsidR="007B18F7" w:rsidRPr="00B069C9" w14:paraId="6AD983DF" w14:textId="77777777" w:rsidTr="001E2331">
        <w:tc>
          <w:tcPr>
            <w:tcW w:w="1725" w:type="dxa"/>
          </w:tcPr>
          <w:p w14:paraId="674603E1" w14:textId="77777777" w:rsidR="007B18F7" w:rsidRPr="00B069C9" w:rsidRDefault="007B18F7" w:rsidP="001E2331">
            <w:pPr>
              <w:pStyle w:val="3"/>
              <w:tabs>
                <w:tab w:val="left" w:pos="1080"/>
              </w:tabs>
              <w:spacing w:after="0" w:line="360" w:lineRule="auto"/>
              <w:jc w:val="both"/>
              <w:rPr>
                <w:b/>
                <w:bCs/>
                <w:spacing w:val="-2"/>
                <w:sz w:val="28"/>
                <w:szCs w:val="28"/>
              </w:rPr>
            </w:pPr>
            <w:r w:rsidRPr="00B069C9">
              <w:rPr>
                <w:b/>
                <w:bCs/>
                <w:sz w:val="28"/>
                <w:szCs w:val="28"/>
              </w:rPr>
              <w:t xml:space="preserve">Забезпечення виконання принципів </w:t>
            </w:r>
            <w:r w:rsidRPr="00B069C9">
              <w:rPr>
                <w:b/>
                <w:bCs/>
                <w:sz w:val="28"/>
                <w:szCs w:val="28"/>
              </w:rPr>
              <w:lastRenderedPageBreak/>
              <w:t>академічної доброчесності</w:t>
            </w:r>
          </w:p>
        </w:tc>
        <w:tc>
          <w:tcPr>
            <w:tcW w:w="7619" w:type="dxa"/>
          </w:tcPr>
          <w:p w14:paraId="040FBD30" w14:textId="77777777" w:rsidR="007B18F7" w:rsidRPr="00B069C9" w:rsidRDefault="007B18F7" w:rsidP="001E2331">
            <w:pPr>
              <w:pStyle w:val="3"/>
              <w:tabs>
                <w:tab w:val="left" w:pos="1080"/>
              </w:tabs>
              <w:spacing w:after="0" w:line="360" w:lineRule="auto"/>
              <w:jc w:val="both"/>
              <w:rPr>
                <w:bCs/>
                <w:spacing w:val="-2"/>
                <w:sz w:val="28"/>
                <w:szCs w:val="28"/>
              </w:rPr>
            </w:pPr>
            <w:r w:rsidRPr="00B069C9">
              <w:rPr>
                <w:sz w:val="28"/>
                <w:szCs w:val="28"/>
              </w:rPr>
              <w:lastRenderedPageBreak/>
              <w:t xml:space="preserve">Письмові роботи перевіряються на наявність плагіату і допускаються до захисту з коректними текстовими запозиченнями не більше 20%. Списування під час </w:t>
            </w:r>
            <w:r w:rsidRPr="00B069C9">
              <w:rPr>
                <w:sz w:val="28"/>
                <w:szCs w:val="28"/>
              </w:rPr>
              <w:lastRenderedPageBreak/>
              <w:t xml:space="preserve">модульних робіт та заліків заборонено (в </w:t>
            </w:r>
            <w:proofErr w:type="spellStart"/>
            <w:r w:rsidRPr="00B069C9">
              <w:rPr>
                <w:sz w:val="28"/>
                <w:szCs w:val="28"/>
              </w:rPr>
              <w:t>т.ч</w:t>
            </w:r>
            <w:proofErr w:type="spellEnd"/>
            <w:r w:rsidRPr="00B069C9">
              <w:rPr>
                <w:sz w:val="28"/>
                <w:szCs w:val="28"/>
              </w:rPr>
              <w:t>. із використанням мобільних девайсів). Мобільні пристрої дозволяється використовувати лише під час онлайн тестування.</w:t>
            </w:r>
          </w:p>
        </w:tc>
      </w:tr>
      <w:tr w:rsidR="007B18F7" w:rsidRPr="00B069C9" w14:paraId="1937D601" w14:textId="77777777" w:rsidTr="001E2331">
        <w:tc>
          <w:tcPr>
            <w:tcW w:w="1725" w:type="dxa"/>
          </w:tcPr>
          <w:p w14:paraId="35A4ED03" w14:textId="77777777" w:rsidR="007B18F7" w:rsidRPr="00B069C9" w:rsidRDefault="007B18F7" w:rsidP="001E2331">
            <w:pPr>
              <w:pStyle w:val="3"/>
              <w:tabs>
                <w:tab w:val="left" w:pos="1080"/>
              </w:tabs>
              <w:spacing w:after="0" w:line="360" w:lineRule="auto"/>
              <w:jc w:val="both"/>
              <w:rPr>
                <w:b/>
                <w:bCs/>
                <w:spacing w:val="-2"/>
                <w:sz w:val="28"/>
                <w:szCs w:val="28"/>
              </w:rPr>
            </w:pPr>
            <w:proofErr w:type="spellStart"/>
            <w:r w:rsidRPr="00B069C9">
              <w:rPr>
                <w:b/>
                <w:bCs/>
                <w:sz w:val="28"/>
                <w:szCs w:val="28"/>
              </w:rPr>
              <w:lastRenderedPageBreak/>
              <w:t>Feedback</w:t>
            </w:r>
            <w:proofErr w:type="spellEnd"/>
            <w:r w:rsidRPr="00B069C9">
              <w:rPr>
                <w:b/>
                <w:bCs/>
                <w:sz w:val="28"/>
                <w:szCs w:val="28"/>
              </w:rPr>
              <w:t xml:space="preserve"> курсу</w:t>
            </w:r>
          </w:p>
        </w:tc>
        <w:tc>
          <w:tcPr>
            <w:tcW w:w="7619" w:type="dxa"/>
          </w:tcPr>
          <w:p w14:paraId="13254E41" w14:textId="77777777" w:rsidR="007B18F7" w:rsidRPr="00B069C9" w:rsidRDefault="007B18F7" w:rsidP="001E2331">
            <w:pPr>
              <w:pStyle w:val="3"/>
              <w:tabs>
                <w:tab w:val="left" w:pos="1080"/>
              </w:tabs>
              <w:spacing w:after="0" w:line="360" w:lineRule="auto"/>
              <w:jc w:val="both"/>
              <w:rPr>
                <w:bCs/>
                <w:spacing w:val="-2"/>
                <w:sz w:val="28"/>
                <w:szCs w:val="28"/>
              </w:rPr>
            </w:pPr>
          </w:p>
        </w:tc>
      </w:tr>
    </w:tbl>
    <w:p w14:paraId="321A69AA" w14:textId="004135F3" w:rsidR="007B18F7" w:rsidRDefault="007B18F7">
      <w:pPr>
        <w:rPr>
          <w:rFonts w:ascii="Times New Roman" w:eastAsia="Times New Roman" w:hAnsi="Times New Roman" w:cs="Times New Roman"/>
          <w:bCs/>
          <w:spacing w:val="-2"/>
          <w:sz w:val="28"/>
          <w:szCs w:val="28"/>
          <w:lang w:val="uk-UA" w:eastAsia="uk-UA"/>
        </w:rPr>
      </w:pPr>
    </w:p>
    <w:p w14:paraId="6182495F" w14:textId="36E449D3" w:rsidR="007B18F7" w:rsidRDefault="007B18F7" w:rsidP="00546D83">
      <w:pPr>
        <w:pStyle w:val="3"/>
        <w:tabs>
          <w:tab w:val="left" w:pos="1080"/>
        </w:tabs>
        <w:spacing w:after="0" w:line="360" w:lineRule="auto"/>
        <w:ind w:firstLine="709"/>
        <w:jc w:val="both"/>
        <w:rPr>
          <w:bCs/>
          <w:spacing w:val="-2"/>
          <w:sz w:val="28"/>
          <w:szCs w:val="28"/>
        </w:rPr>
      </w:pPr>
    </w:p>
    <w:p w14:paraId="6EF1068E" w14:textId="2F956CCC" w:rsidR="00A9649F" w:rsidRDefault="00A9649F" w:rsidP="00546D83">
      <w:pPr>
        <w:pStyle w:val="3"/>
        <w:tabs>
          <w:tab w:val="left" w:pos="1080"/>
        </w:tabs>
        <w:spacing w:after="0" w:line="360" w:lineRule="auto"/>
        <w:ind w:firstLine="709"/>
        <w:jc w:val="both"/>
        <w:rPr>
          <w:bCs/>
          <w:spacing w:val="-2"/>
          <w:sz w:val="28"/>
          <w:szCs w:val="28"/>
        </w:rPr>
      </w:pPr>
    </w:p>
    <w:p w14:paraId="127BA7A7" w14:textId="2CDB6778" w:rsidR="00A9649F" w:rsidRDefault="00A9649F" w:rsidP="00546D83">
      <w:pPr>
        <w:pStyle w:val="3"/>
        <w:tabs>
          <w:tab w:val="left" w:pos="1080"/>
        </w:tabs>
        <w:spacing w:after="0" w:line="360" w:lineRule="auto"/>
        <w:ind w:firstLine="709"/>
        <w:jc w:val="both"/>
        <w:rPr>
          <w:bCs/>
          <w:spacing w:val="-2"/>
          <w:sz w:val="28"/>
          <w:szCs w:val="28"/>
        </w:rPr>
      </w:pPr>
    </w:p>
    <w:p w14:paraId="781D2A1A" w14:textId="11E51A8A" w:rsidR="00A9649F" w:rsidRDefault="00A9649F" w:rsidP="00546D83">
      <w:pPr>
        <w:pStyle w:val="3"/>
        <w:tabs>
          <w:tab w:val="left" w:pos="1080"/>
        </w:tabs>
        <w:spacing w:after="0" w:line="360" w:lineRule="auto"/>
        <w:ind w:firstLine="709"/>
        <w:jc w:val="both"/>
        <w:rPr>
          <w:bCs/>
          <w:spacing w:val="-2"/>
          <w:sz w:val="28"/>
          <w:szCs w:val="28"/>
        </w:rPr>
      </w:pPr>
    </w:p>
    <w:p w14:paraId="1D37D39C" w14:textId="01BDD959" w:rsidR="00A9649F" w:rsidRDefault="00A9649F" w:rsidP="00546D83">
      <w:pPr>
        <w:pStyle w:val="3"/>
        <w:tabs>
          <w:tab w:val="left" w:pos="1080"/>
        </w:tabs>
        <w:spacing w:after="0" w:line="360" w:lineRule="auto"/>
        <w:ind w:firstLine="709"/>
        <w:jc w:val="both"/>
        <w:rPr>
          <w:bCs/>
          <w:spacing w:val="-2"/>
          <w:sz w:val="28"/>
          <w:szCs w:val="28"/>
        </w:rPr>
      </w:pPr>
    </w:p>
    <w:p w14:paraId="6B47DE5B" w14:textId="3F2A3DA6" w:rsidR="00A9649F" w:rsidRDefault="00A9649F" w:rsidP="00546D83">
      <w:pPr>
        <w:pStyle w:val="3"/>
        <w:tabs>
          <w:tab w:val="left" w:pos="1080"/>
        </w:tabs>
        <w:spacing w:after="0" w:line="360" w:lineRule="auto"/>
        <w:ind w:firstLine="709"/>
        <w:jc w:val="both"/>
        <w:rPr>
          <w:bCs/>
          <w:spacing w:val="-2"/>
          <w:sz w:val="28"/>
          <w:szCs w:val="28"/>
        </w:rPr>
      </w:pPr>
    </w:p>
    <w:p w14:paraId="528BEC22" w14:textId="5CEEC498" w:rsidR="00A9649F" w:rsidRDefault="00A9649F" w:rsidP="00546D83">
      <w:pPr>
        <w:pStyle w:val="3"/>
        <w:tabs>
          <w:tab w:val="left" w:pos="1080"/>
        </w:tabs>
        <w:spacing w:after="0" w:line="360" w:lineRule="auto"/>
        <w:ind w:firstLine="709"/>
        <w:jc w:val="both"/>
        <w:rPr>
          <w:bCs/>
          <w:spacing w:val="-2"/>
          <w:sz w:val="28"/>
          <w:szCs w:val="28"/>
        </w:rPr>
      </w:pPr>
    </w:p>
    <w:p w14:paraId="4EF8D8CE" w14:textId="3BA22BA8" w:rsidR="00A9649F" w:rsidRDefault="00A9649F" w:rsidP="00546D83">
      <w:pPr>
        <w:pStyle w:val="3"/>
        <w:tabs>
          <w:tab w:val="left" w:pos="1080"/>
        </w:tabs>
        <w:spacing w:after="0" w:line="360" w:lineRule="auto"/>
        <w:ind w:firstLine="709"/>
        <w:jc w:val="both"/>
        <w:rPr>
          <w:bCs/>
          <w:spacing w:val="-2"/>
          <w:sz w:val="28"/>
          <w:szCs w:val="28"/>
        </w:rPr>
      </w:pPr>
    </w:p>
    <w:p w14:paraId="5771972F" w14:textId="3BC1C708" w:rsidR="00A9649F" w:rsidRDefault="00A9649F" w:rsidP="00546D83">
      <w:pPr>
        <w:pStyle w:val="3"/>
        <w:tabs>
          <w:tab w:val="left" w:pos="1080"/>
        </w:tabs>
        <w:spacing w:after="0" w:line="360" w:lineRule="auto"/>
        <w:ind w:firstLine="709"/>
        <w:jc w:val="both"/>
        <w:rPr>
          <w:bCs/>
          <w:spacing w:val="-2"/>
          <w:sz w:val="28"/>
          <w:szCs w:val="28"/>
        </w:rPr>
      </w:pPr>
    </w:p>
    <w:p w14:paraId="13FD5966" w14:textId="795B4936" w:rsidR="00A9649F" w:rsidRDefault="00A9649F" w:rsidP="00546D83">
      <w:pPr>
        <w:pStyle w:val="3"/>
        <w:tabs>
          <w:tab w:val="left" w:pos="1080"/>
        </w:tabs>
        <w:spacing w:after="0" w:line="360" w:lineRule="auto"/>
        <w:ind w:firstLine="709"/>
        <w:jc w:val="both"/>
        <w:rPr>
          <w:bCs/>
          <w:spacing w:val="-2"/>
          <w:sz w:val="28"/>
          <w:szCs w:val="28"/>
        </w:rPr>
      </w:pPr>
    </w:p>
    <w:p w14:paraId="3E148E6F" w14:textId="35A90EDE" w:rsidR="00A9649F" w:rsidRDefault="00A9649F" w:rsidP="00546D83">
      <w:pPr>
        <w:pStyle w:val="3"/>
        <w:tabs>
          <w:tab w:val="left" w:pos="1080"/>
        </w:tabs>
        <w:spacing w:after="0" w:line="360" w:lineRule="auto"/>
        <w:ind w:firstLine="709"/>
        <w:jc w:val="both"/>
        <w:rPr>
          <w:bCs/>
          <w:spacing w:val="-2"/>
          <w:sz w:val="28"/>
          <w:szCs w:val="28"/>
        </w:rPr>
      </w:pPr>
    </w:p>
    <w:p w14:paraId="31AC2C9F" w14:textId="35389EAA" w:rsidR="00A9649F" w:rsidRDefault="00A9649F" w:rsidP="00546D83">
      <w:pPr>
        <w:pStyle w:val="3"/>
        <w:tabs>
          <w:tab w:val="left" w:pos="1080"/>
        </w:tabs>
        <w:spacing w:after="0" w:line="360" w:lineRule="auto"/>
        <w:ind w:firstLine="709"/>
        <w:jc w:val="both"/>
        <w:rPr>
          <w:bCs/>
          <w:spacing w:val="-2"/>
          <w:sz w:val="28"/>
          <w:szCs w:val="28"/>
        </w:rPr>
      </w:pPr>
    </w:p>
    <w:p w14:paraId="582B9D7F" w14:textId="1C4604C1" w:rsidR="00A9649F" w:rsidRDefault="00A9649F" w:rsidP="00546D83">
      <w:pPr>
        <w:pStyle w:val="3"/>
        <w:tabs>
          <w:tab w:val="left" w:pos="1080"/>
        </w:tabs>
        <w:spacing w:after="0" w:line="360" w:lineRule="auto"/>
        <w:ind w:firstLine="709"/>
        <w:jc w:val="both"/>
        <w:rPr>
          <w:bCs/>
          <w:spacing w:val="-2"/>
          <w:sz w:val="28"/>
          <w:szCs w:val="28"/>
        </w:rPr>
      </w:pPr>
    </w:p>
    <w:p w14:paraId="45311E01" w14:textId="0858E78E" w:rsidR="00A9649F" w:rsidRDefault="00A9649F" w:rsidP="00546D83">
      <w:pPr>
        <w:pStyle w:val="3"/>
        <w:tabs>
          <w:tab w:val="left" w:pos="1080"/>
        </w:tabs>
        <w:spacing w:after="0" w:line="360" w:lineRule="auto"/>
        <w:ind w:firstLine="709"/>
        <w:jc w:val="both"/>
        <w:rPr>
          <w:bCs/>
          <w:spacing w:val="-2"/>
          <w:sz w:val="28"/>
          <w:szCs w:val="28"/>
        </w:rPr>
      </w:pPr>
    </w:p>
    <w:p w14:paraId="55B7E83C" w14:textId="0B5521BD" w:rsidR="00A9649F" w:rsidRDefault="00A9649F" w:rsidP="00546D83">
      <w:pPr>
        <w:pStyle w:val="3"/>
        <w:tabs>
          <w:tab w:val="left" w:pos="1080"/>
        </w:tabs>
        <w:spacing w:after="0" w:line="360" w:lineRule="auto"/>
        <w:ind w:firstLine="709"/>
        <w:jc w:val="both"/>
        <w:rPr>
          <w:bCs/>
          <w:spacing w:val="-2"/>
          <w:sz w:val="28"/>
          <w:szCs w:val="28"/>
        </w:rPr>
      </w:pPr>
    </w:p>
    <w:p w14:paraId="5BFBFE44" w14:textId="6D564FCA" w:rsidR="00A9649F" w:rsidRDefault="00A9649F" w:rsidP="00546D83">
      <w:pPr>
        <w:pStyle w:val="3"/>
        <w:tabs>
          <w:tab w:val="left" w:pos="1080"/>
        </w:tabs>
        <w:spacing w:after="0" w:line="360" w:lineRule="auto"/>
        <w:ind w:firstLine="709"/>
        <w:jc w:val="both"/>
        <w:rPr>
          <w:bCs/>
          <w:spacing w:val="-2"/>
          <w:sz w:val="28"/>
          <w:szCs w:val="28"/>
        </w:rPr>
      </w:pPr>
    </w:p>
    <w:p w14:paraId="233FF777" w14:textId="6805461A" w:rsidR="00A9649F" w:rsidRDefault="00A9649F" w:rsidP="00546D83">
      <w:pPr>
        <w:pStyle w:val="3"/>
        <w:tabs>
          <w:tab w:val="left" w:pos="1080"/>
        </w:tabs>
        <w:spacing w:after="0" w:line="360" w:lineRule="auto"/>
        <w:ind w:firstLine="709"/>
        <w:jc w:val="both"/>
        <w:rPr>
          <w:bCs/>
          <w:spacing w:val="-2"/>
          <w:sz w:val="28"/>
          <w:szCs w:val="28"/>
        </w:rPr>
      </w:pPr>
    </w:p>
    <w:p w14:paraId="2D5F444A" w14:textId="3ACB937D" w:rsidR="00A9649F" w:rsidRDefault="00A9649F" w:rsidP="00546D83">
      <w:pPr>
        <w:pStyle w:val="3"/>
        <w:tabs>
          <w:tab w:val="left" w:pos="1080"/>
        </w:tabs>
        <w:spacing w:after="0" w:line="360" w:lineRule="auto"/>
        <w:ind w:firstLine="709"/>
        <w:jc w:val="both"/>
        <w:rPr>
          <w:bCs/>
          <w:spacing w:val="-2"/>
          <w:sz w:val="28"/>
          <w:szCs w:val="28"/>
        </w:rPr>
      </w:pPr>
    </w:p>
    <w:p w14:paraId="2EE5FCA0" w14:textId="48195446" w:rsidR="00A9649F" w:rsidRDefault="00A9649F" w:rsidP="00546D83">
      <w:pPr>
        <w:pStyle w:val="3"/>
        <w:tabs>
          <w:tab w:val="left" w:pos="1080"/>
        </w:tabs>
        <w:spacing w:after="0" w:line="360" w:lineRule="auto"/>
        <w:ind w:firstLine="709"/>
        <w:jc w:val="both"/>
        <w:rPr>
          <w:bCs/>
          <w:spacing w:val="-2"/>
          <w:sz w:val="28"/>
          <w:szCs w:val="28"/>
        </w:rPr>
      </w:pPr>
    </w:p>
    <w:p w14:paraId="0EC2EC95" w14:textId="66FAB9DD" w:rsidR="00A9649F" w:rsidRDefault="00A9649F" w:rsidP="00546D83">
      <w:pPr>
        <w:pStyle w:val="3"/>
        <w:tabs>
          <w:tab w:val="left" w:pos="1080"/>
        </w:tabs>
        <w:spacing w:after="0" w:line="360" w:lineRule="auto"/>
        <w:ind w:firstLine="709"/>
        <w:jc w:val="both"/>
        <w:rPr>
          <w:bCs/>
          <w:spacing w:val="-2"/>
          <w:sz w:val="28"/>
          <w:szCs w:val="28"/>
        </w:rPr>
      </w:pPr>
    </w:p>
    <w:p w14:paraId="3BB933CB" w14:textId="4B04CAC9" w:rsidR="00A9649F" w:rsidRDefault="00A9649F" w:rsidP="00546D83">
      <w:pPr>
        <w:pStyle w:val="3"/>
        <w:tabs>
          <w:tab w:val="left" w:pos="1080"/>
        </w:tabs>
        <w:spacing w:after="0" w:line="360" w:lineRule="auto"/>
        <w:ind w:firstLine="709"/>
        <w:jc w:val="both"/>
        <w:rPr>
          <w:bCs/>
          <w:spacing w:val="-2"/>
          <w:sz w:val="28"/>
          <w:szCs w:val="28"/>
        </w:rPr>
      </w:pPr>
    </w:p>
    <w:p w14:paraId="11E46B45" w14:textId="02F3FF47" w:rsidR="00A9649F" w:rsidRDefault="00A9649F" w:rsidP="00546D83">
      <w:pPr>
        <w:pStyle w:val="3"/>
        <w:tabs>
          <w:tab w:val="left" w:pos="1080"/>
        </w:tabs>
        <w:spacing w:after="0" w:line="360" w:lineRule="auto"/>
        <w:ind w:firstLine="709"/>
        <w:jc w:val="both"/>
        <w:rPr>
          <w:bCs/>
          <w:spacing w:val="-2"/>
          <w:sz w:val="28"/>
          <w:szCs w:val="28"/>
        </w:rPr>
      </w:pPr>
    </w:p>
    <w:p w14:paraId="6594E5A9" w14:textId="1C3B7E4F" w:rsidR="00A9649F" w:rsidRDefault="00A9649F" w:rsidP="00546D83">
      <w:pPr>
        <w:pStyle w:val="3"/>
        <w:tabs>
          <w:tab w:val="left" w:pos="1080"/>
        </w:tabs>
        <w:spacing w:after="0" w:line="360" w:lineRule="auto"/>
        <w:ind w:firstLine="709"/>
        <w:jc w:val="both"/>
        <w:rPr>
          <w:bCs/>
          <w:spacing w:val="-2"/>
          <w:sz w:val="28"/>
          <w:szCs w:val="28"/>
        </w:rPr>
      </w:pPr>
    </w:p>
    <w:p w14:paraId="3169551F" w14:textId="28C9E7F7" w:rsidR="00A9649F" w:rsidRDefault="008A0250" w:rsidP="008A0250">
      <w:pPr>
        <w:pStyle w:val="3"/>
        <w:tabs>
          <w:tab w:val="left" w:pos="1080"/>
        </w:tabs>
        <w:spacing w:after="0" w:line="360" w:lineRule="auto"/>
        <w:ind w:firstLine="709"/>
        <w:jc w:val="center"/>
        <w:rPr>
          <w:sz w:val="28"/>
          <w:szCs w:val="28"/>
        </w:rPr>
      </w:pPr>
      <w:r w:rsidRPr="00B069C9">
        <w:rPr>
          <w:sz w:val="28"/>
          <w:szCs w:val="28"/>
        </w:rPr>
        <w:lastRenderedPageBreak/>
        <w:t xml:space="preserve">3.2. Методичні рекомендації для майбутніх графічних дизайнерів </w:t>
      </w:r>
      <w:r>
        <w:rPr>
          <w:sz w:val="28"/>
          <w:szCs w:val="28"/>
        </w:rPr>
        <w:t>для проєктування фотокниги</w:t>
      </w:r>
    </w:p>
    <w:p w14:paraId="56A328AD" w14:textId="77777777" w:rsidR="008A0250" w:rsidRDefault="008A0250" w:rsidP="00546D83">
      <w:pPr>
        <w:pStyle w:val="3"/>
        <w:tabs>
          <w:tab w:val="left" w:pos="1080"/>
        </w:tabs>
        <w:spacing w:after="0" w:line="360" w:lineRule="auto"/>
        <w:ind w:firstLine="709"/>
        <w:jc w:val="both"/>
        <w:rPr>
          <w:bCs/>
          <w:spacing w:val="-2"/>
          <w:sz w:val="28"/>
          <w:szCs w:val="28"/>
        </w:rPr>
      </w:pPr>
    </w:p>
    <w:p w14:paraId="6C0895A1" w14:textId="171B4AB2" w:rsidR="00A9649F" w:rsidRDefault="00FD2976" w:rsidP="00FD2976">
      <w:pPr>
        <w:spacing w:after="0" w:line="360" w:lineRule="auto"/>
        <w:ind w:firstLine="709"/>
        <w:jc w:val="both"/>
        <w:rPr>
          <w:rFonts w:ascii="Times New Roman" w:hAnsi="Times New Roman" w:cs="Times New Roman"/>
          <w:bCs/>
          <w:spacing w:val="-2"/>
          <w:sz w:val="28"/>
          <w:szCs w:val="28"/>
          <w:lang w:val="uk-UA"/>
        </w:rPr>
      </w:pPr>
      <w:r w:rsidRPr="00FD2976">
        <w:rPr>
          <w:rFonts w:ascii="Times New Roman" w:hAnsi="Times New Roman" w:cs="Times New Roman"/>
          <w:bCs/>
          <w:spacing w:val="-2"/>
          <w:sz w:val="28"/>
          <w:szCs w:val="28"/>
          <w:lang w:val="uk-UA"/>
        </w:rPr>
        <w:t>Дизайн-проєктування фотокниги є привабливою сферою для графічних художників і вимагає певного набору талантів. Незалежно від того, чи існують</w:t>
      </w:r>
      <w:r>
        <w:rPr>
          <w:rFonts w:ascii="Times New Roman" w:hAnsi="Times New Roman" w:cs="Times New Roman"/>
          <w:bCs/>
          <w:spacing w:val="-2"/>
          <w:sz w:val="28"/>
          <w:szCs w:val="28"/>
          <w:lang w:val="uk-UA"/>
        </w:rPr>
        <w:t xml:space="preserve"> фотокниги</w:t>
      </w:r>
      <w:r w:rsidRPr="00FD2976">
        <w:rPr>
          <w:rFonts w:ascii="Times New Roman" w:hAnsi="Times New Roman" w:cs="Times New Roman"/>
          <w:bCs/>
          <w:spacing w:val="-2"/>
          <w:sz w:val="28"/>
          <w:szCs w:val="28"/>
          <w:lang w:val="uk-UA"/>
        </w:rPr>
        <w:t xml:space="preserve">, завжди буде попит на графічних дизайнерів, які можуть перетворити цінності, індивідуальність та </w:t>
      </w:r>
      <w:r>
        <w:rPr>
          <w:rFonts w:ascii="Times New Roman" w:hAnsi="Times New Roman" w:cs="Times New Roman"/>
          <w:bCs/>
          <w:spacing w:val="-2"/>
          <w:sz w:val="28"/>
          <w:szCs w:val="28"/>
          <w:lang w:val="uk-UA"/>
        </w:rPr>
        <w:t>особисту історію</w:t>
      </w:r>
      <w:r w:rsidRPr="00FD2976">
        <w:rPr>
          <w:rFonts w:ascii="Times New Roman" w:hAnsi="Times New Roman" w:cs="Times New Roman"/>
          <w:bCs/>
          <w:spacing w:val="-2"/>
          <w:sz w:val="28"/>
          <w:szCs w:val="28"/>
          <w:lang w:val="uk-UA"/>
        </w:rPr>
        <w:t xml:space="preserve"> в </w:t>
      </w:r>
      <w:r>
        <w:rPr>
          <w:rFonts w:ascii="Times New Roman" w:hAnsi="Times New Roman" w:cs="Times New Roman"/>
          <w:bCs/>
          <w:spacing w:val="-2"/>
          <w:sz w:val="28"/>
          <w:szCs w:val="28"/>
          <w:lang w:val="uk-UA"/>
        </w:rPr>
        <w:t>образ за допомогою фотокниги</w:t>
      </w:r>
      <w:r w:rsidRPr="00FD2976">
        <w:rPr>
          <w:rFonts w:ascii="Times New Roman" w:hAnsi="Times New Roman" w:cs="Times New Roman"/>
          <w:bCs/>
          <w:spacing w:val="-2"/>
          <w:sz w:val="28"/>
          <w:szCs w:val="28"/>
          <w:lang w:val="uk-UA"/>
        </w:rPr>
        <w:t>.</w:t>
      </w:r>
    </w:p>
    <w:p w14:paraId="0D0D58B2" w14:textId="4863B665" w:rsidR="00FD2976" w:rsidRDefault="00FD2976" w:rsidP="00FD2976">
      <w:pPr>
        <w:spacing w:after="0" w:line="360" w:lineRule="auto"/>
        <w:ind w:firstLine="709"/>
        <w:jc w:val="both"/>
        <w:rPr>
          <w:rFonts w:ascii="Times New Roman" w:eastAsia="Times New Roman" w:hAnsi="Times New Roman" w:cs="Times New Roman"/>
          <w:bCs/>
          <w:spacing w:val="-2"/>
          <w:sz w:val="28"/>
          <w:szCs w:val="28"/>
          <w:lang w:val="uk-UA" w:eastAsia="uk-UA"/>
        </w:rPr>
      </w:pPr>
      <w:r w:rsidRPr="00FD2976">
        <w:rPr>
          <w:rFonts w:ascii="Times New Roman" w:eastAsia="Times New Roman" w:hAnsi="Times New Roman" w:cs="Times New Roman"/>
          <w:bCs/>
          <w:spacing w:val="-2"/>
          <w:sz w:val="28"/>
          <w:szCs w:val="28"/>
          <w:lang w:val="uk-UA" w:eastAsia="uk-UA"/>
        </w:rPr>
        <w:t>Попит на графічних дизайнерів зростає навіть у світі програмного забезпечення для створення логотипів за допомогою штучного інтелекту та безкоштовних програм для графічного дизайну. Графічні дизайнери не лише малюють нові ідеї відповідно до останніх тенденцій у брендингу, але й чітко розуміють потреби своїх клієнтів, цільову аудиторію та ринок, на якому буде використовуватися їхній дизайн.</w:t>
      </w:r>
    </w:p>
    <w:p w14:paraId="34591F7A" w14:textId="35FBA652" w:rsidR="00634D00" w:rsidRDefault="00634D00" w:rsidP="00FD2976">
      <w:pPr>
        <w:spacing w:after="0" w:line="360" w:lineRule="auto"/>
        <w:ind w:firstLine="709"/>
        <w:jc w:val="both"/>
        <w:rPr>
          <w:rFonts w:ascii="Times New Roman" w:eastAsia="Times New Roman" w:hAnsi="Times New Roman" w:cs="Times New Roman"/>
          <w:bCs/>
          <w:spacing w:val="-2"/>
          <w:sz w:val="28"/>
          <w:szCs w:val="28"/>
          <w:lang w:val="uk-UA" w:eastAsia="uk-UA"/>
        </w:rPr>
      </w:pPr>
      <w:r w:rsidRPr="00634D00">
        <w:rPr>
          <w:rFonts w:ascii="Times New Roman" w:eastAsia="Times New Roman" w:hAnsi="Times New Roman" w:cs="Times New Roman"/>
          <w:bCs/>
          <w:spacing w:val="-2"/>
          <w:sz w:val="28"/>
          <w:szCs w:val="28"/>
          <w:lang w:val="uk-UA" w:eastAsia="uk-UA"/>
        </w:rPr>
        <w:t xml:space="preserve">Дизайнер поліграфічної продукції виконує дизайн та верстку різноманітних видів поліграфічної продукції, таких як журнали, багатосторінкові видання, каталоги, буклети, </w:t>
      </w:r>
      <w:proofErr w:type="spellStart"/>
      <w:r w:rsidRPr="00634D00">
        <w:rPr>
          <w:rFonts w:ascii="Times New Roman" w:eastAsia="Times New Roman" w:hAnsi="Times New Roman" w:cs="Times New Roman"/>
          <w:bCs/>
          <w:spacing w:val="-2"/>
          <w:sz w:val="28"/>
          <w:szCs w:val="28"/>
          <w:lang w:val="uk-UA" w:eastAsia="uk-UA"/>
        </w:rPr>
        <w:t>ліфлети</w:t>
      </w:r>
      <w:proofErr w:type="spellEnd"/>
      <w:r w:rsidRPr="00634D00">
        <w:rPr>
          <w:rFonts w:ascii="Times New Roman" w:eastAsia="Times New Roman" w:hAnsi="Times New Roman" w:cs="Times New Roman"/>
          <w:bCs/>
          <w:spacing w:val="-2"/>
          <w:sz w:val="28"/>
          <w:szCs w:val="28"/>
          <w:lang w:val="uk-UA" w:eastAsia="uk-UA"/>
        </w:rPr>
        <w:t xml:space="preserve">, </w:t>
      </w:r>
      <w:proofErr w:type="spellStart"/>
      <w:r w:rsidRPr="00634D00">
        <w:rPr>
          <w:rFonts w:ascii="Times New Roman" w:eastAsia="Times New Roman" w:hAnsi="Times New Roman" w:cs="Times New Roman"/>
          <w:bCs/>
          <w:spacing w:val="-2"/>
          <w:sz w:val="28"/>
          <w:szCs w:val="28"/>
          <w:lang w:val="uk-UA" w:eastAsia="uk-UA"/>
        </w:rPr>
        <w:t>флаєри</w:t>
      </w:r>
      <w:proofErr w:type="spellEnd"/>
      <w:r w:rsidRPr="00634D00">
        <w:rPr>
          <w:rFonts w:ascii="Times New Roman" w:eastAsia="Times New Roman" w:hAnsi="Times New Roman" w:cs="Times New Roman"/>
          <w:bCs/>
          <w:spacing w:val="-2"/>
          <w:sz w:val="28"/>
          <w:szCs w:val="28"/>
          <w:lang w:val="uk-UA" w:eastAsia="uk-UA"/>
        </w:rPr>
        <w:t xml:space="preserve">, календарі, плакати, візитні картки та інші. Він розробляє макети упаковки, технічної документації (посібники, інструкції, схеми, </w:t>
      </w:r>
      <w:proofErr w:type="spellStart"/>
      <w:r w:rsidRPr="00634D00">
        <w:rPr>
          <w:rFonts w:ascii="Times New Roman" w:eastAsia="Times New Roman" w:hAnsi="Times New Roman" w:cs="Times New Roman"/>
          <w:bCs/>
          <w:spacing w:val="-2"/>
          <w:sz w:val="28"/>
          <w:szCs w:val="28"/>
          <w:lang w:val="uk-UA" w:eastAsia="uk-UA"/>
        </w:rPr>
        <w:t>планограми</w:t>
      </w:r>
      <w:proofErr w:type="spellEnd"/>
      <w:r w:rsidRPr="00634D00">
        <w:rPr>
          <w:rFonts w:ascii="Times New Roman" w:eastAsia="Times New Roman" w:hAnsi="Times New Roman" w:cs="Times New Roman"/>
          <w:bCs/>
          <w:spacing w:val="-2"/>
          <w:sz w:val="28"/>
          <w:szCs w:val="28"/>
          <w:lang w:val="uk-UA" w:eastAsia="uk-UA"/>
        </w:rPr>
        <w:t xml:space="preserve"> тощо), підготовлює зображення та виконує підготовчу обробку макетів з урахуванням різних вимог друкарень. </w:t>
      </w:r>
      <w:r w:rsidRPr="00634D00">
        <w:rPr>
          <w:rFonts w:ascii="Segoe UI Symbol" w:eastAsia="Times New Roman" w:hAnsi="Segoe UI Symbol" w:cs="Segoe UI Symbol"/>
          <w:bCs/>
          <w:spacing w:val="-2"/>
          <w:sz w:val="28"/>
          <w:szCs w:val="28"/>
          <w:lang w:val="uk-UA" w:eastAsia="uk-UA"/>
        </w:rPr>
        <w:t>⠀</w:t>
      </w:r>
      <w:r w:rsidRPr="00634D00">
        <w:rPr>
          <w:rFonts w:ascii="Times New Roman" w:eastAsia="Times New Roman" w:hAnsi="Times New Roman" w:cs="Times New Roman"/>
          <w:bCs/>
          <w:spacing w:val="-2"/>
          <w:sz w:val="28"/>
          <w:szCs w:val="28"/>
          <w:lang w:val="uk-UA" w:eastAsia="uk-UA"/>
        </w:rPr>
        <w:t xml:space="preserve"> Дизайнер може працювати як фрілансер, приймаючи замовлення онлайн, що є дуже популярним зараз. Його послуги відомі, якщо клієнт не має готового макету і звертається за створенням друкованих матеріалів з нуля. </w:t>
      </w:r>
      <w:r w:rsidRPr="00634D00">
        <w:rPr>
          <w:rFonts w:ascii="Segoe UI Symbol" w:eastAsia="Times New Roman" w:hAnsi="Segoe UI Symbol" w:cs="Segoe UI Symbol"/>
          <w:bCs/>
          <w:spacing w:val="-2"/>
          <w:sz w:val="28"/>
          <w:szCs w:val="28"/>
          <w:lang w:val="uk-UA" w:eastAsia="uk-UA"/>
        </w:rPr>
        <w:t>⠀</w:t>
      </w:r>
      <w:r w:rsidRPr="00634D00">
        <w:rPr>
          <w:rFonts w:ascii="Times New Roman" w:eastAsia="Times New Roman" w:hAnsi="Times New Roman" w:cs="Times New Roman"/>
          <w:bCs/>
          <w:spacing w:val="-2"/>
          <w:sz w:val="28"/>
          <w:szCs w:val="28"/>
          <w:lang w:val="uk-UA" w:eastAsia="uk-UA"/>
        </w:rPr>
        <w:t xml:space="preserve"> Якщо оригінал вже існує, дизайнер вносить корективи та приводить його у відповідність до технічних вимог друкарні. Також він може розробляти фірмовий стиль компанії та створювати логотипи.</w:t>
      </w:r>
    </w:p>
    <w:p w14:paraId="523F83CD" w14:textId="77777777" w:rsidR="002900A7" w:rsidRDefault="002900A7" w:rsidP="00FD2976">
      <w:pPr>
        <w:spacing w:after="0" w:line="360" w:lineRule="auto"/>
        <w:ind w:firstLine="709"/>
        <w:jc w:val="both"/>
        <w:rPr>
          <w:rFonts w:ascii="Times New Roman" w:eastAsia="Times New Roman" w:hAnsi="Times New Roman" w:cs="Times New Roman"/>
          <w:bCs/>
          <w:spacing w:val="-2"/>
          <w:sz w:val="28"/>
          <w:szCs w:val="28"/>
          <w:lang w:val="uk-UA" w:eastAsia="uk-UA"/>
        </w:rPr>
      </w:pPr>
      <w:r>
        <w:rPr>
          <w:rFonts w:ascii="Times New Roman" w:eastAsia="Times New Roman" w:hAnsi="Times New Roman" w:cs="Times New Roman"/>
          <w:bCs/>
          <w:spacing w:val="-2"/>
          <w:sz w:val="28"/>
          <w:szCs w:val="28"/>
          <w:lang w:val="uk-UA" w:eastAsia="uk-UA"/>
        </w:rPr>
        <w:t>Д</w:t>
      </w:r>
      <w:r w:rsidRPr="002900A7">
        <w:rPr>
          <w:rFonts w:ascii="Times New Roman" w:eastAsia="Times New Roman" w:hAnsi="Times New Roman" w:cs="Times New Roman"/>
          <w:bCs/>
          <w:spacing w:val="-2"/>
          <w:sz w:val="28"/>
          <w:szCs w:val="28"/>
          <w:lang w:val="uk-UA" w:eastAsia="uk-UA"/>
        </w:rPr>
        <w:t>изайнер повинен мати широкий спектр навичок та якостей.</w:t>
      </w:r>
    </w:p>
    <w:p w14:paraId="2921B1B9" w14:textId="77777777" w:rsidR="002900A7" w:rsidRDefault="002900A7" w:rsidP="00FD2976">
      <w:pPr>
        <w:spacing w:after="0" w:line="360" w:lineRule="auto"/>
        <w:ind w:firstLine="709"/>
        <w:jc w:val="both"/>
        <w:rPr>
          <w:rFonts w:ascii="Times New Roman" w:eastAsia="Times New Roman" w:hAnsi="Times New Roman" w:cs="Times New Roman"/>
          <w:bCs/>
          <w:spacing w:val="-2"/>
          <w:sz w:val="28"/>
          <w:szCs w:val="28"/>
          <w:lang w:val="uk-UA" w:eastAsia="uk-UA"/>
        </w:rPr>
      </w:pPr>
      <w:r w:rsidRPr="002900A7">
        <w:rPr>
          <w:rFonts w:ascii="Times New Roman" w:eastAsia="Times New Roman" w:hAnsi="Times New Roman" w:cs="Times New Roman"/>
          <w:bCs/>
          <w:spacing w:val="-2"/>
          <w:sz w:val="28"/>
          <w:szCs w:val="28"/>
          <w:lang w:val="uk-UA" w:eastAsia="uk-UA"/>
        </w:rPr>
        <w:t>Теоретичні навички:</w:t>
      </w:r>
    </w:p>
    <w:p w14:paraId="373AEF7E"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lastRenderedPageBreak/>
        <w:t>Знання сучасних тенденцій в графічному та комунікаційному дизайні</w:t>
      </w:r>
    </w:p>
    <w:p w14:paraId="5937B076"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Вміння працювати з живописом, малюнком, колористикою та композицією</w:t>
      </w:r>
    </w:p>
    <w:p w14:paraId="7740C79D"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Розуміння друкарських та </w:t>
      </w:r>
      <w:proofErr w:type="spellStart"/>
      <w:r w:rsidRPr="001220B9">
        <w:rPr>
          <w:rFonts w:ascii="Times New Roman" w:eastAsia="Times New Roman" w:hAnsi="Times New Roman" w:cs="Times New Roman"/>
          <w:bCs/>
          <w:spacing w:val="-2"/>
          <w:sz w:val="28"/>
          <w:szCs w:val="28"/>
          <w:lang w:val="uk-UA" w:eastAsia="uk-UA"/>
        </w:rPr>
        <w:t>післядрукарських</w:t>
      </w:r>
      <w:proofErr w:type="spellEnd"/>
      <w:r w:rsidRPr="001220B9">
        <w:rPr>
          <w:rFonts w:ascii="Times New Roman" w:eastAsia="Times New Roman" w:hAnsi="Times New Roman" w:cs="Times New Roman"/>
          <w:bCs/>
          <w:spacing w:val="-2"/>
          <w:sz w:val="28"/>
          <w:szCs w:val="28"/>
          <w:lang w:val="uk-UA" w:eastAsia="uk-UA"/>
        </w:rPr>
        <w:t xml:space="preserve"> процесів</w:t>
      </w:r>
    </w:p>
    <w:p w14:paraId="4E35620C"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Основи психології сприйняття візуальної інформації</w:t>
      </w:r>
    </w:p>
    <w:p w14:paraId="0E59B328"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Розуміння функціонування медійних каналів поширення комунікації</w:t>
      </w:r>
    </w:p>
    <w:p w14:paraId="41261B6B"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Вміння застосовувати акциденцію та типографіку до видань</w:t>
      </w:r>
    </w:p>
    <w:p w14:paraId="2A06FC12"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Відтворення кольору та кольорового поділу</w:t>
      </w:r>
    </w:p>
    <w:p w14:paraId="66343F65"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Розуміння форматів </w:t>
      </w:r>
      <w:proofErr w:type="spellStart"/>
      <w:r w:rsidRPr="001220B9">
        <w:rPr>
          <w:rFonts w:ascii="Times New Roman" w:eastAsia="Times New Roman" w:hAnsi="Times New Roman" w:cs="Times New Roman"/>
          <w:bCs/>
          <w:spacing w:val="-2"/>
          <w:sz w:val="28"/>
          <w:szCs w:val="28"/>
          <w:lang w:val="uk-UA" w:eastAsia="uk-UA"/>
        </w:rPr>
        <w:t>PostScript</w:t>
      </w:r>
      <w:proofErr w:type="spellEnd"/>
      <w:r w:rsidRPr="001220B9">
        <w:rPr>
          <w:rFonts w:ascii="Times New Roman" w:eastAsia="Times New Roman" w:hAnsi="Times New Roman" w:cs="Times New Roman"/>
          <w:bCs/>
          <w:spacing w:val="-2"/>
          <w:sz w:val="28"/>
          <w:szCs w:val="28"/>
          <w:lang w:val="uk-UA" w:eastAsia="uk-UA"/>
        </w:rPr>
        <w:t>, SVG, PDF</w:t>
      </w:r>
    </w:p>
    <w:p w14:paraId="73A5B7BD"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Знання процесів друку, таких як офсет, </w:t>
      </w:r>
      <w:proofErr w:type="spellStart"/>
      <w:r w:rsidRPr="001220B9">
        <w:rPr>
          <w:rFonts w:ascii="Times New Roman" w:eastAsia="Times New Roman" w:hAnsi="Times New Roman" w:cs="Times New Roman"/>
          <w:bCs/>
          <w:spacing w:val="-2"/>
          <w:sz w:val="28"/>
          <w:szCs w:val="28"/>
          <w:lang w:val="uk-UA" w:eastAsia="uk-UA"/>
        </w:rPr>
        <w:t>шовкографія</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флексографія</w:t>
      </w:r>
      <w:proofErr w:type="spellEnd"/>
      <w:r w:rsidRPr="001220B9">
        <w:rPr>
          <w:rFonts w:ascii="Times New Roman" w:eastAsia="Times New Roman" w:hAnsi="Times New Roman" w:cs="Times New Roman"/>
          <w:bCs/>
          <w:spacing w:val="-2"/>
          <w:sz w:val="28"/>
          <w:szCs w:val="28"/>
          <w:lang w:val="uk-UA" w:eastAsia="uk-UA"/>
        </w:rPr>
        <w:t>, високий друк</w:t>
      </w:r>
    </w:p>
    <w:p w14:paraId="4ACADB10" w14:textId="77777777" w:rsidR="002900A7" w:rsidRDefault="002900A7" w:rsidP="00FD2976">
      <w:pPr>
        <w:spacing w:after="0" w:line="360" w:lineRule="auto"/>
        <w:ind w:firstLine="709"/>
        <w:jc w:val="both"/>
        <w:rPr>
          <w:rFonts w:ascii="Times New Roman" w:eastAsia="Times New Roman" w:hAnsi="Times New Roman" w:cs="Times New Roman"/>
          <w:bCs/>
          <w:spacing w:val="-2"/>
          <w:sz w:val="28"/>
          <w:szCs w:val="28"/>
          <w:lang w:val="uk-UA" w:eastAsia="uk-UA"/>
        </w:rPr>
      </w:pPr>
      <w:r w:rsidRPr="002900A7">
        <w:rPr>
          <w:rFonts w:ascii="Times New Roman" w:eastAsia="Times New Roman" w:hAnsi="Times New Roman" w:cs="Times New Roman"/>
          <w:bCs/>
          <w:spacing w:val="-2"/>
          <w:sz w:val="28"/>
          <w:szCs w:val="28"/>
          <w:lang w:val="uk-UA" w:eastAsia="uk-UA"/>
        </w:rPr>
        <w:t>Професійні навички:</w:t>
      </w:r>
    </w:p>
    <w:p w14:paraId="184328B5"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Здатність створювати макети графічного дизайну та художнього візуального образу</w:t>
      </w:r>
    </w:p>
    <w:p w14:paraId="5F51E7DE"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Вміння працювати з </w:t>
      </w:r>
      <w:proofErr w:type="spellStart"/>
      <w:r w:rsidRPr="001220B9">
        <w:rPr>
          <w:rFonts w:ascii="Times New Roman" w:eastAsia="Times New Roman" w:hAnsi="Times New Roman" w:cs="Times New Roman"/>
          <w:bCs/>
          <w:spacing w:val="-2"/>
          <w:sz w:val="28"/>
          <w:szCs w:val="28"/>
          <w:lang w:val="uk-UA" w:eastAsia="uk-UA"/>
        </w:rPr>
        <w:t>типографікою</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орнаменталістикою</w:t>
      </w:r>
      <w:proofErr w:type="spellEnd"/>
      <w:r w:rsidRPr="001220B9">
        <w:rPr>
          <w:rFonts w:ascii="Times New Roman" w:eastAsia="Times New Roman" w:hAnsi="Times New Roman" w:cs="Times New Roman"/>
          <w:bCs/>
          <w:spacing w:val="-2"/>
          <w:sz w:val="28"/>
          <w:szCs w:val="28"/>
          <w:lang w:val="uk-UA" w:eastAsia="uk-UA"/>
        </w:rPr>
        <w:t xml:space="preserve"> та загальною композицією</w:t>
      </w:r>
    </w:p>
    <w:p w14:paraId="7AB7F762" w14:textId="77777777" w:rsidR="002900A7"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Розуміння виробничого циклу графічного дизайну від концепції до друку та дистрибуції</w:t>
      </w:r>
    </w:p>
    <w:p w14:paraId="6F8FD219"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Вміння користуватися растровими та векторними графічними редакторами (Adobe CC, </w:t>
      </w:r>
      <w:proofErr w:type="spellStart"/>
      <w:r w:rsidRPr="001220B9">
        <w:rPr>
          <w:rFonts w:ascii="Times New Roman" w:eastAsia="Times New Roman" w:hAnsi="Times New Roman" w:cs="Times New Roman"/>
          <w:bCs/>
          <w:spacing w:val="-2"/>
          <w:sz w:val="28"/>
          <w:szCs w:val="28"/>
          <w:lang w:val="uk-UA" w:eastAsia="uk-UA"/>
        </w:rPr>
        <w:t>QuarkXPress</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CorelDraw</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SketchApp</w:t>
      </w:r>
      <w:proofErr w:type="spellEnd"/>
      <w:r w:rsidRPr="001220B9">
        <w:rPr>
          <w:rFonts w:ascii="Times New Roman" w:eastAsia="Times New Roman" w:hAnsi="Times New Roman" w:cs="Times New Roman"/>
          <w:bCs/>
          <w:spacing w:val="-2"/>
          <w:sz w:val="28"/>
          <w:szCs w:val="28"/>
          <w:lang w:val="uk-UA" w:eastAsia="uk-UA"/>
        </w:rPr>
        <w:t xml:space="preserve"> тощо)</w:t>
      </w:r>
    </w:p>
    <w:p w14:paraId="5CD3F16D"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Робота з колірними палітрами (CMYK, RAL, RGB, PANTONE)</w:t>
      </w:r>
    </w:p>
    <w:p w14:paraId="752099AF"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Уміння малювати від руки або на планшеті</w:t>
      </w:r>
    </w:p>
    <w:p w14:paraId="76541DBB"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Редагування тексту та зміна його під формат верстки</w:t>
      </w:r>
    </w:p>
    <w:p w14:paraId="33488F5C"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Робота з </w:t>
      </w:r>
      <w:proofErr w:type="spellStart"/>
      <w:r w:rsidRPr="001220B9">
        <w:rPr>
          <w:rFonts w:ascii="Times New Roman" w:eastAsia="Times New Roman" w:hAnsi="Times New Roman" w:cs="Times New Roman"/>
          <w:bCs/>
          <w:spacing w:val="-2"/>
          <w:sz w:val="28"/>
          <w:szCs w:val="28"/>
          <w:lang w:val="uk-UA" w:eastAsia="uk-UA"/>
        </w:rPr>
        <w:t>брифами</w:t>
      </w:r>
      <w:proofErr w:type="spellEnd"/>
      <w:r w:rsidRPr="001220B9">
        <w:rPr>
          <w:rFonts w:ascii="Times New Roman" w:eastAsia="Times New Roman" w:hAnsi="Times New Roman" w:cs="Times New Roman"/>
          <w:bCs/>
          <w:spacing w:val="-2"/>
          <w:sz w:val="28"/>
          <w:szCs w:val="28"/>
          <w:lang w:val="uk-UA" w:eastAsia="uk-UA"/>
        </w:rPr>
        <w:t xml:space="preserve">, технічними вимогами та </w:t>
      </w:r>
      <w:proofErr w:type="spellStart"/>
      <w:r w:rsidRPr="001220B9">
        <w:rPr>
          <w:rFonts w:ascii="Times New Roman" w:eastAsia="Times New Roman" w:hAnsi="Times New Roman" w:cs="Times New Roman"/>
          <w:bCs/>
          <w:spacing w:val="-2"/>
          <w:sz w:val="28"/>
          <w:szCs w:val="28"/>
          <w:lang w:val="uk-UA" w:eastAsia="uk-UA"/>
        </w:rPr>
        <w:t>брендбуками</w:t>
      </w:r>
      <w:proofErr w:type="spellEnd"/>
    </w:p>
    <w:p w14:paraId="6ECEF684"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Ретуш та </w:t>
      </w:r>
      <w:proofErr w:type="spellStart"/>
      <w:r w:rsidRPr="001220B9">
        <w:rPr>
          <w:rFonts w:ascii="Times New Roman" w:eastAsia="Times New Roman" w:hAnsi="Times New Roman" w:cs="Times New Roman"/>
          <w:bCs/>
          <w:spacing w:val="-2"/>
          <w:sz w:val="28"/>
          <w:szCs w:val="28"/>
          <w:lang w:val="uk-UA" w:eastAsia="uk-UA"/>
        </w:rPr>
        <w:t>кольорокорекція</w:t>
      </w:r>
      <w:proofErr w:type="spellEnd"/>
    </w:p>
    <w:p w14:paraId="2A4A0F77"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Робота з друкованими процесами</w:t>
      </w:r>
    </w:p>
    <w:p w14:paraId="7247F22D" w14:textId="77777777" w:rsidR="001220B9" w:rsidRDefault="002900A7" w:rsidP="00FD2976">
      <w:pPr>
        <w:spacing w:after="0" w:line="360" w:lineRule="auto"/>
        <w:ind w:firstLine="709"/>
        <w:jc w:val="both"/>
        <w:rPr>
          <w:rFonts w:ascii="Times New Roman" w:eastAsia="Times New Roman" w:hAnsi="Times New Roman" w:cs="Times New Roman"/>
          <w:bCs/>
          <w:spacing w:val="-2"/>
          <w:sz w:val="28"/>
          <w:szCs w:val="28"/>
          <w:lang w:val="uk-UA" w:eastAsia="uk-UA"/>
        </w:rPr>
      </w:pPr>
      <w:r w:rsidRPr="002900A7">
        <w:rPr>
          <w:rFonts w:ascii="Times New Roman" w:eastAsia="Times New Roman" w:hAnsi="Times New Roman" w:cs="Times New Roman"/>
          <w:bCs/>
          <w:spacing w:val="-2"/>
          <w:sz w:val="28"/>
          <w:szCs w:val="28"/>
          <w:lang w:val="uk-UA" w:eastAsia="uk-UA"/>
        </w:rPr>
        <w:t>Особисті якості:</w:t>
      </w:r>
    </w:p>
    <w:p w14:paraId="4161CC51"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Орієнтація на клієнта та робота з замовником</w:t>
      </w:r>
    </w:p>
    <w:p w14:paraId="67B924E1"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lastRenderedPageBreak/>
        <w:t>Професійна комунікація</w:t>
      </w:r>
    </w:p>
    <w:p w14:paraId="641FA6EC"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Тайм-менеджмент та раціональна організація робочого процесу</w:t>
      </w:r>
    </w:p>
    <w:p w14:paraId="7B20A893"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Незалежна робота</w:t>
      </w:r>
    </w:p>
    <w:p w14:paraId="4B87D3FD"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Робота в команді</w:t>
      </w:r>
    </w:p>
    <w:p w14:paraId="062642DE"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Багатозадачність та вміння вести кілька проєктів паралельно</w:t>
      </w:r>
    </w:p>
    <w:p w14:paraId="1D5E728D"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Увага до деталей</w:t>
      </w:r>
    </w:p>
    <w:p w14:paraId="5526B495" w14:textId="77777777" w:rsidR="001220B9" w:rsidRP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Відповідальність за результат</w:t>
      </w:r>
    </w:p>
    <w:p w14:paraId="6C528FA3" w14:textId="4CA5BC15" w:rsidR="001220B9" w:rsidRDefault="002900A7"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Саморозвиток та підвищення професійного рівня</w:t>
      </w:r>
    </w:p>
    <w:p w14:paraId="44EA4578"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Концепція роботи з нуля включає розробку концепції, яка може бути здійснена за ґрунтовним або формальним підходом.</w:t>
      </w:r>
    </w:p>
    <w:p w14:paraId="158AD998"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Ґрунтовний підхід</w:t>
      </w:r>
    </w:p>
    <w:p w14:paraId="0E68D0F4" w14:textId="77777777" w:rsidR="001220B9" w:rsidRDefault="001220B9"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Виділення основного і другорядного</w:t>
      </w:r>
    </w:p>
    <w:p w14:paraId="2BFECAB0" w14:textId="77777777" w:rsidR="001220B9" w:rsidRDefault="001220B9"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Компонування текстових блоків</w:t>
      </w:r>
    </w:p>
    <w:p w14:paraId="1D7214A4" w14:textId="77777777" w:rsidR="001220B9" w:rsidRDefault="001220B9"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Аналіз сприйняття готової роботи</w:t>
      </w:r>
    </w:p>
    <w:p w14:paraId="235D3D84" w14:textId="59E0BAFB"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Формальний підхід</w:t>
      </w:r>
    </w:p>
    <w:p w14:paraId="674FABC6" w14:textId="77777777" w:rsidR="001220B9" w:rsidRDefault="001220B9" w:rsidP="001220B9">
      <w:pPr>
        <w:pStyle w:val="a3"/>
        <w:numPr>
          <w:ilvl w:val="0"/>
          <w:numId w:val="19"/>
        </w:numPr>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Адаптація стандартного дизайну з великого каталогу прикладів/зразків до потреб клієнта</w:t>
      </w:r>
    </w:p>
    <w:p w14:paraId="51F25404"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Кольорове рішення поліграфічної продукції може бути виконане в корпоративних тонах або, у відсутності таких, дизайнер підбирає відповідні варіанти. Професійний дизайнер використовує знання впливу кольору на підсвідомість для досягнення потрібного ефекту.</w:t>
      </w:r>
    </w:p>
    <w:p w14:paraId="5A0701E6"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Ілюстрації мають доповнювати текст, не привертаючи до себе зайвої уваги. Важлива хороша роздільна здатність та відповідність тематиці. Дотримання міри в кількості стилів і розмірів шрифтів є обов'язковою умовою для створення гарного дизайну.</w:t>
      </w:r>
    </w:p>
    <w:p w14:paraId="0D2D52F7" w14:textId="59FE085D"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Підготовка макета до друку включає в себе задання розміру зображення, вибір колірної моделі, передбачення полів під обрізку та додавання файлу зі шрифтами.</w:t>
      </w:r>
    </w:p>
    <w:p w14:paraId="13AE1B49"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lastRenderedPageBreak/>
        <w:t>Під час навчання майбутній графічний дизайнер вивчає різноманітні програми для роботи з графікою та верстки макетів. Найпопулярніші з них включають:</w:t>
      </w:r>
    </w:p>
    <w:p w14:paraId="167B1F60"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Adobe Photoshop: Багатофункціональний растровий редактор, сумісний з усіма продуктами Adobe та графічними планшетами.</w:t>
      </w:r>
    </w:p>
    <w:p w14:paraId="25D50E1A"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Adobe Illustrator, </w:t>
      </w:r>
      <w:proofErr w:type="spellStart"/>
      <w:r w:rsidRPr="001220B9">
        <w:rPr>
          <w:rFonts w:ascii="Times New Roman" w:eastAsia="Times New Roman" w:hAnsi="Times New Roman" w:cs="Times New Roman"/>
          <w:bCs/>
          <w:spacing w:val="-2"/>
          <w:sz w:val="28"/>
          <w:szCs w:val="28"/>
          <w:lang w:val="uk-UA" w:eastAsia="uk-UA"/>
        </w:rPr>
        <w:t>CorelDRAW</w:t>
      </w:r>
      <w:proofErr w:type="spellEnd"/>
      <w:r w:rsidRPr="001220B9">
        <w:rPr>
          <w:rFonts w:ascii="Times New Roman" w:eastAsia="Times New Roman" w:hAnsi="Times New Roman" w:cs="Times New Roman"/>
          <w:bCs/>
          <w:spacing w:val="-2"/>
          <w:sz w:val="28"/>
          <w:szCs w:val="28"/>
          <w:lang w:val="uk-UA" w:eastAsia="uk-UA"/>
        </w:rPr>
        <w:t xml:space="preserve">: Векторні графічні редактори. Перший підходить для створення ілюстрацій, </w:t>
      </w:r>
      <w:proofErr w:type="spellStart"/>
      <w:r w:rsidRPr="001220B9">
        <w:rPr>
          <w:rFonts w:ascii="Times New Roman" w:eastAsia="Times New Roman" w:hAnsi="Times New Roman" w:cs="Times New Roman"/>
          <w:bCs/>
          <w:spacing w:val="-2"/>
          <w:sz w:val="28"/>
          <w:szCs w:val="28"/>
          <w:lang w:val="uk-UA" w:eastAsia="uk-UA"/>
        </w:rPr>
        <w:t>мультяшної</w:t>
      </w:r>
      <w:proofErr w:type="spellEnd"/>
      <w:r w:rsidRPr="001220B9">
        <w:rPr>
          <w:rFonts w:ascii="Times New Roman" w:eastAsia="Times New Roman" w:hAnsi="Times New Roman" w:cs="Times New Roman"/>
          <w:bCs/>
          <w:spacing w:val="-2"/>
          <w:sz w:val="28"/>
          <w:szCs w:val="28"/>
          <w:lang w:val="uk-UA" w:eastAsia="uk-UA"/>
        </w:rPr>
        <w:t xml:space="preserve"> графіки та логотипів. Другий підтримує дизайн та верстку широкого спектру поліграфічної продукції.</w:t>
      </w:r>
    </w:p>
    <w:p w14:paraId="5D984987"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Adobe InDesign, Adobe </w:t>
      </w:r>
      <w:proofErr w:type="spellStart"/>
      <w:r w:rsidRPr="001220B9">
        <w:rPr>
          <w:rFonts w:ascii="Times New Roman" w:eastAsia="Times New Roman" w:hAnsi="Times New Roman" w:cs="Times New Roman"/>
          <w:bCs/>
          <w:spacing w:val="-2"/>
          <w:sz w:val="28"/>
          <w:szCs w:val="28"/>
          <w:lang w:val="uk-UA" w:eastAsia="uk-UA"/>
        </w:rPr>
        <w:t>PageMaker</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QuarkXPress</w:t>
      </w:r>
      <w:proofErr w:type="spellEnd"/>
      <w:r w:rsidRPr="001220B9">
        <w:rPr>
          <w:rFonts w:ascii="Times New Roman" w:eastAsia="Times New Roman" w:hAnsi="Times New Roman" w:cs="Times New Roman"/>
          <w:bCs/>
          <w:spacing w:val="-2"/>
          <w:sz w:val="28"/>
          <w:szCs w:val="28"/>
          <w:lang w:val="uk-UA" w:eastAsia="uk-UA"/>
        </w:rPr>
        <w:t>: Програми для комп'ютерної верстки книг, журналів та брошур.</w:t>
      </w:r>
    </w:p>
    <w:p w14:paraId="7FDC875F" w14:textId="77777777"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 xml:space="preserve">Інші продукти програмного комплексу </w:t>
      </w:r>
      <w:proofErr w:type="spellStart"/>
      <w:r w:rsidRPr="001220B9">
        <w:rPr>
          <w:rFonts w:ascii="Times New Roman" w:eastAsia="Times New Roman" w:hAnsi="Times New Roman" w:cs="Times New Roman"/>
          <w:bCs/>
          <w:spacing w:val="-2"/>
          <w:sz w:val="28"/>
          <w:szCs w:val="28"/>
          <w:lang w:val="uk-UA" w:eastAsia="uk-UA"/>
        </w:rPr>
        <w:t>Corel</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Photo</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Paint</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Power</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Trace</w:t>
      </w:r>
      <w:proofErr w:type="spellEnd"/>
      <w:r w:rsidRPr="001220B9">
        <w:rPr>
          <w:rFonts w:ascii="Times New Roman" w:eastAsia="Times New Roman" w:hAnsi="Times New Roman" w:cs="Times New Roman"/>
          <w:bCs/>
          <w:spacing w:val="-2"/>
          <w:sz w:val="28"/>
          <w:szCs w:val="28"/>
          <w:lang w:val="uk-UA" w:eastAsia="uk-UA"/>
        </w:rPr>
        <w:t xml:space="preserve">, </w:t>
      </w:r>
      <w:proofErr w:type="spellStart"/>
      <w:r w:rsidRPr="001220B9">
        <w:rPr>
          <w:rFonts w:ascii="Times New Roman" w:eastAsia="Times New Roman" w:hAnsi="Times New Roman" w:cs="Times New Roman"/>
          <w:bCs/>
          <w:spacing w:val="-2"/>
          <w:sz w:val="28"/>
          <w:szCs w:val="28"/>
          <w:lang w:val="uk-UA" w:eastAsia="uk-UA"/>
        </w:rPr>
        <w:t>Painter</w:t>
      </w:r>
      <w:proofErr w:type="spellEnd"/>
      <w:r w:rsidRPr="001220B9">
        <w:rPr>
          <w:rFonts w:ascii="Times New Roman" w:eastAsia="Times New Roman" w:hAnsi="Times New Roman" w:cs="Times New Roman"/>
          <w:bCs/>
          <w:spacing w:val="-2"/>
          <w:sz w:val="28"/>
          <w:szCs w:val="28"/>
          <w:lang w:val="uk-UA" w:eastAsia="uk-UA"/>
        </w:rPr>
        <w:t>.</w:t>
      </w:r>
    </w:p>
    <w:p w14:paraId="0193C1D0" w14:textId="4A423C2D" w:rsidR="001220B9" w:rsidRDefault="001220B9" w:rsidP="001220B9">
      <w:pPr>
        <w:pStyle w:val="a3"/>
        <w:spacing w:after="0" w:line="360" w:lineRule="auto"/>
        <w:ind w:left="0" w:firstLine="709"/>
        <w:jc w:val="both"/>
        <w:rPr>
          <w:rFonts w:ascii="Times New Roman" w:eastAsia="Times New Roman" w:hAnsi="Times New Roman" w:cs="Times New Roman"/>
          <w:bCs/>
          <w:spacing w:val="-2"/>
          <w:sz w:val="28"/>
          <w:szCs w:val="28"/>
          <w:lang w:val="uk-UA" w:eastAsia="uk-UA"/>
        </w:rPr>
      </w:pPr>
      <w:r w:rsidRPr="001220B9">
        <w:rPr>
          <w:rFonts w:ascii="Times New Roman" w:eastAsia="Times New Roman" w:hAnsi="Times New Roman" w:cs="Times New Roman"/>
          <w:bCs/>
          <w:spacing w:val="-2"/>
          <w:sz w:val="28"/>
          <w:szCs w:val="28"/>
          <w:lang w:val="uk-UA" w:eastAsia="uk-UA"/>
        </w:rPr>
        <w:t>На перший погляд може здатися, що безліч програм потрібно вивчати цілу вічність. Однак за досвідом можна запевнити, що кожен графічний дизайнер обирає кілька найкомфортніших інструментів для виконання необхідних завдань.</w:t>
      </w:r>
    </w:p>
    <w:p w14:paraId="01953B40" w14:textId="77777777" w:rsidR="00A24D86" w:rsidRDefault="00A24D86">
      <w:pPr>
        <w:rPr>
          <w:rFonts w:ascii="Times New Roman" w:eastAsia="Times New Roman" w:hAnsi="Times New Roman" w:cs="Times New Roman"/>
          <w:bCs/>
          <w:spacing w:val="-2"/>
          <w:sz w:val="28"/>
          <w:szCs w:val="28"/>
          <w:lang w:val="uk-UA" w:eastAsia="uk-UA"/>
        </w:rPr>
      </w:pPr>
      <w:r>
        <w:rPr>
          <w:rFonts w:ascii="Times New Roman" w:eastAsia="Times New Roman" w:hAnsi="Times New Roman" w:cs="Times New Roman"/>
          <w:bCs/>
          <w:spacing w:val="-2"/>
          <w:sz w:val="28"/>
          <w:szCs w:val="28"/>
          <w:lang w:val="uk-UA" w:eastAsia="uk-UA"/>
        </w:rPr>
        <w:br w:type="page"/>
      </w:r>
    </w:p>
    <w:p w14:paraId="0B2852FB" w14:textId="5712A6C8" w:rsidR="001220B9" w:rsidRDefault="001220B9" w:rsidP="001220B9">
      <w:pPr>
        <w:pStyle w:val="a3"/>
        <w:spacing w:after="0" w:line="360" w:lineRule="auto"/>
        <w:ind w:left="0" w:firstLine="709"/>
        <w:jc w:val="center"/>
        <w:rPr>
          <w:rFonts w:ascii="Times New Roman" w:eastAsia="Times New Roman" w:hAnsi="Times New Roman" w:cs="Times New Roman"/>
          <w:bCs/>
          <w:spacing w:val="-2"/>
          <w:sz w:val="28"/>
          <w:szCs w:val="28"/>
          <w:lang w:val="uk-UA" w:eastAsia="uk-UA"/>
        </w:rPr>
      </w:pPr>
      <w:r>
        <w:rPr>
          <w:rFonts w:ascii="Times New Roman" w:eastAsia="Times New Roman" w:hAnsi="Times New Roman" w:cs="Times New Roman"/>
          <w:bCs/>
          <w:spacing w:val="-2"/>
          <w:sz w:val="28"/>
          <w:szCs w:val="28"/>
          <w:lang w:val="uk-UA" w:eastAsia="uk-UA"/>
        </w:rPr>
        <w:lastRenderedPageBreak/>
        <w:t>Висновки до розділу 3</w:t>
      </w:r>
    </w:p>
    <w:p w14:paraId="646B5FAD" w14:textId="77777777" w:rsidR="00F93FCD" w:rsidRPr="001220B9" w:rsidRDefault="00F93FCD" w:rsidP="001220B9">
      <w:pPr>
        <w:pStyle w:val="a3"/>
        <w:spacing w:after="0" w:line="360" w:lineRule="auto"/>
        <w:ind w:left="0" w:firstLine="709"/>
        <w:jc w:val="center"/>
        <w:rPr>
          <w:rFonts w:ascii="Times New Roman" w:eastAsia="Times New Roman" w:hAnsi="Times New Roman" w:cs="Times New Roman"/>
          <w:bCs/>
          <w:spacing w:val="-2"/>
          <w:sz w:val="28"/>
          <w:szCs w:val="28"/>
          <w:lang w:val="uk-UA" w:eastAsia="uk-UA"/>
        </w:rPr>
      </w:pPr>
    </w:p>
    <w:p w14:paraId="526069E1" w14:textId="4E047A3A" w:rsidR="00F93FCD" w:rsidRPr="005D0E28" w:rsidRDefault="00F93FCD" w:rsidP="00F93FCD">
      <w:pPr>
        <w:spacing w:after="0" w:line="360" w:lineRule="auto"/>
        <w:ind w:firstLine="709"/>
        <w:jc w:val="both"/>
        <w:rPr>
          <w:rFonts w:ascii="Times New Roman" w:hAnsi="Times New Roman" w:cs="Times New Roman"/>
          <w:sz w:val="28"/>
          <w:szCs w:val="28"/>
          <w:lang w:val="uk-UA"/>
        </w:rPr>
      </w:pPr>
      <w:r w:rsidRPr="005D0E28">
        <w:rPr>
          <w:rFonts w:ascii="Times New Roman" w:hAnsi="Times New Roman" w:cs="Times New Roman"/>
          <w:sz w:val="28"/>
          <w:szCs w:val="28"/>
          <w:lang w:val="uk-UA"/>
        </w:rPr>
        <w:t xml:space="preserve">У третьому розділі даної роботи було надано методичні рекомендації вибіркової дисципліни для викладачів з викладання «Історії українського фотомистецтва» власної розробки, а саме, </w:t>
      </w:r>
      <w:proofErr w:type="spellStart"/>
      <w:r w:rsidRPr="005D0E28">
        <w:rPr>
          <w:rFonts w:ascii="Times New Roman" w:hAnsi="Times New Roman" w:cs="Times New Roman"/>
          <w:sz w:val="28"/>
          <w:szCs w:val="28"/>
          <w:lang w:val="uk-UA"/>
        </w:rPr>
        <w:t>силабусу</w:t>
      </w:r>
      <w:proofErr w:type="spellEnd"/>
      <w:r w:rsidRPr="005D0E28">
        <w:rPr>
          <w:rFonts w:ascii="Times New Roman" w:hAnsi="Times New Roman" w:cs="Times New Roman"/>
          <w:sz w:val="28"/>
          <w:szCs w:val="28"/>
          <w:lang w:val="uk-UA"/>
        </w:rPr>
        <w:t xml:space="preserve"> вибіркової дисципліни «Історія українського фотомистецтва», яка дозволяє оволодіти теоретичними та практичними основами викладання власного матеріалу, навичками аналізу та створення власних методичних розробок. </w:t>
      </w:r>
    </w:p>
    <w:p w14:paraId="57CABC7F" w14:textId="423F4DFC" w:rsidR="00F93FCD" w:rsidRDefault="00F93FCD" w:rsidP="00F93FCD">
      <w:pPr>
        <w:spacing w:after="0" w:line="360" w:lineRule="auto"/>
        <w:ind w:firstLine="709"/>
        <w:jc w:val="both"/>
        <w:rPr>
          <w:rFonts w:ascii="Times New Roman" w:hAnsi="Times New Roman" w:cs="Times New Roman"/>
          <w:sz w:val="28"/>
          <w:szCs w:val="28"/>
          <w:lang w:val="uk-UA"/>
        </w:rPr>
      </w:pPr>
      <w:r w:rsidRPr="005D0E28">
        <w:rPr>
          <w:rFonts w:ascii="Times New Roman" w:hAnsi="Times New Roman" w:cs="Times New Roman"/>
          <w:sz w:val="28"/>
          <w:szCs w:val="28"/>
          <w:lang w:val="uk-UA"/>
        </w:rPr>
        <w:t xml:space="preserve">Соціальними та комунікативними навичками, що розвивають ключові фахові компетентності в області викладання та створення власної фотокниги. Дозволяє навчитись створювати власні розробки </w:t>
      </w:r>
      <w:proofErr w:type="spellStart"/>
      <w:r w:rsidRPr="005D0E28">
        <w:rPr>
          <w:rFonts w:ascii="Times New Roman" w:hAnsi="Times New Roman" w:cs="Times New Roman"/>
          <w:sz w:val="28"/>
          <w:szCs w:val="28"/>
          <w:lang w:val="uk-UA"/>
        </w:rPr>
        <w:t>методик</w:t>
      </w:r>
      <w:proofErr w:type="spellEnd"/>
      <w:r w:rsidRPr="005D0E28">
        <w:rPr>
          <w:rFonts w:ascii="Times New Roman" w:hAnsi="Times New Roman" w:cs="Times New Roman"/>
          <w:sz w:val="28"/>
          <w:szCs w:val="28"/>
          <w:lang w:val="uk-UA"/>
        </w:rPr>
        <w:t xml:space="preserve"> викладання та безпосередньо відтворення власних дизайнерських рішень при створені </w:t>
      </w:r>
      <w:proofErr w:type="spellStart"/>
      <w:r w:rsidRPr="005D0E28">
        <w:rPr>
          <w:rFonts w:ascii="Times New Roman" w:hAnsi="Times New Roman" w:cs="Times New Roman"/>
          <w:sz w:val="28"/>
          <w:szCs w:val="28"/>
          <w:lang w:val="uk-UA"/>
        </w:rPr>
        <w:t>фотокниг</w:t>
      </w:r>
      <w:proofErr w:type="spellEnd"/>
      <w:r w:rsidRPr="005D0E28">
        <w:rPr>
          <w:rFonts w:ascii="Times New Roman" w:hAnsi="Times New Roman" w:cs="Times New Roman"/>
          <w:sz w:val="28"/>
          <w:szCs w:val="28"/>
          <w:lang w:val="uk-UA"/>
        </w:rPr>
        <w:t>. Також надано методичні рекомендації для майбутніх графічних дизайнерів</w:t>
      </w:r>
      <w:r w:rsidR="005D0E28" w:rsidRPr="005D0E28">
        <w:rPr>
          <w:rFonts w:ascii="Times New Roman" w:hAnsi="Times New Roman" w:cs="Times New Roman"/>
          <w:sz w:val="28"/>
          <w:szCs w:val="28"/>
          <w:lang w:val="uk-UA"/>
        </w:rPr>
        <w:t xml:space="preserve"> для</w:t>
      </w:r>
      <w:r w:rsidRPr="005D0E28">
        <w:rPr>
          <w:rFonts w:ascii="Times New Roman" w:hAnsi="Times New Roman" w:cs="Times New Roman"/>
          <w:sz w:val="28"/>
          <w:szCs w:val="28"/>
          <w:lang w:val="uk-UA"/>
        </w:rPr>
        <w:t xml:space="preserve"> проєктування </w:t>
      </w:r>
      <w:r w:rsidR="005D0E28" w:rsidRPr="005D0E28">
        <w:rPr>
          <w:rFonts w:ascii="Times New Roman" w:hAnsi="Times New Roman" w:cs="Times New Roman"/>
          <w:sz w:val="28"/>
          <w:szCs w:val="28"/>
          <w:lang w:val="uk-UA"/>
        </w:rPr>
        <w:t xml:space="preserve">фотокниги </w:t>
      </w:r>
      <w:r w:rsidRPr="005D0E28">
        <w:rPr>
          <w:rFonts w:ascii="Times New Roman" w:hAnsi="Times New Roman" w:cs="Times New Roman"/>
          <w:sz w:val="28"/>
          <w:szCs w:val="28"/>
          <w:lang w:val="uk-UA"/>
        </w:rPr>
        <w:t>книги, описано методичні рекомендації для дизайнерів та викладачів з розробки персонального матеріалу. Охарактеризовано навички та риси, які необхідні для того, щоб стати професійним графічним дизайнером. Описано етапи становлення дизайнера.</w:t>
      </w:r>
      <w:r w:rsidRPr="00B069C9">
        <w:rPr>
          <w:rFonts w:ascii="Times New Roman" w:hAnsi="Times New Roman" w:cs="Times New Roman"/>
          <w:sz w:val="28"/>
          <w:szCs w:val="28"/>
          <w:lang w:val="uk-UA"/>
        </w:rPr>
        <w:t xml:space="preserve"> </w:t>
      </w:r>
    </w:p>
    <w:p w14:paraId="1485CFBB" w14:textId="6C7EF34D" w:rsidR="00F93FCD" w:rsidRDefault="00F93FCD" w:rsidP="00F93FCD">
      <w:pPr>
        <w:spacing w:after="0" w:line="360" w:lineRule="auto"/>
        <w:ind w:firstLine="709"/>
        <w:jc w:val="both"/>
        <w:rPr>
          <w:rFonts w:ascii="Times New Roman" w:hAnsi="Times New Roman" w:cs="Times New Roman"/>
          <w:sz w:val="28"/>
          <w:szCs w:val="28"/>
          <w:lang w:val="uk-UA"/>
        </w:rPr>
      </w:pPr>
    </w:p>
    <w:p w14:paraId="1357740D" w14:textId="1D0BC927" w:rsidR="00F93FCD" w:rsidRDefault="00F93FCD" w:rsidP="00F93FCD">
      <w:pPr>
        <w:spacing w:after="0" w:line="360" w:lineRule="auto"/>
        <w:ind w:firstLine="709"/>
        <w:jc w:val="both"/>
        <w:rPr>
          <w:rFonts w:ascii="Times New Roman" w:hAnsi="Times New Roman" w:cs="Times New Roman"/>
          <w:sz w:val="28"/>
          <w:szCs w:val="28"/>
          <w:lang w:val="uk-UA"/>
        </w:rPr>
      </w:pPr>
    </w:p>
    <w:p w14:paraId="68309A02" w14:textId="2B912B73" w:rsidR="00F93FCD" w:rsidRDefault="00F93FCD" w:rsidP="00F93FCD">
      <w:pPr>
        <w:spacing w:after="0" w:line="360" w:lineRule="auto"/>
        <w:ind w:firstLine="709"/>
        <w:jc w:val="both"/>
        <w:rPr>
          <w:rFonts w:ascii="Times New Roman" w:hAnsi="Times New Roman" w:cs="Times New Roman"/>
          <w:sz w:val="28"/>
          <w:szCs w:val="28"/>
          <w:lang w:val="uk-UA"/>
        </w:rPr>
      </w:pPr>
    </w:p>
    <w:p w14:paraId="7B3CA3C1" w14:textId="6063202B" w:rsidR="00F93FCD" w:rsidRDefault="00F93FCD" w:rsidP="00F93FCD">
      <w:pPr>
        <w:spacing w:after="0" w:line="360" w:lineRule="auto"/>
        <w:ind w:firstLine="709"/>
        <w:jc w:val="both"/>
        <w:rPr>
          <w:rFonts w:ascii="Times New Roman" w:hAnsi="Times New Roman" w:cs="Times New Roman"/>
          <w:sz w:val="28"/>
          <w:szCs w:val="28"/>
          <w:lang w:val="uk-UA"/>
        </w:rPr>
      </w:pPr>
    </w:p>
    <w:p w14:paraId="55D5F19A" w14:textId="0BA294F0" w:rsidR="00F93FCD" w:rsidRDefault="00F93FCD" w:rsidP="00F93FCD">
      <w:pPr>
        <w:spacing w:after="0" w:line="360" w:lineRule="auto"/>
        <w:ind w:firstLine="709"/>
        <w:jc w:val="both"/>
        <w:rPr>
          <w:rFonts w:ascii="Times New Roman" w:hAnsi="Times New Roman" w:cs="Times New Roman"/>
          <w:sz w:val="28"/>
          <w:szCs w:val="28"/>
          <w:lang w:val="uk-UA"/>
        </w:rPr>
      </w:pPr>
    </w:p>
    <w:p w14:paraId="7738758E" w14:textId="4C02B588" w:rsidR="00F93FCD" w:rsidRDefault="00F93FCD" w:rsidP="00F93FCD">
      <w:pPr>
        <w:spacing w:after="0" w:line="360" w:lineRule="auto"/>
        <w:ind w:firstLine="709"/>
        <w:jc w:val="both"/>
        <w:rPr>
          <w:rFonts w:ascii="Times New Roman" w:hAnsi="Times New Roman" w:cs="Times New Roman"/>
          <w:sz w:val="28"/>
          <w:szCs w:val="28"/>
          <w:lang w:val="uk-UA"/>
        </w:rPr>
      </w:pPr>
    </w:p>
    <w:p w14:paraId="1EFB0072" w14:textId="1E4CC752" w:rsidR="00F93FCD" w:rsidRDefault="00F93FCD" w:rsidP="00F93FCD">
      <w:pPr>
        <w:spacing w:after="0" w:line="360" w:lineRule="auto"/>
        <w:ind w:firstLine="709"/>
        <w:jc w:val="both"/>
        <w:rPr>
          <w:rFonts w:ascii="Times New Roman" w:hAnsi="Times New Roman" w:cs="Times New Roman"/>
          <w:sz w:val="28"/>
          <w:szCs w:val="28"/>
          <w:lang w:val="uk-UA"/>
        </w:rPr>
      </w:pPr>
    </w:p>
    <w:p w14:paraId="02874738" w14:textId="1AC3EC30" w:rsidR="00F93FCD" w:rsidRDefault="00F93FCD" w:rsidP="00F93FCD">
      <w:pPr>
        <w:spacing w:after="0" w:line="360" w:lineRule="auto"/>
        <w:ind w:firstLine="709"/>
        <w:jc w:val="both"/>
        <w:rPr>
          <w:rFonts w:ascii="Times New Roman" w:hAnsi="Times New Roman" w:cs="Times New Roman"/>
          <w:sz w:val="28"/>
          <w:szCs w:val="28"/>
          <w:lang w:val="uk-UA"/>
        </w:rPr>
      </w:pPr>
    </w:p>
    <w:p w14:paraId="6948B3CC" w14:textId="25267918" w:rsidR="00F93FCD" w:rsidRDefault="00F93FCD" w:rsidP="00F93FCD">
      <w:pPr>
        <w:spacing w:after="0" w:line="360" w:lineRule="auto"/>
        <w:ind w:firstLine="709"/>
        <w:jc w:val="both"/>
        <w:rPr>
          <w:rFonts w:ascii="Times New Roman" w:hAnsi="Times New Roman" w:cs="Times New Roman"/>
          <w:sz w:val="28"/>
          <w:szCs w:val="28"/>
          <w:lang w:val="uk-UA"/>
        </w:rPr>
      </w:pPr>
    </w:p>
    <w:p w14:paraId="50005B58" w14:textId="38BD1FB4" w:rsidR="00F93FCD" w:rsidRDefault="00F93FCD" w:rsidP="00F93FCD">
      <w:pPr>
        <w:spacing w:after="0" w:line="360" w:lineRule="auto"/>
        <w:ind w:firstLine="709"/>
        <w:jc w:val="both"/>
        <w:rPr>
          <w:rFonts w:ascii="Times New Roman" w:hAnsi="Times New Roman" w:cs="Times New Roman"/>
          <w:sz w:val="28"/>
          <w:szCs w:val="28"/>
          <w:lang w:val="uk-UA"/>
        </w:rPr>
      </w:pPr>
    </w:p>
    <w:p w14:paraId="4A7602F9" w14:textId="4EF5B75A" w:rsidR="00275620" w:rsidRDefault="00275620" w:rsidP="00F93FCD">
      <w:pPr>
        <w:spacing w:after="0" w:line="360" w:lineRule="auto"/>
        <w:ind w:firstLine="709"/>
        <w:jc w:val="both"/>
        <w:rPr>
          <w:rFonts w:ascii="Times New Roman" w:hAnsi="Times New Roman" w:cs="Times New Roman"/>
          <w:sz w:val="28"/>
          <w:szCs w:val="28"/>
          <w:lang w:val="uk-UA"/>
        </w:rPr>
      </w:pPr>
    </w:p>
    <w:p w14:paraId="4387CADE" w14:textId="77777777" w:rsidR="00275620" w:rsidRDefault="00275620">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D11E668" w14:textId="6CB2DF56" w:rsidR="00275620" w:rsidRPr="00275620" w:rsidRDefault="00275620" w:rsidP="00275620">
      <w:pPr>
        <w:spacing w:after="0" w:line="360" w:lineRule="auto"/>
        <w:ind w:firstLine="709"/>
        <w:jc w:val="center"/>
        <w:rPr>
          <w:rFonts w:ascii="Times New Roman" w:hAnsi="Times New Roman" w:cs="Times New Roman"/>
          <w:b/>
          <w:bCs/>
          <w:sz w:val="28"/>
          <w:szCs w:val="28"/>
          <w:lang w:val="uk-UA"/>
        </w:rPr>
      </w:pPr>
      <w:r w:rsidRPr="00275620">
        <w:rPr>
          <w:rFonts w:ascii="Times New Roman" w:hAnsi="Times New Roman" w:cs="Times New Roman"/>
          <w:b/>
          <w:bCs/>
          <w:sz w:val="28"/>
          <w:szCs w:val="28"/>
          <w:lang w:val="uk-UA"/>
        </w:rPr>
        <w:lastRenderedPageBreak/>
        <w:t>ВИСНОВКИ</w:t>
      </w:r>
    </w:p>
    <w:p w14:paraId="608E1B30" w14:textId="77777777" w:rsidR="00275620" w:rsidRDefault="00275620" w:rsidP="00F93FC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br/>
      </w:r>
      <w:r>
        <w:rPr>
          <w:rFonts w:ascii="Times New Roman" w:hAnsi="Times New Roman" w:cs="Times New Roman"/>
          <w:sz w:val="28"/>
          <w:szCs w:val="28"/>
          <w:lang w:val="uk-UA"/>
        </w:rPr>
        <w:tab/>
      </w:r>
      <w:r w:rsidRPr="00275620">
        <w:rPr>
          <w:rFonts w:ascii="Times New Roman" w:hAnsi="Times New Roman" w:cs="Times New Roman"/>
          <w:sz w:val="28"/>
          <w:szCs w:val="28"/>
          <w:lang w:val="uk-UA"/>
        </w:rPr>
        <w:t xml:space="preserve">У даному дослідженні вивчено виникнення та еволюцію </w:t>
      </w:r>
      <w:proofErr w:type="spellStart"/>
      <w:r w:rsidRPr="00275620">
        <w:rPr>
          <w:rFonts w:ascii="Times New Roman" w:hAnsi="Times New Roman" w:cs="Times New Roman"/>
          <w:sz w:val="28"/>
          <w:szCs w:val="28"/>
          <w:lang w:val="uk-UA"/>
        </w:rPr>
        <w:t>фотовидання</w:t>
      </w:r>
      <w:proofErr w:type="spellEnd"/>
      <w:r w:rsidRPr="00275620">
        <w:rPr>
          <w:rFonts w:ascii="Times New Roman" w:hAnsi="Times New Roman" w:cs="Times New Roman"/>
          <w:sz w:val="28"/>
          <w:szCs w:val="28"/>
          <w:lang w:val="uk-UA"/>
        </w:rPr>
        <w:t xml:space="preserve"> в контексті різних галузей, зокрема поліграфічної, дизайнерської та видавничої сфер, в тісному взаємодії з розвитком фотографії як технічного та мистецького явища. Зосереджуючись на розумінні фотографії як унікальної форми висловлення, виявлено її вплив на формування та трансформацію </w:t>
      </w:r>
      <w:proofErr w:type="spellStart"/>
      <w:r w:rsidRPr="00275620">
        <w:rPr>
          <w:rFonts w:ascii="Times New Roman" w:hAnsi="Times New Roman" w:cs="Times New Roman"/>
          <w:sz w:val="28"/>
          <w:szCs w:val="28"/>
          <w:lang w:val="uk-UA"/>
        </w:rPr>
        <w:t>фотовидання</w:t>
      </w:r>
      <w:proofErr w:type="spellEnd"/>
      <w:r w:rsidRPr="00275620">
        <w:rPr>
          <w:rFonts w:ascii="Times New Roman" w:hAnsi="Times New Roman" w:cs="Times New Roman"/>
          <w:sz w:val="28"/>
          <w:szCs w:val="28"/>
          <w:lang w:val="uk-UA"/>
        </w:rPr>
        <w:t>.</w:t>
      </w:r>
    </w:p>
    <w:p w14:paraId="4E7A2E4D" w14:textId="77777777"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Також визначено фотоальбом як конкретний вид видання, спрямований на відтворення реальності, де візуальне зображення виявляється більш домінуючим за змістом і обсягом, порівняно з вербальним викладом. В аналізі виокремлено сутність структурного та функціонального підходів до визначення поняття "фотокнига", розкриваючи їх взаємозв'язок та значущість.</w:t>
      </w:r>
    </w:p>
    <w:p w14:paraId="1D7FE80B" w14:textId="51A5CD73" w:rsidR="00F93FCD"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Додатково, запропоновано концепцію фотокниги як особливого продукту у галузі видавничої, мистецької та дизайнерської діяльності. Виокремлено, що фотокнига спрямована на збереження та трансляцію ідей, цінностей, почуттів, смислів та значень просторово-часового континууму світу. Це досягається за допомогою досягнення пластичної єдності тексту, фотознімків та дизайну, що в своєму комплексі створює унікальний продукт, спроможний ефективно виражати та уособлювати різноманітні аспекти культурної спадщини та власної ідентичності.</w:t>
      </w:r>
    </w:p>
    <w:p w14:paraId="6F9F202B" w14:textId="77777777"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Виділено концептуальну спільність різноманітних підходів, таких як психоаналітичний, соціально-критичний, </w:t>
      </w:r>
      <w:proofErr w:type="spellStart"/>
      <w:r w:rsidRPr="00275620">
        <w:rPr>
          <w:rFonts w:ascii="Times New Roman" w:hAnsi="Times New Roman" w:cs="Times New Roman"/>
          <w:sz w:val="28"/>
          <w:szCs w:val="28"/>
          <w:lang w:val="uk-UA"/>
        </w:rPr>
        <w:t>деконструктивістський</w:t>
      </w:r>
      <w:proofErr w:type="spellEnd"/>
      <w:r w:rsidRPr="00275620">
        <w:rPr>
          <w:rFonts w:ascii="Times New Roman" w:hAnsi="Times New Roman" w:cs="Times New Roman"/>
          <w:sz w:val="28"/>
          <w:szCs w:val="28"/>
          <w:lang w:val="uk-UA"/>
        </w:rPr>
        <w:t xml:space="preserve">, </w:t>
      </w:r>
      <w:proofErr w:type="spellStart"/>
      <w:r w:rsidRPr="00275620">
        <w:rPr>
          <w:rFonts w:ascii="Times New Roman" w:hAnsi="Times New Roman" w:cs="Times New Roman"/>
          <w:sz w:val="28"/>
          <w:szCs w:val="28"/>
          <w:lang w:val="uk-UA"/>
        </w:rPr>
        <w:t>герменевтичний</w:t>
      </w:r>
      <w:proofErr w:type="spellEnd"/>
      <w:r w:rsidRPr="00275620">
        <w:rPr>
          <w:rFonts w:ascii="Times New Roman" w:hAnsi="Times New Roman" w:cs="Times New Roman"/>
          <w:sz w:val="28"/>
          <w:szCs w:val="28"/>
          <w:lang w:val="uk-UA"/>
        </w:rPr>
        <w:t>, семіотичний, структуралістський та дискурсивний, у відношенні до аналізу візуального та візуальності. Підкреслено, що, незважаючи на методологічні відмінності цих підходів, вони спільно висвітлюють візуальні зображення як механічні відтворення соціальної реальності, які служать засобом ідентифікації з певною соціальною групою та визначення статусу та поведінкових норм.</w:t>
      </w:r>
    </w:p>
    <w:p w14:paraId="51C0C6EA" w14:textId="4FBED376"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lastRenderedPageBreak/>
        <w:t>Далі розглядаються принципи досягнення композиційної цілісності та передачі основної ідеї видання за допомогою використання фотоматеріалу через повторення, ритм, симетрію.</w:t>
      </w:r>
    </w:p>
    <w:p w14:paraId="60C78E3D" w14:textId="6F3941D6"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Зазначено, що ключовою ідеєю </w:t>
      </w:r>
      <w:proofErr w:type="spellStart"/>
      <w:r w:rsidRPr="00275620">
        <w:rPr>
          <w:rFonts w:ascii="Times New Roman" w:hAnsi="Times New Roman" w:cs="Times New Roman"/>
          <w:sz w:val="28"/>
          <w:szCs w:val="28"/>
          <w:lang w:val="uk-UA"/>
        </w:rPr>
        <w:t>фотоантології</w:t>
      </w:r>
      <w:proofErr w:type="spellEnd"/>
      <w:r w:rsidRPr="00275620">
        <w:rPr>
          <w:rFonts w:ascii="Times New Roman" w:hAnsi="Times New Roman" w:cs="Times New Roman"/>
          <w:sz w:val="28"/>
          <w:szCs w:val="28"/>
          <w:lang w:val="uk-UA"/>
        </w:rPr>
        <w:t xml:space="preserve"> є метафора "дороги" та "повернення" до передбачуваного шляху творчості фотохудожника, що об'єднує символічне переміщення через декілька ліній наступних бінарних опозицій: архітектура - природа; складність - простота; надлишкове - необхідне; штучне – природне; відносини - тілесність. Другорядним мотивом видання є переосмислення досвіду "споконвічного" та "рідного" під час такого переміщення.</w:t>
      </w:r>
    </w:p>
    <w:p w14:paraId="2FC1D5E2" w14:textId="48B72D21"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Зосереджено увагу на тому, що семіотичний дискурс розглядає </w:t>
      </w:r>
      <w:proofErr w:type="spellStart"/>
      <w:r w:rsidRPr="00275620">
        <w:rPr>
          <w:rFonts w:ascii="Times New Roman" w:hAnsi="Times New Roman" w:cs="Times New Roman"/>
          <w:sz w:val="28"/>
          <w:szCs w:val="28"/>
          <w:lang w:val="uk-UA"/>
        </w:rPr>
        <w:t>фотовидання</w:t>
      </w:r>
      <w:proofErr w:type="spellEnd"/>
      <w:r w:rsidRPr="00275620">
        <w:rPr>
          <w:rFonts w:ascii="Times New Roman" w:hAnsi="Times New Roman" w:cs="Times New Roman"/>
          <w:sz w:val="28"/>
          <w:szCs w:val="28"/>
          <w:lang w:val="uk-UA"/>
        </w:rPr>
        <w:t xml:space="preserve"> як акт комунікації. Семіотичний аналіз забезпечує концептуалізацію візуального тексту та пропонує ефективні параметри аналізу змісту фотоматеріалу у </w:t>
      </w:r>
      <w:proofErr w:type="spellStart"/>
      <w:r w:rsidRPr="00275620">
        <w:rPr>
          <w:rFonts w:ascii="Times New Roman" w:hAnsi="Times New Roman" w:cs="Times New Roman"/>
          <w:sz w:val="28"/>
          <w:szCs w:val="28"/>
          <w:lang w:val="uk-UA"/>
        </w:rPr>
        <w:t>фотовиданні</w:t>
      </w:r>
      <w:proofErr w:type="spellEnd"/>
      <w:r w:rsidR="00BE3EB9">
        <w:rPr>
          <w:rFonts w:ascii="Times New Roman" w:hAnsi="Times New Roman" w:cs="Times New Roman"/>
          <w:sz w:val="28"/>
          <w:szCs w:val="28"/>
          <w:lang w:val="uk-UA"/>
        </w:rPr>
        <w:t>.</w:t>
      </w:r>
    </w:p>
    <w:p w14:paraId="6C3B0473" w14:textId="474C8967"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Розглянута композиційна інтерпретація як інструмент аналізу змісту і форми зображення через вивчення походження, матеріалу, техніки і стилістики зображення. Виділено ключові компоненти композиційної інтерпретації: зміст, колір (відтінок, насиченість, контраст), просторова організація зображення (перспектива і кут зору).Детально розглянуті функції </w:t>
      </w:r>
      <w:proofErr w:type="spellStart"/>
      <w:r w:rsidRPr="00275620">
        <w:rPr>
          <w:rFonts w:ascii="Times New Roman" w:hAnsi="Times New Roman" w:cs="Times New Roman"/>
          <w:sz w:val="28"/>
          <w:szCs w:val="28"/>
          <w:lang w:val="uk-UA"/>
        </w:rPr>
        <w:t>фотовидань</w:t>
      </w:r>
      <w:proofErr w:type="spellEnd"/>
      <w:r w:rsidRPr="00275620">
        <w:rPr>
          <w:rFonts w:ascii="Times New Roman" w:hAnsi="Times New Roman" w:cs="Times New Roman"/>
          <w:sz w:val="28"/>
          <w:szCs w:val="28"/>
          <w:lang w:val="uk-UA"/>
        </w:rPr>
        <w:t xml:space="preserve">. Книжкові та журнальні видання фотоматеріалів представлено як "носії" вираження творчих інтенцій фотомайстрів та збереження їх фотографічних творів для історії. Відзначено роль фотоальбомів та </w:t>
      </w:r>
      <w:proofErr w:type="spellStart"/>
      <w:r w:rsidRPr="00275620">
        <w:rPr>
          <w:rFonts w:ascii="Times New Roman" w:hAnsi="Times New Roman" w:cs="Times New Roman"/>
          <w:sz w:val="28"/>
          <w:szCs w:val="28"/>
          <w:lang w:val="uk-UA"/>
        </w:rPr>
        <w:t>фотокниг</w:t>
      </w:r>
      <w:proofErr w:type="spellEnd"/>
      <w:r w:rsidRPr="00275620">
        <w:rPr>
          <w:rFonts w:ascii="Times New Roman" w:hAnsi="Times New Roman" w:cs="Times New Roman"/>
          <w:sz w:val="28"/>
          <w:szCs w:val="28"/>
          <w:lang w:val="uk-UA"/>
        </w:rPr>
        <w:t xml:space="preserve"> у виконанні медіуму в комунікативній взаємодії фотографії з глядачем.</w:t>
      </w:r>
    </w:p>
    <w:p w14:paraId="7601328E" w14:textId="77777777"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Проведено аналіз стилістичного принципу організації фотознімків у підпорядкуванні композиції, ракурсу і кольору семантично-смисловому змісту </w:t>
      </w:r>
      <w:proofErr w:type="spellStart"/>
      <w:r w:rsidRPr="00275620">
        <w:rPr>
          <w:rFonts w:ascii="Times New Roman" w:hAnsi="Times New Roman" w:cs="Times New Roman"/>
          <w:sz w:val="28"/>
          <w:szCs w:val="28"/>
          <w:lang w:val="uk-UA"/>
        </w:rPr>
        <w:t>фотовидання</w:t>
      </w:r>
      <w:proofErr w:type="spellEnd"/>
      <w:r w:rsidRPr="00275620">
        <w:rPr>
          <w:rFonts w:ascii="Times New Roman" w:hAnsi="Times New Roman" w:cs="Times New Roman"/>
          <w:sz w:val="28"/>
          <w:szCs w:val="28"/>
          <w:lang w:val="uk-UA"/>
        </w:rPr>
        <w:t xml:space="preserve">. Вивчено метод досягнення єдності та цілісності твору через формування системи внутрішніх </w:t>
      </w:r>
      <w:proofErr w:type="spellStart"/>
      <w:r w:rsidRPr="00275620">
        <w:rPr>
          <w:rFonts w:ascii="Times New Roman" w:hAnsi="Times New Roman" w:cs="Times New Roman"/>
          <w:sz w:val="28"/>
          <w:szCs w:val="28"/>
          <w:lang w:val="uk-UA"/>
        </w:rPr>
        <w:t>зв’язків</w:t>
      </w:r>
      <w:proofErr w:type="spellEnd"/>
      <w:r w:rsidRPr="00275620">
        <w:rPr>
          <w:rFonts w:ascii="Times New Roman" w:hAnsi="Times New Roman" w:cs="Times New Roman"/>
          <w:sz w:val="28"/>
          <w:szCs w:val="28"/>
          <w:lang w:val="uk-UA"/>
        </w:rPr>
        <w:t xml:space="preserve"> між образотворчими і текстовими елементами у впорядкуванні фотографій в </w:t>
      </w:r>
      <w:proofErr w:type="spellStart"/>
      <w:r w:rsidRPr="00275620">
        <w:rPr>
          <w:rFonts w:ascii="Times New Roman" w:hAnsi="Times New Roman" w:cs="Times New Roman"/>
          <w:sz w:val="28"/>
          <w:szCs w:val="28"/>
          <w:lang w:val="uk-UA"/>
        </w:rPr>
        <w:t>фотовиданні</w:t>
      </w:r>
      <w:proofErr w:type="spellEnd"/>
      <w:r w:rsidRPr="00275620">
        <w:rPr>
          <w:rFonts w:ascii="Times New Roman" w:hAnsi="Times New Roman" w:cs="Times New Roman"/>
          <w:sz w:val="28"/>
          <w:szCs w:val="28"/>
          <w:lang w:val="uk-UA"/>
        </w:rPr>
        <w:t>.</w:t>
      </w:r>
    </w:p>
    <w:p w14:paraId="029FAC1A" w14:textId="289EAEFB"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Теоретико-методологічний аналіз дозволяє зробити висновок стосовно алгоритму аналізу дизайну фотокниги: пікселі, світлові плями; об'єкти і </w:t>
      </w:r>
      <w:r w:rsidRPr="00275620">
        <w:rPr>
          <w:rFonts w:ascii="Times New Roman" w:hAnsi="Times New Roman" w:cs="Times New Roman"/>
          <w:sz w:val="28"/>
          <w:szCs w:val="28"/>
          <w:lang w:val="uk-UA"/>
        </w:rPr>
        <w:lastRenderedPageBreak/>
        <w:t>предмети, люди; композиція, структура; художня образність, прийоми виразності; фотографія як текст та дискурс, який має різні рівні.</w:t>
      </w:r>
    </w:p>
    <w:p w14:paraId="64565048" w14:textId="77777777" w:rsidR="00BE3EB9"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Акцентовано важливість використання для дослідження</w:t>
      </w:r>
      <w:r w:rsidR="00BE3EB9">
        <w:rPr>
          <w:rFonts w:ascii="Times New Roman" w:hAnsi="Times New Roman" w:cs="Times New Roman"/>
          <w:sz w:val="28"/>
          <w:szCs w:val="28"/>
          <w:lang w:val="uk-UA"/>
        </w:rPr>
        <w:t xml:space="preserve"> </w:t>
      </w:r>
      <w:r w:rsidRPr="00275620">
        <w:rPr>
          <w:rFonts w:ascii="Times New Roman" w:hAnsi="Times New Roman" w:cs="Times New Roman"/>
          <w:sz w:val="28"/>
          <w:szCs w:val="28"/>
          <w:lang w:val="uk-UA"/>
        </w:rPr>
        <w:t xml:space="preserve">змісту </w:t>
      </w:r>
      <w:proofErr w:type="spellStart"/>
      <w:r w:rsidRPr="00275620">
        <w:rPr>
          <w:rFonts w:ascii="Times New Roman" w:hAnsi="Times New Roman" w:cs="Times New Roman"/>
          <w:sz w:val="28"/>
          <w:szCs w:val="28"/>
          <w:lang w:val="uk-UA"/>
        </w:rPr>
        <w:t>фотовидання</w:t>
      </w:r>
      <w:proofErr w:type="spellEnd"/>
      <w:r w:rsidRPr="00275620">
        <w:rPr>
          <w:rFonts w:ascii="Times New Roman" w:hAnsi="Times New Roman" w:cs="Times New Roman"/>
          <w:sz w:val="28"/>
          <w:szCs w:val="28"/>
          <w:lang w:val="uk-UA"/>
        </w:rPr>
        <w:t xml:space="preserve"> таких параметрів аналізу: статус і режим функціонування фотографії; мета та завдання, які ставив перед собою фотограф</w:t>
      </w:r>
      <w:r w:rsidR="00BE3EB9">
        <w:rPr>
          <w:rFonts w:ascii="Times New Roman" w:hAnsi="Times New Roman" w:cs="Times New Roman"/>
          <w:sz w:val="28"/>
          <w:szCs w:val="28"/>
          <w:lang w:val="uk-UA"/>
        </w:rPr>
        <w:t>и</w:t>
      </w:r>
      <w:r w:rsidRPr="00275620">
        <w:rPr>
          <w:rFonts w:ascii="Times New Roman" w:hAnsi="Times New Roman" w:cs="Times New Roman"/>
          <w:sz w:val="28"/>
          <w:szCs w:val="28"/>
          <w:lang w:val="uk-UA"/>
        </w:rPr>
        <w:t>; функції фотографії і її соціальну роль; визначення культурного та історичного контексту; особливості сприйняття та інтерпретації фотографії глядачем.</w:t>
      </w:r>
    </w:p>
    <w:p w14:paraId="6AECEEB2" w14:textId="77777777" w:rsidR="00BE3EB9"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Зазначено, що семіотичний аналіз візуального тексту є підготовчим етапом для змістовного структурного аналізу, де структурна інтерпретація розглядає соціальні ситуації і явища, представлені на знімках, як типові. З цієї точки зору, зафіксовані події є соціальними фактами, які відображають функціонування соціальних структур, що залишаються прихованими від безпосереднього спостереження. Структурна інтерпретація ґрунтується на виявленні іманентних елементів соціального життя: </w:t>
      </w:r>
      <w:proofErr w:type="spellStart"/>
      <w:r w:rsidRPr="00275620">
        <w:rPr>
          <w:rFonts w:ascii="Times New Roman" w:hAnsi="Times New Roman" w:cs="Times New Roman"/>
          <w:sz w:val="28"/>
          <w:szCs w:val="28"/>
          <w:lang w:val="uk-UA"/>
        </w:rPr>
        <w:t>інтеракцій</w:t>
      </w:r>
      <w:proofErr w:type="spellEnd"/>
      <w:r w:rsidRPr="00275620">
        <w:rPr>
          <w:rFonts w:ascii="Times New Roman" w:hAnsi="Times New Roman" w:cs="Times New Roman"/>
          <w:sz w:val="28"/>
          <w:szCs w:val="28"/>
          <w:lang w:val="uk-UA"/>
        </w:rPr>
        <w:t>, норм, ідей і можливостей.</w:t>
      </w:r>
    </w:p>
    <w:p w14:paraId="4D863446" w14:textId="77777777" w:rsidR="00BE3EB9"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 xml:space="preserve">Розкрито розуміння ролі графічної концепції з точки зору функціонального підходу, особливості авторської фотокниги як </w:t>
      </w:r>
      <w:proofErr w:type="spellStart"/>
      <w:r w:rsidRPr="00275620">
        <w:rPr>
          <w:rFonts w:ascii="Times New Roman" w:hAnsi="Times New Roman" w:cs="Times New Roman"/>
          <w:sz w:val="28"/>
          <w:szCs w:val="28"/>
          <w:lang w:val="uk-UA"/>
        </w:rPr>
        <w:t>продукта</w:t>
      </w:r>
      <w:proofErr w:type="spellEnd"/>
      <w:r w:rsidRPr="00275620">
        <w:rPr>
          <w:rFonts w:ascii="Times New Roman" w:hAnsi="Times New Roman" w:cs="Times New Roman"/>
          <w:sz w:val="28"/>
          <w:szCs w:val="28"/>
          <w:lang w:val="uk-UA"/>
        </w:rPr>
        <w:t xml:space="preserve"> дизайнерських та мистецьких практик.</w:t>
      </w:r>
    </w:p>
    <w:p w14:paraId="2A805DBF" w14:textId="77777777" w:rsidR="00BE3EB9"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Проаналізовано причини стандартизації дизайну сучасної фотокниги та розглянуто оригінальність дизайну як атрибуту сучасної фотокниги. З’ясовано роль та місце дизайну у процесі створення фотокниги, який розглядається як інструмент лаконічного та естетичного оформлення змісту (концепції, ідеї) книги та засіб візуальної комунікації.</w:t>
      </w:r>
    </w:p>
    <w:p w14:paraId="0286ADCB" w14:textId="19992B13" w:rsidR="00275620" w:rsidRDefault="00275620" w:rsidP="00F93FCD">
      <w:pPr>
        <w:spacing w:after="0" w:line="360" w:lineRule="auto"/>
        <w:ind w:firstLine="709"/>
        <w:jc w:val="both"/>
        <w:rPr>
          <w:rFonts w:ascii="Times New Roman" w:hAnsi="Times New Roman" w:cs="Times New Roman"/>
          <w:sz w:val="28"/>
          <w:szCs w:val="28"/>
          <w:lang w:val="uk-UA"/>
        </w:rPr>
      </w:pPr>
      <w:r w:rsidRPr="00275620">
        <w:rPr>
          <w:rFonts w:ascii="Times New Roman" w:hAnsi="Times New Roman" w:cs="Times New Roman"/>
          <w:sz w:val="28"/>
          <w:szCs w:val="28"/>
          <w:lang w:val="uk-UA"/>
        </w:rPr>
        <w:t>Зазначено, що спроектована фотокнига може бути використана як науковий або навчальний матеріал, який ілюструє історичні факти створення української фотографії. Книга дає можливість ознайомитися з творчістю видатних винахідників та митців, які вплинули на розвиток фотографії та внесли свій значущий вклад в історію.</w:t>
      </w:r>
    </w:p>
    <w:p w14:paraId="241644B5" w14:textId="77777777" w:rsidR="00BE3EB9" w:rsidRPr="00B069C9" w:rsidRDefault="00BE3EB9" w:rsidP="00F93FCD">
      <w:pPr>
        <w:spacing w:after="0" w:line="360" w:lineRule="auto"/>
        <w:ind w:firstLine="709"/>
        <w:jc w:val="both"/>
        <w:rPr>
          <w:rFonts w:ascii="Times New Roman" w:hAnsi="Times New Roman" w:cs="Times New Roman"/>
          <w:sz w:val="28"/>
          <w:szCs w:val="28"/>
          <w:lang w:val="uk-UA"/>
        </w:rPr>
      </w:pPr>
    </w:p>
    <w:p w14:paraId="526D6F21" w14:textId="77777777" w:rsidR="00A9649F" w:rsidRPr="00725A67" w:rsidRDefault="00A9649F" w:rsidP="00546D83">
      <w:pPr>
        <w:pStyle w:val="3"/>
        <w:tabs>
          <w:tab w:val="left" w:pos="1080"/>
        </w:tabs>
        <w:spacing w:after="0" w:line="360" w:lineRule="auto"/>
        <w:ind w:firstLine="709"/>
        <w:jc w:val="both"/>
        <w:rPr>
          <w:bCs/>
          <w:spacing w:val="-2"/>
          <w:sz w:val="28"/>
          <w:szCs w:val="28"/>
        </w:rPr>
      </w:pPr>
    </w:p>
    <w:p w14:paraId="16E1103E" w14:textId="39C298D9" w:rsidR="00653234" w:rsidRPr="00725A67" w:rsidRDefault="00E90291" w:rsidP="00E90291">
      <w:pPr>
        <w:spacing w:after="0" w:line="360" w:lineRule="auto"/>
        <w:jc w:val="center"/>
        <w:rPr>
          <w:rFonts w:ascii="Times New Roman" w:hAnsi="Times New Roman" w:cs="Times New Roman"/>
          <w:b/>
          <w:bCs/>
          <w:sz w:val="28"/>
          <w:szCs w:val="28"/>
          <w:lang w:val="uk-UA"/>
        </w:rPr>
      </w:pPr>
      <w:r w:rsidRPr="00725A67">
        <w:rPr>
          <w:rFonts w:ascii="Times New Roman" w:hAnsi="Times New Roman" w:cs="Times New Roman"/>
          <w:b/>
          <w:bCs/>
          <w:sz w:val="28"/>
          <w:szCs w:val="28"/>
          <w:lang w:val="uk-UA"/>
        </w:rPr>
        <w:lastRenderedPageBreak/>
        <w:t>СПИСОК ВИКОРИСТАНИХ ДЖЕРЕЛ</w:t>
      </w:r>
    </w:p>
    <w:p w14:paraId="796E8A01" w14:textId="20B14C04" w:rsidR="00E90291" w:rsidRPr="00725A67" w:rsidRDefault="00E90291" w:rsidP="00E90291">
      <w:pPr>
        <w:spacing w:after="0" w:line="360" w:lineRule="auto"/>
        <w:jc w:val="center"/>
        <w:rPr>
          <w:rFonts w:ascii="Times New Roman" w:hAnsi="Times New Roman" w:cs="Times New Roman"/>
          <w:b/>
          <w:bCs/>
          <w:sz w:val="28"/>
          <w:szCs w:val="28"/>
          <w:lang w:val="uk-UA"/>
        </w:rPr>
      </w:pPr>
    </w:p>
    <w:p w14:paraId="244A35F1" w14:textId="77777777" w:rsidR="00805CF6" w:rsidRPr="00725A67" w:rsidRDefault="00805CF6" w:rsidP="00805CF6">
      <w:pPr>
        <w:numPr>
          <w:ilvl w:val="0"/>
          <w:numId w:val="14"/>
        </w:numPr>
        <w:spacing w:after="0" w:line="360" w:lineRule="auto"/>
        <w:ind w:left="0" w:firstLine="709"/>
        <w:contextualSpacing/>
        <w:jc w:val="both"/>
        <w:rPr>
          <w:rFonts w:ascii="Times New Roman" w:hAnsi="Times New Roman"/>
          <w:color w:val="000000"/>
          <w:sz w:val="28"/>
          <w:szCs w:val="28"/>
          <w:shd w:val="clear" w:color="auto" w:fill="FFFFFF"/>
          <w:lang w:val="uk-UA"/>
        </w:rPr>
      </w:pPr>
      <w:proofErr w:type="spellStart"/>
      <w:r w:rsidRPr="00725A67">
        <w:rPr>
          <w:rFonts w:ascii="Times New Roman" w:hAnsi="Times New Roman"/>
          <w:bCs/>
          <w:color w:val="000000"/>
          <w:sz w:val="28"/>
          <w:szCs w:val="28"/>
          <w:lang w:val="uk-UA"/>
        </w:rPr>
        <w:t>Арнхейм</w:t>
      </w:r>
      <w:proofErr w:type="spellEnd"/>
      <w:r w:rsidRPr="00725A67">
        <w:rPr>
          <w:rFonts w:ascii="Times New Roman" w:hAnsi="Times New Roman"/>
          <w:bCs/>
          <w:color w:val="000000"/>
          <w:sz w:val="28"/>
          <w:szCs w:val="28"/>
          <w:lang w:val="uk-UA"/>
        </w:rPr>
        <w:t xml:space="preserve"> Р. </w:t>
      </w:r>
      <w:proofErr w:type="spellStart"/>
      <w:r w:rsidRPr="00725A67">
        <w:rPr>
          <w:rFonts w:ascii="Times New Roman" w:hAnsi="Times New Roman"/>
          <w:bCs/>
          <w:color w:val="000000"/>
          <w:sz w:val="28"/>
          <w:szCs w:val="28"/>
          <w:lang w:val="uk-UA"/>
        </w:rPr>
        <w:t>Новые</w:t>
      </w:r>
      <w:proofErr w:type="spellEnd"/>
      <w:r w:rsidRPr="00725A67">
        <w:rPr>
          <w:rFonts w:ascii="Times New Roman" w:hAnsi="Times New Roman"/>
          <w:bCs/>
          <w:color w:val="000000"/>
          <w:sz w:val="28"/>
          <w:szCs w:val="28"/>
          <w:lang w:val="uk-UA"/>
        </w:rPr>
        <w:t xml:space="preserve"> </w:t>
      </w:r>
      <w:proofErr w:type="spellStart"/>
      <w:r w:rsidRPr="00725A67">
        <w:rPr>
          <w:rFonts w:ascii="Times New Roman" w:hAnsi="Times New Roman"/>
          <w:bCs/>
          <w:color w:val="000000"/>
          <w:sz w:val="28"/>
          <w:szCs w:val="28"/>
          <w:lang w:val="uk-UA"/>
        </w:rPr>
        <w:t>очерки</w:t>
      </w:r>
      <w:proofErr w:type="spellEnd"/>
      <w:r w:rsidRPr="00725A67">
        <w:rPr>
          <w:rFonts w:ascii="Times New Roman" w:hAnsi="Times New Roman"/>
          <w:bCs/>
          <w:color w:val="000000"/>
          <w:sz w:val="28"/>
          <w:szCs w:val="28"/>
          <w:lang w:val="uk-UA"/>
        </w:rPr>
        <w:t xml:space="preserve"> по </w:t>
      </w:r>
      <w:proofErr w:type="spellStart"/>
      <w:r w:rsidRPr="00725A67">
        <w:rPr>
          <w:rFonts w:ascii="Times New Roman" w:hAnsi="Times New Roman"/>
          <w:bCs/>
          <w:color w:val="000000"/>
          <w:sz w:val="28"/>
          <w:szCs w:val="28"/>
          <w:lang w:val="uk-UA"/>
        </w:rPr>
        <w:t>психологии</w:t>
      </w:r>
      <w:proofErr w:type="spellEnd"/>
      <w:r w:rsidRPr="00725A67">
        <w:rPr>
          <w:rFonts w:ascii="Times New Roman" w:hAnsi="Times New Roman"/>
          <w:bCs/>
          <w:color w:val="000000"/>
          <w:sz w:val="28"/>
          <w:szCs w:val="28"/>
          <w:lang w:val="uk-UA"/>
        </w:rPr>
        <w:t xml:space="preserve"> </w:t>
      </w:r>
      <w:proofErr w:type="spellStart"/>
      <w:r w:rsidRPr="00725A67">
        <w:rPr>
          <w:rFonts w:ascii="Times New Roman" w:hAnsi="Times New Roman"/>
          <w:bCs/>
          <w:color w:val="000000"/>
          <w:sz w:val="28"/>
          <w:szCs w:val="28"/>
          <w:lang w:val="uk-UA"/>
        </w:rPr>
        <w:t>искусства</w:t>
      </w:r>
      <w:proofErr w:type="spellEnd"/>
      <w:r w:rsidRPr="00725A67">
        <w:rPr>
          <w:rFonts w:ascii="Times New Roman" w:hAnsi="Times New Roman"/>
          <w:bCs/>
          <w:color w:val="000000"/>
          <w:sz w:val="28"/>
          <w:szCs w:val="28"/>
          <w:lang w:val="uk-UA"/>
        </w:rPr>
        <w:t xml:space="preserve">: Прометей, 1994. </w:t>
      </w:r>
    </w:p>
    <w:p w14:paraId="4E042881" w14:textId="77777777" w:rsidR="00805CF6" w:rsidRPr="00725A67"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725A67">
        <w:rPr>
          <w:rFonts w:ascii="Times New Roman" w:hAnsi="Times New Roman"/>
          <w:color w:val="000000"/>
          <w:sz w:val="28"/>
          <w:szCs w:val="28"/>
          <w:lang w:val="uk-UA"/>
        </w:rPr>
        <w:t>Беньямин</w:t>
      </w:r>
      <w:proofErr w:type="spellEnd"/>
      <w:r w:rsidRPr="00725A67">
        <w:rPr>
          <w:rFonts w:ascii="Times New Roman" w:hAnsi="Times New Roman"/>
          <w:color w:val="000000"/>
          <w:sz w:val="28"/>
          <w:szCs w:val="28"/>
          <w:lang w:val="uk-UA"/>
        </w:rPr>
        <w:t xml:space="preserve"> В. </w:t>
      </w:r>
      <w:r w:rsidRPr="00725A67">
        <w:rPr>
          <w:rStyle w:val="fontstyle21"/>
          <w:rFonts w:ascii="Times New Roman" w:hAnsi="Times New Roman"/>
          <w:color w:val="000000"/>
          <w:sz w:val="28"/>
          <w:szCs w:val="28"/>
          <w:lang w:val="uk-UA"/>
        </w:rPr>
        <w:t xml:space="preserve">Коротка історія фотомистецтва: Ад </w:t>
      </w:r>
      <w:proofErr w:type="spellStart"/>
      <w:r w:rsidRPr="00725A67">
        <w:rPr>
          <w:rStyle w:val="fontstyle21"/>
          <w:rFonts w:ascii="Times New Roman" w:hAnsi="Times New Roman"/>
          <w:color w:val="000000"/>
          <w:sz w:val="28"/>
          <w:szCs w:val="28"/>
          <w:lang w:val="uk-UA"/>
        </w:rPr>
        <w:t>Маргинем</w:t>
      </w:r>
      <w:proofErr w:type="spellEnd"/>
      <w:r w:rsidRPr="00725A67">
        <w:rPr>
          <w:rStyle w:val="fontstyle21"/>
          <w:rFonts w:ascii="Times New Roman" w:hAnsi="Times New Roman"/>
          <w:color w:val="000000"/>
          <w:sz w:val="28"/>
          <w:szCs w:val="28"/>
          <w:lang w:val="uk-UA"/>
        </w:rPr>
        <w:t xml:space="preserve"> Пресс, 2015.</w:t>
      </w:r>
      <w:r w:rsidRPr="00725A67">
        <w:rPr>
          <w:rFonts w:ascii="Times New Roman" w:hAnsi="Times New Roman"/>
          <w:color w:val="000000"/>
          <w:sz w:val="28"/>
          <w:szCs w:val="28"/>
          <w:lang w:val="uk-UA"/>
        </w:rPr>
        <w:t xml:space="preserve"> </w:t>
      </w:r>
    </w:p>
    <w:p w14:paraId="1092C16C" w14:textId="77777777" w:rsidR="00805CF6" w:rsidRPr="00725A67" w:rsidRDefault="00805CF6" w:rsidP="00805CF6">
      <w:pPr>
        <w:numPr>
          <w:ilvl w:val="0"/>
          <w:numId w:val="14"/>
        </w:numPr>
        <w:spacing w:after="0" w:line="360" w:lineRule="auto"/>
        <w:ind w:left="0" w:firstLine="709"/>
        <w:contextualSpacing/>
        <w:jc w:val="both"/>
        <w:rPr>
          <w:rFonts w:ascii="Times New Roman" w:hAnsi="Times New Roman"/>
          <w:color w:val="000000"/>
          <w:sz w:val="28"/>
          <w:szCs w:val="28"/>
          <w:shd w:val="clear" w:color="auto" w:fill="FFFFFF"/>
          <w:lang w:val="uk-UA"/>
        </w:rPr>
      </w:pPr>
      <w:proofErr w:type="spellStart"/>
      <w:r w:rsidRPr="00725A67">
        <w:rPr>
          <w:rFonts w:ascii="Times New Roman" w:hAnsi="Times New Roman"/>
          <w:color w:val="000000"/>
          <w:sz w:val="28"/>
          <w:szCs w:val="28"/>
          <w:shd w:val="clear" w:color="auto" w:fill="FFFFFF"/>
          <w:lang w:val="uk-UA"/>
        </w:rPr>
        <w:t>Бессараб</w:t>
      </w:r>
      <w:proofErr w:type="spellEnd"/>
      <w:r w:rsidRPr="00725A67">
        <w:rPr>
          <w:rFonts w:ascii="Times New Roman" w:hAnsi="Times New Roman"/>
          <w:color w:val="000000"/>
          <w:sz w:val="28"/>
          <w:szCs w:val="28"/>
          <w:shd w:val="clear" w:color="auto" w:fill="FFFFFF"/>
          <w:lang w:val="uk-UA"/>
        </w:rPr>
        <w:t xml:space="preserve"> А. О., </w:t>
      </w:r>
      <w:proofErr w:type="spellStart"/>
      <w:r w:rsidRPr="00725A67">
        <w:rPr>
          <w:rFonts w:ascii="Times New Roman" w:hAnsi="Times New Roman"/>
          <w:color w:val="000000"/>
          <w:sz w:val="28"/>
          <w:szCs w:val="28"/>
          <w:shd w:val="clear" w:color="auto" w:fill="FFFFFF"/>
          <w:lang w:val="uk-UA"/>
        </w:rPr>
        <w:t>Шепелева</w:t>
      </w:r>
      <w:proofErr w:type="spellEnd"/>
      <w:r w:rsidRPr="00725A67">
        <w:rPr>
          <w:rFonts w:ascii="Times New Roman" w:hAnsi="Times New Roman"/>
          <w:color w:val="000000"/>
          <w:sz w:val="28"/>
          <w:szCs w:val="28"/>
          <w:shd w:val="clear" w:color="auto" w:fill="FFFFFF"/>
          <w:lang w:val="uk-UA"/>
        </w:rPr>
        <w:t xml:space="preserve"> О. І. Фотокнига – затребуваний ексклюзив сьогодення. Держава та регіони. Серія: Гуманітарні науки, 2014 р., № 4</w:t>
      </w:r>
    </w:p>
    <w:p w14:paraId="6912F691" w14:textId="77777777" w:rsidR="00805CF6" w:rsidRPr="00725A67" w:rsidRDefault="00805CF6" w:rsidP="00805CF6">
      <w:pPr>
        <w:numPr>
          <w:ilvl w:val="0"/>
          <w:numId w:val="14"/>
        </w:numPr>
        <w:spacing w:after="0" w:line="360" w:lineRule="auto"/>
        <w:ind w:left="0" w:firstLine="709"/>
        <w:contextualSpacing/>
        <w:jc w:val="both"/>
        <w:rPr>
          <w:rFonts w:ascii="Times New Roman" w:hAnsi="Times New Roman"/>
          <w:color w:val="000000"/>
          <w:sz w:val="28"/>
          <w:szCs w:val="28"/>
          <w:shd w:val="clear" w:color="auto" w:fill="FFFFFF"/>
          <w:lang w:val="uk-UA"/>
        </w:rPr>
      </w:pPr>
      <w:r w:rsidRPr="00725A67">
        <w:rPr>
          <w:rFonts w:ascii="Times New Roman" w:hAnsi="Times New Roman"/>
          <w:color w:val="000000"/>
          <w:sz w:val="28"/>
          <w:szCs w:val="28"/>
          <w:shd w:val="clear" w:color="auto" w:fill="FFFFFF"/>
          <w:lang w:val="uk-UA"/>
        </w:rPr>
        <w:t xml:space="preserve">Бурдьє П., Л. </w:t>
      </w:r>
      <w:proofErr w:type="spellStart"/>
      <w:r w:rsidRPr="00725A67">
        <w:rPr>
          <w:rFonts w:ascii="Times New Roman" w:hAnsi="Times New Roman"/>
          <w:color w:val="000000"/>
          <w:sz w:val="28"/>
          <w:szCs w:val="28"/>
          <w:shd w:val="clear" w:color="auto" w:fill="FFFFFF"/>
          <w:lang w:val="uk-UA"/>
        </w:rPr>
        <w:t>Вакан</w:t>
      </w:r>
      <w:proofErr w:type="spellEnd"/>
      <w:r w:rsidRPr="00725A67">
        <w:rPr>
          <w:rFonts w:ascii="Times New Roman" w:hAnsi="Times New Roman"/>
          <w:color w:val="000000"/>
          <w:sz w:val="28"/>
          <w:szCs w:val="28"/>
          <w:shd w:val="clear" w:color="auto" w:fill="FFFFFF"/>
          <w:lang w:val="uk-UA"/>
        </w:rPr>
        <w:t xml:space="preserve">. Рефлексивна соціологія. Частина ІІ: Чиказький воркшоп / Переклад з </w:t>
      </w:r>
      <w:proofErr w:type="spellStart"/>
      <w:r w:rsidRPr="00725A67">
        <w:rPr>
          <w:rFonts w:ascii="Times New Roman" w:hAnsi="Times New Roman"/>
          <w:color w:val="000000"/>
          <w:sz w:val="28"/>
          <w:szCs w:val="28"/>
          <w:shd w:val="clear" w:color="auto" w:fill="FFFFFF"/>
          <w:lang w:val="uk-UA"/>
        </w:rPr>
        <w:t>англ</w:t>
      </w:r>
      <w:proofErr w:type="spellEnd"/>
      <w:r w:rsidRPr="00725A67">
        <w:rPr>
          <w:rFonts w:ascii="Times New Roman" w:hAnsi="Times New Roman"/>
          <w:color w:val="000000"/>
          <w:sz w:val="28"/>
          <w:szCs w:val="28"/>
          <w:shd w:val="clear" w:color="auto" w:fill="FFFFFF"/>
          <w:lang w:val="uk-UA"/>
        </w:rPr>
        <w:t>. Анастасії Рябчук. Київ: Медуза, 2015.</w:t>
      </w:r>
    </w:p>
    <w:p w14:paraId="178A0A92" w14:textId="77777777" w:rsidR="00805CF6" w:rsidRPr="00E15270" w:rsidRDefault="00805CF6" w:rsidP="00805CF6">
      <w:pPr>
        <w:numPr>
          <w:ilvl w:val="0"/>
          <w:numId w:val="14"/>
        </w:numPr>
        <w:spacing w:after="0" w:line="360" w:lineRule="auto"/>
        <w:ind w:left="0" w:firstLine="709"/>
        <w:contextualSpacing/>
        <w:jc w:val="both"/>
        <w:rPr>
          <w:rFonts w:ascii="Times New Roman" w:hAnsi="Times New Roman"/>
          <w:color w:val="000000"/>
          <w:sz w:val="28"/>
          <w:szCs w:val="28"/>
          <w:shd w:val="clear" w:color="auto" w:fill="FFFFFF"/>
          <w:lang w:val="uk-UA"/>
        </w:rPr>
      </w:pPr>
      <w:proofErr w:type="spellStart"/>
      <w:r w:rsidRPr="00E15270">
        <w:rPr>
          <w:rFonts w:ascii="Times New Roman" w:hAnsi="Times New Roman"/>
          <w:color w:val="000000"/>
          <w:sz w:val="28"/>
          <w:szCs w:val="28"/>
          <w:lang w:val="uk-UA"/>
        </w:rPr>
        <w:t>Водчіц</w:t>
      </w:r>
      <w:proofErr w:type="spellEnd"/>
      <w:r w:rsidRPr="00E15270">
        <w:rPr>
          <w:rFonts w:ascii="Times New Roman" w:hAnsi="Times New Roman"/>
          <w:color w:val="000000"/>
          <w:sz w:val="28"/>
          <w:szCs w:val="28"/>
          <w:lang w:val="uk-UA"/>
        </w:rPr>
        <w:t xml:space="preserve"> С.С.  Естетика пропорцій в дизайні. Система книжкових пропорцій: Підруч</w:t>
      </w:r>
      <w:r>
        <w:rPr>
          <w:rFonts w:ascii="Times New Roman" w:hAnsi="Times New Roman"/>
          <w:color w:val="000000"/>
          <w:sz w:val="28"/>
          <w:szCs w:val="28"/>
          <w:lang w:val="uk-UA"/>
        </w:rPr>
        <w:t>н</w:t>
      </w:r>
      <w:r w:rsidRPr="00E15270">
        <w:rPr>
          <w:rFonts w:ascii="Times New Roman" w:hAnsi="Times New Roman"/>
          <w:color w:val="000000"/>
          <w:sz w:val="28"/>
          <w:szCs w:val="28"/>
          <w:lang w:val="uk-UA"/>
        </w:rPr>
        <w:t>ик для ВНЗ: Техносфера, 2005.</w:t>
      </w:r>
    </w:p>
    <w:p w14:paraId="25C43A1D" w14:textId="77777777" w:rsidR="00805CF6" w:rsidRPr="003476DD"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r w:rsidRPr="003476DD">
        <w:rPr>
          <w:rFonts w:ascii="Times New Roman" w:hAnsi="Times New Roman" w:cs="Times New Roman"/>
          <w:sz w:val="28"/>
          <w:szCs w:val="28"/>
          <w:lang w:val="uk-UA"/>
        </w:rPr>
        <w:t>Косів В. Магістерська робота з графічного дизайну: 100 вимог і порад. Навчальний посібник з підготовки й захисту дипломної роботи на здобуття освітнього рівня магістра для студентів спеціальності 022 «Дизайн», спеціалізації «Графічний дизайн. М. : Львів : Літопис, 2021. 112 с.</w:t>
      </w:r>
    </w:p>
    <w:p w14:paraId="73F6316A" w14:textId="77777777" w:rsidR="00805CF6" w:rsidRPr="0014115F" w:rsidRDefault="00805CF6" w:rsidP="00805CF6">
      <w:pPr>
        <w:numPr>
          <w:ilvl w:val="0"/>
          <w:numId w:val="14"/>
        </w:numPr>
        <w:spacing w:after="0" w:line="360" w:lineRule="auto"/>
        <w:ind w:left="0" w:firstLine="709"/>
        <w:contextualSpacing/>
        <w:jc w:val="both"/>
        <w:rPr>
          <w:rFonts w:ascii="Times New Roman" w:hAnsi="Times New Roman"/>
          <w:color w:val="000000"/>
          <w:sz w:val="28"/>
          <w:szCs w:val="28"/>
        </w:rPr>
      </w:pPr>
      <w:proofErr w:type="spellStart"/>
      <w:r w:rsidRPr="0014115F">
        <w:rPr>
          <w:rFonts w:ascii="Times New Roman" w:hAnsi="Times New Roman"/>
          <w:color w:val="000000"/>
          <w:sz w:val="28"/>
          <w:szCs w:val="28"/>
        </w:rPr>
        <w:t>Лауер</w:t>
      </w:r>
      <w:proofErr w:type="spellEnd"/>
      <w:r w:rsidRPr="0014115F">
        <w:rPr>
          <w:rFonts w:ascii="Times New Roman" w:hAnsi="Times New Roman"/>
          <w:color w:val="000000"/>
          <w:sz w:val="28"/>
          <w:szCs w:val="28"/>
        </w:rPr>
        <w:t xml:space="preserve"> Д., </w:t>
      </w:r>
      <w:proofErr w:type="spellStart"/>
      <w:r w:rsidRPr="0014115F">
        <w:rPr>
          <w:rFonts w:ascii="Times New Roman" w:hAnsi="Times New Roman"/>
          <w:color w:val="000000"/>
          <w:sz w:val="28"/>
          <w:szCs w:val="28"/>
        </w:rPr>
        <w:t>Пентак</w:t>
      </w:r>
      <w:proofErr w:type="spellEnd"/>
      <w:r w:rsidRPr="0014115F">
        <w:rPr>
          <w:rFonts w:ascii="Times New Roman" w:hAnsi="Times New Roman"/>
          <w:color w:val="000000"/>
          <w:sz w:val="28"/>
          <w:szCs w:val="28"/>
        </w:rPr>
        <w:t xml:space="preserve"> С. </w:t>
      </w:r>
      <w:proofErr w:type="spellStart"/>
      <w:r w:rsidRPr="0014115F">
        <w:rPr>
          <w:rFonts w:ascii="Times New Roman" w:hAnsi="Times New Roman"/>
          <w:color w:val="000000"/>
          <w:sz w:val="28"/>
          <w:szCs w:val="28"/>
        </w:rPr>
        <w:t>Принципи</w:t>
      </w:r>
      <w:proofErr w:type="spellEnd"/>
      <w:r w:rsidRPr="0014115F">
        <w:rPr>
          <w:rFonts w:ascii="Times New Roman" w:hAnsi="Times New Roman"/>
          <w:color w:val="000000"/>
          <w:sz w:val="28"/>
          <w:szCs w:val="28"/>
        </w:rPr>
        <w:t xml:space="preserve"> дизайна. Санкт Петербург: Питер, 2014.</w:t>
      </w:r>
    </w:p>
    <w:p w14:paraId="46D2A944" w14:textId="77777777" w:rsidR="00805CF6" w:rsidRPr="00725A67"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r w:rsidRPr="00725A67">
        <w:rPr>
          <w:rFonts w:ascii="Times New Roman" w:hAnsi="Times New Roman"/>
          <w:color w:val="000000"/>
          <w:sz w:val="28"/>
          <w:szCs w:val="28"/>
          <w:lang w:val="uk-UA"/>
        </w:rPr>
        <w:t xml:space="preserve">Ляпін О. Українська фотографія в дзеркалі часу. Антиквар.2020, №3(117) </w:t>
      </w:r>
    </w:p>
    <w:p w14:paraId="1AB475FD" w14:textId="77777777" w:rsidR="00805CF6" w:rsidRPr="003476DD"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14115F">
        <w:rPr>
          <w:rFonts w:ascii="Times New Roman" w:hAnsi="Times New Roman"/>
          <w:color w:val="000000"/>
          <w:sz w:val="28"/>
          <w:szCs w:val="28"/>
          <w:shd w:val="clear" w:color="auto" w:fill="FFFFFF"/>
        </w:rPr>
        <w:t>Мжельска</w:t>
      </w:r>
      <w:proofErr w:type="spellEnd"/>
      <w:r>
        <w:rPr>
          <w:rFonts w:ascii="Times New Roman" w:hAnsi="Times New Roman"/>
          <w:color w:val="000000"/>
          <w:sz w:val="28"/>
          <w:szCs w:val="28"/>
          <w:shd w:val="clear" w:color="auto" w:fill="FFFFFF"/>
          <w:lang w:val="uk-UA"/>
        </w:rPr>
        <w:t xml:space="preserve"> Є</w:t>
      </w:r>
      <w:r w:rsidRPr="0014115F">
        <w:rPr>
          <w:rFonts w:ascii="Times New Roman" w:hAnsi="Times New Roman"/>
          <w:color w:val="000000"/>
          <w:sz w:val="28"/>
          <w:szCs w:val="28"/>
          <w:shd w:val="clear" w:color="auto" w:fill="FFFFFF"/>
        </w:rPr>
        <w:t>. Л.</w:t>
      </w:r>
      <w:r w:rsidRPr="0014115F">
        <w:rPr>
          <w:rFonts w:ascii="Times New Roman" w:hAnsi="Times New Roman"/>
          <w:color w:val="000000"/>
          <w:sz w:val="28"/>
          <w:szCs w:val="28"/>
        </w:rPr>
        <w:t xml:space="preserve"> </w:t>
      </w:r>
      <w:proofErr w:type="spellStart"/>
      <w:r w:rsidRPr="0014115F">
        <w:rPr>
          <w:rFonts w:ascii="Times New Roman" w:hAnsi="Times New Roman"/>
          <w:color w:val="000000"/>
          <w:sz w:val="28"/>
          <w:szCs w:val="28"/>
        </w:rPr>
        <w:t>Редакторс</w:t>
      </w:r>
      <w:proofErr w:type="spellEnd"/>
      <w:r>
        <w:rPr>
          <w:rFonts w:ascii="Times New Roman" w:hAnsi="Times New Roman"/>
          <w:color w:val="000000"/>
          <w:sz w:val="28"/>
          <w:szCs w:val="28"/>
          <w:lang w:val="uk-UA"/>
        </w:rPr>
        <w:t>ь</w:t>
      </w:r>
      <w:r w:rsidRPr="0014115F">
        <w:rPr>
          <w:rFonts w:ascii="Times New Roman" w:hAnsi="Times New Roman"/>
          <w:color w:val="000000"/>
          <w:sz w:val="28"/>
          <w:szCs w:val="28"/>
        </w:rPr>
        <w:t>ка п</w:t>
      </w:r>
      <w:r>
        <w:rPr>
          <w:rFonts w:ascii="Times New Roman" w:hAnsi="Times New Roman"/>
          <w:color w:val="000000"/>
          <w:sz w:val="28"/>
          <w:szCs w:val="28"/>
          <w:lang w:val="uk-UA"/>
        </w:rPr>
        <w:t>і</w:t>
      </w:r>
      <w:proofErr w:type="spellStart"/>
      <w:r w:rsidRPr="0014115F">
        <w:rPr>
          <w:rFonts w:ascii="Times New Roman" w:hAnsi="Times New Roman"/>
          <w:color w:val="000000"/>
          <w:sz w:val="28"/>
          <w:szCs w:val="28"/>
        </w:rPr>
        <w:t>дготовка</w:t>
      </w:r>
      <w:proofErr w:type="spellEnd"/>
      <w:r w:rsidRPr="0014115F">
        <w:rPr>
          <w:rFonts w:ascii="Times New Roman" w:hAnsi="Times New Roman"/>
          <w:color w:val="000000"/>
          <w:sz w:val="28"/>
          <w:szCs w:val="28"/>
        </w:rPr>
        <w:t xml:space="preserve"> фото</w:t>
      </w:r>
      <w:r>
        <w:rPr>
          <w:rFonts w:ascii="Times New Roman" w:hAnsi="Times New Roman"/>
          <w:color w:val="000000"/>
          <w:sz w:val="28"/>
          <w:szCs w:val="28"/>
          <w:lang w:val="uk-UA"/>
        </w:rPr>
        <w:t>видань</w:t>
      </w:r>
      <w:r w:rsidRPr="0014115F">
        <w:rPr>
          <w:rFonts w:ascii="Times New Roman" w:hAnsi="Times New Roman"/>
          <w:color w:val="000000"/>
          <w:sz w:val="28"/>
          <w:szCs w:val="28"/>
        </w:rPr>
        <w:t xml:space="preserve">: </w:t>
      </w:r>
      <w:r>
        <w:rPr>
          <w:rFonts w:ascii="Times New Roman" w:hAnsi="Times New Roman"/>
          <w:color w:val="000000"/>
          <w:sz w:val="28"/>
          <w:szCs w:val="28"/>
          <w:lang w:val="uk-UA"/>
        </w:rPr>
        <w:t>підручник</w:t>
      </w:r>
      <w:r w:rsidRPr="0014115F">
        <w:rPr>
          <w:rFonts w:ascii="Times New Roman" w:hAnsi="Times New Roman"/>
          <w:color w:val="000000"/>
          <w:sz w:val="28"/>
          <w:szCs w:val="28"/>
        </w:rPr>
        <w:t xml:space="preserve">: Аспект </w:t>
      </w:r>
      <w:proofErr w:type="spellStart"/>
      <w:r w:rsidRPr="0014115F">
        <w:rPr>
          <w:rFonts w:ascii="Times New Roman" w:hAnsi="Times New Roman"/>
          <w:color w:val="000000"/>
          <w:sz w:val="28"/>
          <w:szCs w:val="28"/>
        </w:rPr>
        <w:t>Прес</w:t>
      </w:r>
      <w:proofErr w:type="spellEnd"/>
      <w:r w:rsidRPr="0014115F">
        <w:rPr>
          <w:rFonts w:ascii="Times New Roman" w:hAnsi="Times New Roman"/>
          <w:color w:val="000000"/>
          <w:sz w:val="28"/>
          <w:szCs w:val="28"/>
        </w:rPr>
        <w:t>, 2005.</w:t>
      </w:r>
    </w:p>
    <w:p w14:paraId="7F36529B" w14:textId="77777777" w:rsidR="00805CF6" w:rsidRPr="003476DD"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r w:rsidRPr="003476DD">
        <w:rPr>
          <w:rFonts w:ascii="Times New Roman" w:hAnsi="Times New Roman" w:cs="Times New Roman"/>
          <w:sz w:val="28"/>
          <w:szCs w:val="28"/>
          <w:lang w:val="uk-UA"/>
        </w:rPr>
        <w:t xml:space="preserve">Положення про порядок створення та організацію роботи екзаменаційної комісії для проведення атестації здобувачів вищої освіти на першому та другому рівнях у ДЗ „Луганський національний університет імені Тараса Шевченка”. URL: </w:t>
      </w:r>
      <w:hyperlink r:id="rId33" w:history="1">
        <w:r w:rsidRPr="008052C3">
          <w:rPr>
            <w:rStyle w:val="a7"/>
            <w:rFonts w:ascii="Times New Roman" w:hAnsi="Times New Roman" w:cs="Times New Roman"/>
            <w:sz w:val="28"/>
            <w:szCs w:val="28"/>
            <w:lang w:val="uk-UA"/>
          </w:rPr>
          <w:t xml:space="preserve">http://luguniv.edu.ua/wp- </w:t>
        </w:r>
        <w:proofErr w:type="spellStart"/>
        <w:r w:rsidRPr="008052C3">
          <w:rPr>
            <w:rStyle w:val="a7"/>
            <w:rFonts w:ascii="Times New Roman" w:hAnsi="Times New Roman" w:cs="Times New Roman"/>
            <w:sz w:val="28"/>
            <w:szCs w:val="28"/>
            <w:lang w:val="uk-UA"/>
          </w:rPr>
          <w:t>content</w:t>
        </w:r>
        <w:proofErr w:type="spellEnd"/>
        <w:r w:rsidRPr="008052C3">
          <w:rPr>
            <w:rStyle w:val="a7"/>
            <w:rFonts w:ascii="Times New Roman" w:hAnsi="Times New Roman" w:cs="Times New Roman"/>
            <w:sz w:val="28"/>
            <w:szCs w:val="28"/>
            <w:lang w:val="uk-UA"/>
          </w:rPr>
          <w:t>/</w:t>
        </w:r>
        <w:proofErr w:type="spellStart"/>
        <w:r w:rsidRPr="008052C3">
          <w:rPr>
            <w:rStyle w:val="a7"/>
            <w:rFonts w:ascii="Times New Roman" w:hAnsi="Times New Roman" w:cs="Times New Roman"/>
            <w:sz w:val="28"/>
            <w:szCs w:val="28"/>
            <w:lang w:val="uk-UA"/>
          </w:rPr>
          <w:t>uploads</w:t>
        </w:r>
        <w:proofErr w:type="spellEnd"/>
        <w:r w:rsidRPr="008052C3">
          <w:rPr>
            <w:rStyle w:val="a7"/>
            <w:rFonts w:ascii="Times New Roman" w:hAnsi="Times New Roman" w:cs="Times New Roman"/>
            <w:sz w:val="28"/>
            <w:szCs w:val="28"/>
            <w:lang w:val="uk-UA"/>
          </w:rPr>
          <w:t>/2021/03/poloj_ek_26.03.2021.pdf</w:t>
        </w:r>
      </w:hyperlink>
      <w:r w:rsidRPr="003476DD">
        <w:rPr>
          <w:rFonts w:ascii="Times New Roman" w:hAnsi="Times New Roman" w:cs="Times New Roman"/>
          <w:sz w:val="28"/>
          <w:szCs w:val="28"/>
          <w:lang w:val="uk-UA"/>
        </w:rPr>
        <w:t>.</w:t>
      </w:r>
    </w:p>
    <w:p w14:paraId="620BF2C0" w14:textId="77777777" w:rsidR="00805CF6" w:rsidRPr="003476DD" w:rsidRDefault="00805CF6" w:rsidP="00805CF6">
      <w:pPr>
        <w:numPr>
          <w:ilvl w:val="0"/>
          <w:numId w:val="14"/>
        </w:numPr>
        <w:shd w:val="clear" w:color="auto" w:fill="FFFFFF"/>
        <w:spacing w:after="0" w:line="360" w:lineRule="auto"/>
        <w:ind w:left="0" w:firstLine="709"/>
        <w:contextualSpacing/>
        <w:jc w:val="both"/>
        <w:rPr>
          <w:rStyle w:val="a7"/>
          <w:rFonts w:ascii="Times New Roman" w:hAnsi="Times New Roman"/>
          <w:color w:val="000000"/>
          <w:sz w:val="28"/>
          <w:szCs w:val="28"/>
          <w:u w:val="none"/>
          <w:lang w:val="uk-UA"/>
        </w:rPr>
      </w:pPr>
      <w:r w:rsidRPr="003476DD">
        <w:rPr>
          <w:rFonts w:ascii="Times New Roman" w:hAnsi="Times New Roman" w:cs="Times New Roman"/>
          <w:sz w:val="28"/>
          <w:szCs w:val="28"/>
          <w:lang w:val="uk-UA"/>
        </w:rPr>
        <w:t xml:space="preserve">Положення про порядок створення та організацію роботи екзаменаційної комісії для проведення атестації здобувачів вищої освіти на </w:t>
      </w:r>
      <w:r w:rsidRPr="003476DD">
        <w:rPr>
          <w:rFonts w:ascii="Times New Roman" w:hAnsi="Times New Roman" w:cs="Times New Roman"/>
          <w:sz w:val="28"/>
          <w:szCs w:val="28"/>
          <w:lang w:val="uk-UA"/>
        </w:rPr>
        <w:lastRenderedPageBreak/>
        <w:t xml:space="preserve">першому (бакалаврському) та другому (магістерському) рівнях у ДЗ „Луганський національний університет імені Тараса Шевченка”. URL: </w:t>
      </w:r>
      <w:hyperlink r:id="rId34" w:history="1">
        <w:r w:rsidRPr="003476DD">
          <w:rPr>
            <w:rStyle w:val="a7"/>
            <w:rFonts w:ascii="Times New Roman" w:hAnsi="Times New Roman" w:cs="Times New Roman"/>
            <w:sz w:val="28"/>
            <w:szCs w:val="28"/>
            <w:lang w:val="uk-UA"/>
          </w:rPr>
          <w:t xml:space="preserve">http://luguniv.edu.ua/wp- </w:t>
        </w:r>
        <w:proofErr w:type="spellStart"/>
        <w:r w:rsidRPr="003476DD">
          <w:rPr>
            <w:rStyle w:val="a7"/>
            <w:rFonts w:ascii="Times New Roman" w:hAnsi="Times New Roman" w:cs="Times New Roman"/>
            <w:sz w:val="28"/>
            <w:szCs w:val="28"/>
            <w:lang w:val="uk-UA"/>
          </w:rPr>
          <w:t>content</w:t>
        </w:r>
        <w:proofErr w:type="spellEnd"/>
        <w:r w:rsidRPr="003476DD">
          <w:rPr>
            <w:rStyle w:val="a7"/>
            <w:rFonts w:ascii="Times New Roman" w:hAnsi="Times New Roman" w:cs="Times New Roman"/>
            <w:sz w:val="28"/>
            <w:szCs w:val="28"/>
            <w:lang w:val="uk-UA"/>
          </w:rPr>
          <w:t>/</w:t>
        </w:r>
        <w:proofErr w:type="spellStart"/>
        <w:r w:rsidRPr="003476DD">
          <w:rPr>
            <w:rStyle w:val="a7"/>
            <w:rFonts w:ascii="Times New Roman" w:hAnsi="Times New Roman" w:cs="Times New Roman"/>
            <w:sz w:val="28"/>
            <w:szCs w:val="28"/>
            <w:lang w:val="uk-UA"/>
          </w:rPr>
          <w:t>uploads</w:t>
        </w:r>
        <w:proofErr w:type="spellEnd"/>
        <w:r w:rsidRPr="003476DD">
          <w:rPr>
            <w:rStyle w:val="a7"/>
            <w:rFonts w:ascii="Times New Roman" w:hAnsi="Times New Roman" w:cs="Times New Roman"/>
            <w:sz w:val="28"/>
            <w:szCs w:val="28"/>
            <w:lang w:val="uk-UA"/>
          </w:rPr>
          <w:t>/2021/03/poloj_ek_26.03.2021.pdf</w:t>
        </w:r>
      </w:hyperlink>
    </w:p>
    <w:p w14:paraId="7F6CA60F" w14:textId="77777777" w:rsidR="00805CF6" w:rsidRPr="00725A67" w:rsidRDefault="00805CF6" w:rsidP="00805CF6">
      <w:pPr>
        <w:numPr>
          <w:ilvl w:val="0"/>
          <w:numId w:val="14"/>
        </w:numPr>
        <w:spacing w:after="0" w:line="360" w:lineRule="auto"/>
        <w:ind w:left="0" w:firstLine="709"/>
        <w:contextualSpacing/>
        <w:jc w:val="both"/>
        <w:rPr>
          <w:rFonts w:ascii="Times New Roman" w:eastAsia="Times New Roman" w:hAnsi="Times New Roman"/>
          <w:bCs/>
          <w:color w:val="000000"/>
          <w:sz w:val="28"/>
          <w:szCs w:val="28"/>
          <w:lang w:val="uk-UA" w:eastAsia="ru-RU"/>
        </w:rPr>
      </w:pPr>
      <w:r w:rsidRPr="00725A67">
        <w:rPr>
          <w:rFonts w:ascii="Times New Roman" w:eastAsia="Times New Roman" w:hAnsi="Times New Roman"/>
          <w:color w:val="000000"/>
          <w:sz w:val="28"/>
          <w:szCs w:val="28"/>
          <w:lang w:val="uk-UA" w:eastAsia="ru-RU"/>
        </w:rPr>
        <w:t>Сафронова А. В., Михайлова Р. Д. С</w:t>
      </w:r>
      <w:r w:rsidRPr="00725A67">
        <w:rPr>
          <w:rFonts w:ascii="Times New Roman" w:eastAsia="Times New Roman" w:hAnsi="Times New Roman"/>
          <w:bCs/>
          <w:color w:val="000000"/>
          <w:sz w:val="28"/>
          <w:szCs w:val="28"/>
          <w:lang w:val="uk-UA" w:eastAsia="ru-RU"/>
        </w:rPr>
        <w:t xml:space="preserve">учасна фотокнига як об’єкт дизайну: систематизація за способом подання контенту. </w:t>
      </w:r>
      <w:proofErr w:type="spellStart"/>
      <w:r w:rsidRPr="00725A67">
        <w:rPr>
          <w:rFonts w:ascii="Times New Roman" w:hAnsi="Times New Roman"/>
          <w:color w:val="000000"/>
          <w:sz w:val="28"/>
          <w:szCs w:val="28"/>
          <w:shd w:val="clear" w:color="auto" w:fill="FFFFFF"/>
          <w:lang w:val="uk-UA"/>
        </w:rPr>
        <w:t>Аrt</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and</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design</w:t>
      </w:r>
      <w:proofErr w:type="spellEnd"/>
      <w:r w:rsidRPr="00725A67">
        <w:rPr>
          <w:rFonts w:ascii="Times New Roman" w:hAnsi="Times New Roman"/>
          <w:color w:val="000000"/>
          <w:sz w:val="28"/>
          <w:szCs w:val="28"/>
          <w:shd w:val="clear" w:color="auto" w:fill="FFFFFF"/>
          <w:lang w:val="uk-UA"/>
        </w:rPr>
        <w:t xml:space="preserve">. №2, </w:t>
      </w:r>
      <w:r w:rsidRPr="00725A67">
        <w:rPr>
          <w:rFonts w:ascii="Times New Roman" w:eastAsia="Times New Roman" w:hAnsi="Times New Roman"/>
          <w:bCs/>
          <w:color w:val="000000"/>
          <w:sz w:val="28"/>
          <w:szCs w:val="28"/>
          <w:lang w:val="uk-UA" w:eastAsia="ru-RU"/>
        </w:rPr>
        <w:t xml:space="preserve">2020 </w:t>
      </w:r>
    </w:p>
    <w:p w14:paraId="062B8663" w14:textId="77777777" w:rsidR="00805CF6" w:rsidRPr="00725A67"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725A67">
        <w:rPr>
          <w:rFonts w:ascii="Times New Roman" w:hAnsi="Times New Roman"/>
          <w:color w:val="000000"/>
          <w:sz w:val="28"/>
          <w:szCs w:val="28"/>
          <w:lang w:val="uk-UA"/>
        </w:rPr>
        <w:t>Сонтаг</w:t>
      </w:r>
      <w:proofErr w:type="spellEnd"/>
      <w:r w:rsidRPr="00725A67">
        <w:rPr>
          <w:rFonts w:ascii="Times New Roman" w:hAnsi="Times New Roman"/>
          <w:color w:val="000000"/>
          <w:sz w:val="28"/>
          <w:szCs w:val="28"/>
          <w:lang w:val="uk-UA"/>
        </w:rPr>
        <w:t xml:space="preserve"> С. О фотографії: Ад </w:t>
      </w:r>
      <w:proofErr w:type="spellStart"/>
      <w:r w:rsidRPr="00725A67">
        <w:rPr>
          <w:rFonts w:ascii="Times New Roman" w:hAnsi="Times New Roman"/>
          <w:color w:val="000000"/>
          <w:sz w:val="28"/>
          <w:szCs w:val="28"/>
          <w:lang w:val="uk-UA"/>
        </w:rPr>
        <w:t>Маргінем</w:t>
      </w:r>
      <w:proofErr w:type="spellEnd"/>
      <w:r w:rsidRPr="00725A67">
        <w:rPr>
          <w:rFonts w:ascii="Times New Roman" w:hAnsi="Times New Roman"/>
          <w:color w:val="000000"/>
          <w:sz w:val="28"/>
          <w:szCs w:val="28"/>
          <w:lang w:val="uk-UA"/>
        </w:rPr>
        <w:t xml:space="preserve"> Прес, 2013.</w:t>
      </w:r>
    </w:p>
    <w:p w14:paraId="4ECF3E09" w14:textId="77777777" w:rsidR="00805CF6" w:rsidRPr="003476DD" w:rsidRDefault="00805CF6" w:rsidP="00805CF6">
      <w:pPr>
        <w:numPr>
          <w:ilvl w:val="0"/>
          <w:numId w:val="14"/>
        </w:numPr>
        <w:shd w:val="clear" w:color="auto" w:fill="FFFFFF"/>
        <w:spacing w:after="0" w:line="360" w:lineRule="auto"/>
        <w:ind w:left="0" w:firstLine="709"/>
        <w:contextualSpacing/>
        <w:jc w:val="both"/>
        <w:rPr>
          <w:rStyle w:val="a7"/>
          <w:rFonts w:ascii="Times New Roman" w:hAnsi="Times New Roman"/>
          <w:color w:val="000000"/>
          <w:sz w:val="28"/>
          <w:szCs w:val="28"/>
          <w:u w:val="none"/>
          <w:lang w:val="uk-UA"/>
        </w:rPr>
      </w:pPr>
      <w:r w:rsidRPr="003476DD">
        <w:rPr>
          <w:rFonts w:ascii="Times New Roman" w:hAnsi="Times New Roman" w:cs="Times New Roman"/>
          <w:sz w:val="28"/>
          <w:szCs w:val="28"/>
          <w:lang w:val="uk-UA"/>
        </w:rPr>
        <w:t xml:space="preserve">Стандарт вищої освіти за спеціальністю 022 «Дизайн» галузі знань 02 «Культура і мистецтво» для другого (магістерського) рівня вищої освіти. </w:t>
      </w:r>
      <w:hyperlink r:id="rId35" w:history="1">
        <w:r w:rsidRPr="003476DD">
          <w:rPr>
            <w:rStyle w:val="a7"/>
            <w:rFonts w:ascii="Times New Roman" w:hAnsi="Times New Roman" w:cs="Times New Roman"/>
            <w:sz w:val="28"/>
            <w:szCs w:val="28"/>
            <w:lang w:val="uk-UA"/>
          </w:rPr>
          <w:t>URL:https://mon.gov.ua/storage/app/media/vishchaosvita/zatverdzeni%20standarty/1 2/21/022- dizayn-magistr.pdf</w:t>
        </w:r>
      </w:hyperlink>
    </w:p>
    <w:p w14:paraId="7F8BB057" w14:textId="77777777" w:rsidR="00805CF6" w:rsidRPr="00725A67" w:rsidRDefault="00805CF6" w:rsidP="00805CF6">
      <w:pPr>
        <w:numPr>
          <w:ilvl w:val="0"/>
          <w:numId w:val="14"/>
        </w:numPr>
        <w:spacing w:after="0" w:line="360" w:lineRule="auto"/>
        <w:ind w:left="0" w:firstLine="709"/>
        <w:contextualSpacing/>
        <w:jc w:val="both"/>
        <w:rPr>
          <w:rFonts w:ascii="Times New Roman" w:eastAsia="Times New Roman" w:hAnsi="Times New Roman"/>
          <w:bCs/>
          <w:color w:val="000000"/>
          <w:sz w:val="28"/>
          <w:szCs w:val="28"/>
          <w:lang w:val="uk-UA" w:eastAsia="ru-RU"/>
        </w:rPr>
      </w:pPr>
      <w:proofErr w:type="spellStart"/>
      <w:r w:rsidRPr="00725A67">
        <w:rPr>
          <w:rFonts w:ascii="Times New Roman" w:hAnsi="Times New Roman"/>
          <w:color w:val="000000"/>
          <w:sz w:val="28"/>
          <w:szCs w:val="28"/>
          <w:lang w:val="uk-UA"/>
        </w:rPr>
        <w:t>Странадко</w:t>
      </w:r>
      <w:proofErr w:type="spellEnd"/>
      <w:r w:rsidRPr="00725A67">
        <w:rPr>
          <w:rFonts w:ascii="Times New Roman" w:hAnsi="Times New Roman"/>
          <w:color w:val="000000"/>
          <w:sz w:val="28"/>
          <w:szCs w:val="28"/>
          <w:lang w:val="uk-UA"/>
        </w:rPr>
        <w:t xml:space="preserve"> Е.М. </w:t>
      </w:r>
      <w:proofErr w:type="spellStart"/>
      <w:r w:rsidRPr="00725A67">
        <w:rPr>
          <w:rFonts w:ascii="Times New Roman" w:hAnsi="Times New Roman"/>
          <w:color w:val="000000"/>
          <w:sz w:val="28"/>
          <w:szCs w:val="28"/>
          <w:lang w:val="uk-UA"/>
        </w:rPr>
        <w:t>Офіцйний</w:t>
      </w:r>
      <w:proofErr w:type="spellEnd"/>
      <w:r w:rsidRPr="00725A67">
        <w:rPr>
          <w:rFonts w:ascii="Times New Roman" w:hAnsi="Times New Roman"/>
          <w:color w:val="000000"/>
          <w:sz w:val="28"/>
          <w:szCs w:val="28"/>
          <w:lang w:val="uk-UA"/>
        </w:rPr>
        <w:t xml:space="preserve"> сайт </w:t>
      </w:r>
      <w:r w:rsidRPr="00725A67">
        <w:rPr>
          <w:rFonts w:ascii="Times New Roman" w:hAnsi="Times New Roman"/>
          <w:color w:val="000000"/>
          <w:sz w:val="28"/>
          <w:szCs w:val="28"/>
          <w:shd w:val="clear" w:color="auto" w:fill="FFFFFF"/>
          <w:lang w:val="uk-UA"/>
        </w:rPr>
        <w:t>URL:</w:t>
      </w:r>
      <w:r w:rsidRPr="00725A67">
        <w:rPr>
          <w:rFonts w:ascii="Times New Roman" w:hAnsi="Times New Roman"/>
          <w:color w:val="000000"/>
          <w:sz w:val="28"/>
          <w:szCs w:val="28"/>
          <w:lang w:val="uk-UA"/>
        </w:rPr>
        <w:t xml:space="preserve"> </w:t>
      </w:r>
      <w:hyperlink r:id="rId36" w:tgtFrame="_blank" w:history="1">
        <w:r w:rsidRPr="00725A67">
          <w:rPr>
            <w:rFonts w:ascii="Times New Roman" w:eastAsia="Times New Roman" w:hAnsi="Times New Roman"/>
            <w:color w:val="000000"/>
            <w:sz w:val="28"/>
            <w:szCs w:val="28"/>
            <w:u w:val="single"/>
            <w:lang w:val="uk-UA" w:eastAsia="uk-UA"/>
          </w:rPr>
          <w:t>http://www.stranadko.inf.ua/</w:t>
        </w:r>
      </w:hyperlink>
    </w:p>
    <w:p w14:paraId="63E82AB9" w14:textId="77777777" w:rsidR="00805CF6" w:rsidRPr="00725A67" w:rsidRDefault="00805CF6" w:rsidP="00805CF6">
      <w:pPr>
        <w:numPr>
          <w:ilvl w:val="0"/>
          <w:numId w:val="14"/>
        </w:numPr>
        <w:spacing w:after="0" w:line="360" w:lineRule="auto"/>
        <w:ind w:left="0" w:firstLine="709"/>
        <w:contextualSpacing/>
        <w:jc w:val="both"/>
        <w:rPr>
          <w:rStyle w:val="a7"/>
          <w:rFonts w:ascii="Times New Roman" w:hAnsi="Times New Roman"/>
          <w:color w:val="000000"/>
          <w:sz w:val="28"/>
          <w:szCs w:val="28"/>
          <w:u w:val="none"/>
          <w:shd w:val="clear" w:color="auto" w:fill="FFFFFF"/>
          <w:lang w:val="uk-UA"/>
        </w:rPr>
      </w:pPr>
      <w:proofErr w:type="spellStart"/>
      <w:r w:rsidRPr="00725A67">
        <w:rPr>
          <w:rFonts w:ascii="Times New Roman" w:hAnsi="Times New Roman"/>
          <w:color w:val="000000"/>
          <w:sz w:val="28"/>
          <w:szCs w:val="28"/>
          <w:shd w:val="clear" w:color="auto" w:fill="FFFFFF"/>
          <w:lang w:val="uk-UA"/>
        </w:rPr>
        <w:t>Тён</w:t>
      </w:r>
      <w:proofErr w:type="spellEnd"/>
      <w:r w:rsidRPr="00725A67">
        <w:rPr>
          <w:rFonts w:ascii="Times New Roman" w:hAnsi="Times New Roman"/>
          <w:color w:val="000000"/>
          <w:sz w:val="28"/>
          <w:szCs w:val="28"/>
          <w:shd w:val="clear" w:color="auto" w:fill="FFFFFF"/>
          <w:lang w:val="uk-UA"/>
        </w:rPr>
        <w:t xml:space="preserve"> ван дер </w:t>
      </w:r>
      <w:proofErr w:type="spellStart"/>
      <w:r w:rsidRPr="00725A67">
        <w:rPr>
          <w:rFonts w:ascii="Times New Roman" w:hAnsi="Times New Roman"/>
          <w:color w:val="000000"/>
          <w:sz w:val="28"/>
          <w:szCs w:val="28"/>
          <w:shd w:val="clear" w:color="auto" w:fill="FFFFFF"/>
          <w:lang w:val="uk-UA"/>
        </w:rPr>
        <w:t>Хейден</w:t>
      </w:r>
      <w:proofErr w:type="spellEnd"/>
      <w:r w:rsidRPr="00725A67">
        <w:rPr>
          <w:rFonts w:ascii="Times New Roman" w:hAnsi="Times New Roman"/>
          <w:color w:val="000000"/>
          <w:sz w:val="28"/>
          <w:szCs w:val="28"/>
          <w:shd w:val="clear" w:color="auto" w:fill="FFFFFF"/>
          <w:lang w:val="uk-UA"/>
        </w:rPr>
        <w:t xml:space="preserve">: «Дизайнер и фотограф завжди надихають друг друга» URL: </w:t>
      </w:r>
      <w:hyperlink r:id="rId37" w:history="1">
        <w:r w:rsidRPr="00725A67">
          <w:rPr>
            <w:rStyle w:val="a7"/>
            <w:rFonts w:ascii="Times New Roman" w:hAnsi="Times New Roman"/>
            <w:color w:val="000000"/>
            <w:sz w:val="28"/>
            <w:szCs w:val="28"/>
            <w:shd w:val="clear" w:color="auto" w:fill="FFFFFF"/>
            <w:lang w:val="uk-UA"/>
          </w:rPr>
          <w:t>http://bookphotobook.blogspot.com/2013/12/blog-post_21.html</w:t>
        </w:r>
      </w:hyperlink>
      <w:r w:rsidRPr="00725A67">
        <w:rPr>
          <w:rStyle w:val="a7"/>
          <w:rFonts w:ascii="Times New Roman" w:hAnsi="Times New Roman"/>
          <w:color w:val="000000"/>
          <w:sz w:val="28"/>
          <w:szCs w:val="28"/>
          <w:shd w:val="clear" w:color="auto" w:fill="FFFFFF"/>
          <w:lang w:val="uk-UA"/>
        </w:rPr>
        <w:t xml:space="preserve"> </w:t>
      </w:r>
    </w:p>
    <w:p w14:paraId="5CBBF14B" w14:textId="77777777" w:rsidR="00805CF6" w:rsidRPr="003476DD"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olor w:val="000000"/>
          <w:sz w:val="28"/>
          <w:szCs w:val="28"/>
        </w:rPr>
        <w:t>Фотодрук</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vs</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поліграфічний</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друк</w:t>
      </w:r>
      <w:proofErr w:type="spellEnd"/>
      <w:r w:rsidRPr="003476DD">
        <w:rPr>
          <w:rFonts w:ascii="Times New Roman" w:hAnsi="Times New Roman"/>
          <w:color w:val="000000"/>
          <w:sz w:val="28"/>
          <w:szCs w:val="28"/>
        </w:rPr>
        <w:t xml:space="preserve"> </w:t>
      </w:r>
      <w:r w:rsidRPr="003476DD">
        <w:rPr>
          <w:rFonts w:ascii="Times New Roman" w:hAnsi="Times New Roman"/>
          <w:color w:val="000000"/>
          <w:sz w:val="28"/>
          <w:szCs w:val="28"/>
          <w:shd w:val="clear" w:color="auto" w:fill="FFFFFF"/>
        </w:rPr>
        <w:t xml:space="preserve">URL: </w:t>
      </w:r>
      <w:hyperlink r:id="rId38" w:history="1">
        <w:r w:rsidRPr="003476DD">
          <w:rPr>
            <w:rStyle w:val="a7"/>
            <w:rFonts w:ascii="Times New Roman" w:hAnsi="Times New Roman"/>
            <w:sz w:val="28"/>
            <w:szCs w:val="28"/>
          </w:rPr>
          <w:t>https://gardenbook.com.ua/fotodruk-vs-poligrafichny-j-druk/</w:t>
        </w:r>
      </w:hyperlink>
    </w:p>
    <w:p w14:paraId="3124AE47" w14:textId="77777777" w:rsidR="00805CF6"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r w:rsidRPr="003476DD">
        <w:rPr>
          <w:rFonts w:ascii="Times New Roman" w:hAnsi="Times New Roman" w:cs="Times New Roman"/>
          <w:sz w:val="28"/>
          <w:szCs w:val="28"/>
          <w:lang w:val="uk-UA"/>
        </w:rPr>
        <w:t xml:space="preserve">Храмова О. Деякі аспекти розвитку графічного дизайну кінця ХХ початку ХХІ ст. О. Храмова-Баранова, Т. </w:t>
      </w:r>
      <w:proofErr w:type="spellStart"/>
      <w:r w:rsidRPr="003476DD">
        <w:rPr>
          <w:rFonts w:ascii="Times New Roman" w:hAnsi="Times New Roman" w:cs="Times New Roman"/>
          <w:sz w:val="28"/>
          <w:szCs w:val="28"/>
          <w:lang w:val="uk-UA"/>
        </w:rPr>
        <w:t>Цемра</w:t>
      </w:r>
      <w:proofErr w:type="spellEnd"/>
      <w:r w:rsidRPr="003476DD">
        <w:rPr>
          <w:rFonts w:ascii="Times New Roman" w:hAnsi="Times New Roman" w:cs="Times New Roman"/>
          <w:sz w:val="28"/>
          <w:szCs w:val="28"/>
          <w:lang w:val="uk-UA"/>
        </w:rPr>
        <w:t xml:space="preserve">, Я. </w:t>
      </w:r>
      <w:proofErr w:type="spellStart"/>
      <w:r w:rsidRPr="003476DD">
        <w:rPr>
          <w:rFonts w:ascii="Times New Roman" w:hAnsi="Times New Roman" w:cs="Times New Roman"/>
          <w:sz w:val="28"/>
          <w:szCs w:val="28"/>
          <w:lang w:val="uk-UA"/>
        </w:rPr>
        <w:t>Вискварка</w:t>
      </w:r>
      <w:proofErr w:type="spellEnd"/>
      <w:r w:rsidRPr="003476DD">
        <w:rPr>
          <w:rFonts w:ascii="Times New Roman" w:hAnsi="Times New Roman" w:cs="Times New Roman"/>
          <w:sz w:val="28"/>
          <w:szCs w:val="28"/>
          <w:lang w:val="uk-UA"/>
        </w:rPr>
        <w:t xml:space="preserve"> Вісник НТУ «ХПІ». Серія: Історія науки і техніки. – Х. : НТУ «ХПІ», 2014, </w:t>
      </w:r>
      <w:proofErr w:type="spellStart"/>
      <w:r w:rsidRPr="003476DD">
        <w:rPr>
          <w:rFonts w:ascii="Times New Roman" w:hAnsi="Times New Roman" w:cs="Times New Roman"/>
          <w:sz w:val="28"/>
          <w:szCs w:val="28"/>
          <w:lang w:val="uk-UA"/>
        </w:rPr>
        <w:t>No</w:t>
      </w:r>
      <w:proofErr w:type="spellEnd"/>
      <w:r w:rsidRPr="003476DD">
        <w:rPr>
          <w:rFonts w:ascii="Times New Roman" w:hAnsi="Times New Roman" w:cs="Times New Roman"/>
          <w:sz w:val="28"/>
          <w:szCs w:val="28"/>
          <w:lang w:val="uk-UA"/>
        </w:rPr>
        <w:t xml:space="preserve"> 30 (1073). 167–172 с.</w:t>
      </w:r>
    </w:p>
    <w:p w14:paraId="0B35A6BC" w14:textId="102EB4A5" w:rsidR="00805CF6" w:rsidRPr="00805CF6" w:rsidRDefault="00805CF6" w:rsidP="00805CF6">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eastAsia="Times New Roman" w:hAnsi="Times New Roman"/>
          <w:color w:val="000000"/>
          <w:sz w:val="28"/>
          <w:szCs w:val="28"/>
          <w:lang w:eastAsia="ru-RU"/>
        </w:rPr>
        <w:t>Черепанин</w:t>
      </w:r>
      <w:proofErr w:type="spellEnd"/>
      <w:r w:rsidRPr="003476DD">
        <w:rPr>
          <w:rFonts w:ascii="Times New Roman" w:eastAsia="Times New Roman" w:hAnsi="Times New Roman"/>
          <w:color w:val="000000"/>
          <w:sz w:val="28"/>
          <w:szCs w:val="28"/>
          <w:lang w:eastAsia="ru-RU"/>
        </w:rPr>
        <w:t> В. </w:t>
      </w:r>
      <w:proofErr w:type="spellStart"/>
      <w:r w:rsidRPr="003476DD">
        <w:rPr>
          <w:rFonts w:ascii="Times New Roman" w:eastAsia="Times New Roman" w:hAnsi="Times New Roman"/>
          <w:color w:val="000000"/>
          <w:sz w:val="28"/>
          <w:szCs w:val="28"/>
          <w:lang w:eastAsia="ru-RU"/>
        </w:rPr>
        <w:t>Проявлені</w:t>
      </w:r>
      <w:proofErr w:type="spellEnd"/>
      <w:r w:rsidRPr="003476DD">
        <w:rPr>
          <w:rFonts w:ascii="Times New Roman" w:eastAsia="Times New Roman" w:hAnsi="Times New Roman"/>
          <w:color w:val="000000"/>
          <w:sz w:val="28"/>
          <w:szCs w:val="28"/>
          <w:lang w:eastAsia="ru-RU"/>
        </w:rPr>
        <w:t> </w:t>
      </w:r>
      <w:proofErr w:type="spellStart"/>
      <w:r w:rsidRPr="003476DD">
        <w:rPr>
          <w:rFonts w:ascii="Times New Roman" w:eastAsia="Times New Roman" w:hAnsi="Times New Roman"/>
          <w:color w:val="000000"/>
          <w:sz w:val="28"/>
          <w:szCs w:val="28"/>
          <w:lang w:eastAsia="ru-RU"/>
        </w:rPr>
        <w:t>фотографології</w:t>
      </w:r>
      <w:proofErr w:type="spellEnd"/>
      <w:r w:rsidRPr="003476DD">
        <w:rPr>
          <w:rFonts w:ascii="Times New Roman" w:eastAsia="Times New Roman" w:hAnsi="Times New Roman"/>
          <w:color w:val="000000"/>
          <w:sz w:val="28"/>
          <w:szCs w:val="28"/>
          <w:lang w:eastAsia="ru-RU"/>
        </w:rPr>
        <w:t> </w:t>
      </w:r>
      <w:r w:rsidRPr="003476DD">
        <w:rPr>
          <w:rFonts w:ascii="Times New Roman" w:hAnsi="Times New Roman"/>
          <w:color w:val="000000"/>
          <w:sz w:val="28"/>
          <w:szCs w:val="28"/>
          <w:shd w:val="clear" w:color="auto" w:fill="FFFFFF"/>
        </w:rPr>
        <w:t>URL:</w:t>
      </w:r>
      <w:r>
        <w:rPr>
          <w:rFonts w:ascii="Times New Roman" w:hAnsi="Times New Roman"/>
          <w:color w:val="000000"/>
          <w:sz w:val="28"/>
          <w:szCs w:val="28"/>
          <w:shd w:val="clear" w:color="auto" w:fill="FFFFFF"/>
          <w:lang w:val="uk-UA"/>
        </w:rPr>
        <w:t xml:space="preserve"> </w:t>
      </w:r>
      <w:hyperlink r:id="rId39" w:history="1">
        <w:r w:rsidRPr="008052C3">
          <w:rPr>
            <w:rStyle w:val="a7"/>
            <w:rFonts w:ascii="Times New Roman" w:hAnsi="Times New Roman"/>
            <w:sz w:val="28"/>
            <w:szCs w:val="28"/>
            <w:shd w:val="clear" w:color="auto" w:fill="FFFFFF"/>
          </w:rPr>
          <w:t>https://zn.ua/ukr/ART/proyavleni_fotografologiyi.html</w:t>
        </w:r>
      </w:hyperlink>
    </w:p>
    <w:p w14:paraId="4C778C05" w14:textId="56BC271F" w:rsidR="005D0E28"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7 </w:t>
      </w:r>
      <w:r>
        <w:rPr>
          <w:rFonts w:ascii="Times New Roman" w:eastAsia="Times New Roman" w:hAnsi="Times New Roman"/>
          <w:color w:val="000000"/>
          <w:sz w:val="28"/>
          <w:szCs w:val="28"/>
          <w:lang w:val="uk-UA" w:eastAsia="ru-RU"/>
        </w:rPr>
        <w:t xml:space="preserve">українських </w:t>
      </w:r>
      <w:proofErr w:type="spellStart"/>
      <w:r>
        <w:rPr>
          <w:rFonts w:ascii="Times New Roman" w:eastAsia="Times New Roman" w:hAnsi="Times New Roman"/>
          <w:color w:val="000000"/>
          <w:sz w:val="28"/>
          <w:szCs w:val="28"/>
          <w:lang w:val="uk-UA" w:eastAsia="ru-RU"/>
        </w:rPr>
        <w:t>фотокниг</w:t>
      </w:r>
      <w:proofErr w:type="spellEnd"/>
      <w:r>
        <w:rPr>
          <w:rFonts w:ascii="Times New Roman" w:eastAsia="Times New Roman" w:hAnsi="Times New Roman"/>
          <w:color w:val="000000"/>
          <w:sz w:val="28"/>
          <w:szCs w:val="28"/>
          <w:lang w:val="uk-UA" w:eastAsia="ru-RU"/>
        </w:rPr>
        <w:t xml:space="preserve"> </w:t>
      </w:r>
      <w:proofErr w:type="spellStart"/>
      <w:r>
        <w:rPr>
          <w:rFonts w:ascii="Times New Roman" w:eastAsia="Times New Roman" w:hAnsi="Times New Roman"/>
          <w:color w:val="000000"/>
          <w:sz w:val="28"/>
          <w:szCs w:val="28"/>
          <w:lang w:val="uk-UA" w:eastAsia="ru-RU"/>
        </w:rPr>
        <w:t>заслуговуючих</w:t>
      </w:r>
      <w:proofErr w:type="spellEnd"/>
      <w:r>
        <w:rPr>
          <w:rFonts w:ascii="Times New Roman" w:eastAsia="Times New Roman" w:hAnsi="Times New Roman"/>
          <w:color w:val="000000"/>
          <w:sz w:val="28"/>
          <w:szCs w:val="28"/>
          <w:lang w:val="uk-UA" w:eastAsia="ru-RU"/>
        </w:rPr>
        <w:t xml:space="preserve"> уваги</w:t>
      </w:r>
      <w:r w:rsidRPr="003476DD">
        <w:rPr>
          <w:rFonts w:ascii="Times New Roman" w:eastAsia="Times New Roman" w:hAnsi="Times New Roman"/>
          <w:color w:val="000000"/>
          <w:sz w:val="28"/>
          <w:szCs w:val="28"/>
          <w:lang w:eastAsia="ru-RU"/>
        </w:rPr>
        <w:t xml:space="preserve"> URL: </w:t>
      </w:r>
      <w:hyperlink r:id="rId40" w:history="1">
        <w:r w:rsidRPr="003476DD">
          <w:rPr>
            <w:rStyle w:val="a7"/>
            <w:rFonts w:ascii="Times New Roman" w:eastAsia="Times New Roman" w:hAnsi="Times New Roman"/>
            <w:color w:val="000000"/>
            <w:sz w:val="28"/>
            <w:szCs w:val="28"/>
            <w:lang w:eastAsia="ru-RU"/>
          </w:rPr>
          <w:t>https://birdinflight.com/ru/vdohnovenie/resursy/26042016-posle-prochteniya-sberech-ukrainskie-fotoknigi.html</w:t>
        </w:r>
      </w:hyperlink>
    </w:p>
    <w:p w14:paraId="21437210" w14:textId="77777777" w:rsidR="005D0E28"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olor w:val="000000"/>
          <w:sz w:val="28"/>
          <w:szCs w:val="28"/>
          <w:shd w:val="clear" w:color="auto" w:fill="FFFFFF"/>
        </w:rPr>
        <w:t>Badger</w:t>
      </w:r>
      <w:proofErr w:type="spellEnd"/>
      <w:r w:rsidRPr="003476DD">
        <w:rPr>
          <w:rFonts w:ascii="Times New Roman" w:hAnsi="Times New Roman"/>
          <w:color w:val="000000"/>
          <w:sz w:val="28"/>
          <w:szCs w:val="28"/>
          <w:shd w:val="clear" w:color="auto" w:fill="FFFFFF"/>
        </w:rPr>
        <w:t xml:space="preserve">, G (2004), </w:t>
      </w:r>
      <w:proofErr w:type="spellStart"/>
      <w:r w:rsidRPr="003476DD">
        <w:rPr>
          <w:rFonts w:ascii="Times New Roman" w:hAnsi="Times New Roman"/>
          <w:color w:val="000000"/>
          <w:sz w:val="28"/>
          <w:szCs w:val="28"/>
          <w:shd w:val="clear" w:color="auto" w:fill="FFFFFF"/>
        </w:rPr>
        <w:t>Theory</w:t>
      </w:r>
      <w:proofErr w:type="spellEnd"/>
      <w:r w:rsidRPr="003476DD">
        <w:rPr>
          <w:rFonts w:ascii="Times New Roman" w:hAnsi="Times New Roman"/>
          <w:color w:val="000000"/>
          <w:sz w:val="28"/>
          <w:szCs w:val="28"/>
          <w:shd w:val="clear" w:color="auto" w:fill="FFFFFF"/>
        </w:rPr>
        <w:t xml:space="preserve">: The </w:t>
      </w:r>
      <w:proofErr w:type="spellStart"/>
      <w:r w:rsidRPr="003476DD">
        <w:rPr>
          <w:rFonts w:ascii="Times New Roman" w:hAnsi="Times New Roman"/>
          <w:color w:val="000000"/>
          <w:sz w:val="28"/>
          <w:szCs w:val="28"/>
          <w:shd w:val="clear" w:color="auto" w:fill="FFFFFF"/>
        </w:rPr>
        <w:t>Indecisive</w:t>
      </w:r>
      <w:proofErr w:type="spellEnd"/>
      <w:r w:rsidRPr="003476DD">
        <w:rPr>
          <w:rFonts w:ascii="Times New Roman" w:hAnsi="Times New Roman"/>
          <w:color w:val="000000"/>
          <w:sz w:val="28"/>
          <w:szCs w:val="28"/>
          <w:shd w:val="clear" w:color="auto" w:fill="FFFFFF"/>
        </w:rPr>
        <w:t xml:space="preserve"> </w:t>
      </w:r>
      <w:proofErr w:type="spellStart"/>
      <w:r w:rsidRPr="003476DD">
        <w:rPr>
          <w:rFonts w:ascii="Times New Roman" w:hAnsi="Times New Roman"/>
          <w:color w:val="000000"/>
          <w:sz w:val="28"/>
          <w:szCs w:val="28"/>
          <w:shd w:val="clear" w:color="auto" w:fill="FFFFFF"/>
        </w:rPr>
        <w:t>Moment</w:t>
      </w:r>
      <w:proofErr w:type="spellEnd"/>
      <w:r w:rsidRPr="003476DD">
        <w:rPr>
          <w:rFonts w:ascii="Times New Roman" w:hAnsi="Times New Roman"/>
          <w:color w:val="000000"/>
          <w:sz w:val="28"/>
          <w:szCs w:val="28"/>
          <w:shd w:val="clear" w:color="auto" w:fill="FFFFFF"/>
        </w:rPr>
        <w:t xml:space="preserve">: Frank, Klein, </w:t>
      </w:r>
      <w:proofErr w:type="spellStart"/>
      <w:r w:rsidRPr="003476DD">
        <w:rPr>
          <w:rFonts w:ascii="Times New Roman" w:hAnsi="Times New Roman"/>
          <w:color w:val="000000"/>
          <w:sz w:val="28"/>
          <w:szCs w:val="28"/>
          <w:shd w:val="clear" w:color="auto" w:fill="FFFFFF"/>
        </w:rPr>
        <w:t>and</w:t>
      </w:r>
      <w:proofErr w:type="spellEnd"/>
      <w:r w:rsidRPr="003476DD">
        <w:rPr>
          <w:rFonts w:ascii="Times New Roman" w:hAnsi="Times New Roman"/>
          <w:color w:val="000000"/>
          <w:sz w:val="28"/>
          <w:szCs w:val="28"/>
          <w:shd w:val="clear" w:color="auto" w:fill="FFFFFF"/>
        </w:rPr>
        <w:t xml:space="preserve"> ‘Stream-Of-</w:t>
      </w:r>
      <w:proofErr w:type="spellStart"/>
      <w:r w:rsidRPr="003476DD">
        <w:rPr>
          <w:rFonts w:ascii="Times New Roman" w:hAnsi="Times New Roman"/>
          <w:color w:val="000000"/>
          <w:sz w:val="28"/>
          <w:szCs w:val="28"/>
          <w:shd w:val="clear" w:color="auto" w:fill="FFFFFF"/>
        </w:rPr>
        <w:t>Consciousness</w:t>
      </w:r>
      <w:proofErr w:type="spellEnd"/>
      <w:r w:rsidRPr="003476DD">
        <w:rPr>
          <w:rFonts w:ascii="Times New Roman" w:hAnsi="Times New Roman"/>
          <w:color w:val="000000"/>
          <w:sz w:val="28"/>
          <w:szCs w:val="28"/>
          <w:shd w:val="clear" w:color="auto" w:fill="FFFFFF"/>
        </w:rPr>
        <w:t>’ </w:t>
      </w:r>
      <w:proofErr w:type="spellStart"/>
      <w:r w:rsidRPr="003476DD">
        <w:rPr>
          <w:rFonts w:ascii="Times New Roman" w:hAnsi="Times New Roman"/>
          <w:color w:val="000000"/>
          <w:sz w:val="28"/>
          <w:szCs w:val="28"/>
          <w:shd w:val="clear" w:color="auto" w:fill="FFFFFF"/>
        </w:rPr>
        <w:t>Photography</w:t>
      </w:r>
      <w:proofErr w:type="spellEnd"/>
      <w:r w:rsidRPr="003476DD">
        <w:rPr>
          <w:rFonts w:ascii="Times New Roman" w:hAnsi="Times New Roman"/>
          <w:color w:val="000000"/>
          <w:sz w:val="28"/>
          <w:szCs w:val="28"/>
          <w:shd w:val="clear" w:color="auto" w:fill="FFFFFF"/>
        </w:rPr>
        <w:t>, American </w:t>
      </w:r>
      <w:proofErr w:type="spellStart"/>
      <w:r w:rsidRPr="003476DD">
        <w:rPr>
          <w:rFonts w:ascii="Times New Roman" w:hAnsi="Times New Roman"/>
          <w:color w:val="000000"/>
          <w:sz w:val="28"/>
          <w:szCs w:val="28"/>
          <w:shd w:val="clear" w:color="auto" w:fill="FFFFFF"/>
        </w:rPr>
        <w:t>Suburb</w:t>
      </w:r>
      <w:proofErr w:type="spellEnd"/>
      <w:r w:rsidRPr="003476DD">
        <w:rPr>
          <w:rFonts w:ascii="Times New Roman" w:hAnsi="Times New Roman"/>
          <w:color w:val="000000"/>
          <w:sz w:val="28"/>
          <w:szCs w:val="28"/>
          <w:shd w:val="clear" w:color="auto" w:fill="FFFFFF"/>
        </w:rPr>
        <w:t xml:space="preserve"> X URL: </w:t>
      </w:r>
      <w:hyperlink r:id="rId41" w:history="1">
        <w:r w:rsidRPr="003476DD">
          <w:rPr>
            <w:rStyle w:val="a7"/>
            <w:rFonts w:ascii="Times New Roman" w:hAnsi="Times New Roman"/>
            <w:color w:val="000000"/>
            <w:sz w:val="28"/>
            <w:szCs w:val="28"/>
            <w:shd w:val="clear" w:color="auto" w:fill="FFFFFF"/>
          </w:rPr>
          <w:t>http://www.americansuburbx.com/2010/06/theory-indecisive-moment-frank-klein.html</w:t>
        </w:r>
      </w:hyperlink>
    </w:p>
    <w:p w14:paraId="337B85E9" w14:textId="77777777" w:rsidR="005D0E28" w:rsidRPr="008378C3"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725A67">
        <w:rPr>
          <w:rFonts w:ascii="Times New Roman" w:hAnsi="Times New Roman"/>
          <w:color w:val="000000"/>
          <w:sz w:val="28"/>
          <w:szCs w:val="28"/>
          <w:lang w:val="uk-UA"/>
        </w:rPr>
        <w:lastRenderedPageBreak/>
        <w:t>Benge</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Harvey</w:t>
      </w:r>
      <w:proofErr w:type="spellEnd"/>
      <w:r w:rsidRPr="00725A67">
        <w:rPr>
          <w:rFonts w:ascii="Times New Roman" w:hAnsi="Times New Roman"/>
          <w:color w:val="000000"/>
          <w:sz w:val="28"/>
          <w:szCs w:val="28"/>
          <w:lang w:val="uk-UA"/>
        </w:rPr>
        <w:t xml:space="preserve"> — </w:t>
      </w:r>
      <w:proofErr w:type="spellStart"/>
      <w:r w:rsidRPr="00725A67">
        <w:rPr>
          <w:rFonts w:ascii="Times New Roman" w:hAnsi="Times New Roman"/>
          <w:color w:val="000000"/>
          <w:sz w:val="28"/>
          <w:szCs w:val="28"/>
          <w:lang w:val="uk-UA"/>
        </w:rPr>
        <w:t>Photography</w:t>
      </w:r>
      <w:proofErr w:type="spellEnd"/>
      <w:r w:rsidRPr="00725A67">
        <w:rPr>
          <w:rFonts w:ascii="Times New Roman" w:hAnsi="Times New Roman"/>
          <w:color w:val="000000"/>
          <w:sz w:val="28"/>
          <w:szCs w:val="28"/>
          <w:lang w:val="uk-UA"/>
        </w:rPr>
        <w:t xml:space="preserve"> + </w:t>
      </w:r>
      <w:proofErr w:type="spellStart"/>
      <w:r w:rsidRPr="00725A67">
        <w:rPr>
          <w:rFonts w:ascii="Times New Roman" w:hAnsi="Times New Roman"/>
          <w:color w:val="000000"/>
          <w:sz w:val="28"/>
          <w:szCs w:val="28"/>
          <w:lang w:val="uk-UA"/>
        </w:rPr>
        <w:t>art</w:t>
      </w:r>
      <w:proofErr w:type="spellEnd"/>
      <w:r w:rsidRPr="00725A67">
        <w:rPr>
          <w:rFonts w:ascii="Times New Roman" w:hAnsi="Times New Roman"/>
          <w:color w:val="000000"/>
          <w:sz w:val="28"/>
          <w:szCs w:val="28"/>
          <w:lang w:val="uk-UA"/>
        </w:rPr>
        <w:t xml:space="preserve"> + </w:t>
      </w:r>
      <w:proofErr w:type="spellStart"/>
      <w:r w:rsidRPr="00725A67">
        <w:rPr>
          <w:rFonts w:ascii="Times New Roman" w:hAnsi="Times New Roman"/>
          <w:color w:val="000000"/>
          <w:sz w:val="28"/>
          <w:szCs w:val="28"/>
          <w:lang w:val="uk-UA"/>
        </w:rPr>
        <w:t>ideas</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The</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Photobook</w:t>
      </w:r>
      <w:proofErr w:type="spellEnd"/>
      <w:r w:rsidRPr="00725A67">
        <w:rPr>
          <w:rFonts w:ascii="Times New Roman" w:hAnsi="Times New Roman"/>
          <w:color w:val="000000"/>
          <w:sz w:val="28"/>
          <w:szCs w:val="28"/>
          <w:lang w:val="uk-UA"/>
        </w:rPr>
        <w:t xml:space="preserve"> – </w:t>
      </w:r>
      <w:proofErr w:type="spellStart"/>
      <w:r w:rsidRPr="00725A67">
        <w:rPr>
          <w:rFonts w:ascii="Times New Roman" w:hAnsi="Times New Roman"/>
          <w:color w:val="000000"/>
          <w:sz w:val="28"/>
          <w:szCs w:val="28"/>
          <w:lang w:val="uk-UA"/>
        </w:rPr>
        <w:t>some</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thoughts</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of</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editing</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and</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sequencing</w:t>
      </w:r>
      <w:proofErr w:type="spellEnd"/>
      <w:r w:rsidRPr="00725A67">
        <w:rPr>
          <w:rFonts w:ascii="Times New Roman" w:hAnsi="Times New Roman"/>
          <w:color w:val="000000"/>
          <w:sz w:val="28"/>
          <w:szCs w:val="28"/>
          <w:lang w:val="uk-UA"/>
        </w:rPr>
        <w:t xml:space="preserve"> / </w:t>
      </w:r>
      <w:proofErr w:type="spellStart"/>
      <w:r w:rsidRPr="00725A67">
        <w:rPr>
          <w:rFonts w:ascii="Times New Roman" w:hAnsi="Times New Roman"/>
          <w:color w:val="000000"/>
          <w:sz w:val="28"/>
          <w:szCs w:val="28"/>
          <w:lang w:val="uk-UA"/>
        </w:rPr>
        <w:t>Harvey</w:t>
      </w:r>
      <w:proofErr w:type="spellEnd"/>
      <w:r w:rsidRPr="00725A67">
        <w:rPr>
          <w:rFonts w:ascii="Times New Roman" w:hAnsi="Times New Roman"/>
          <w:color w:val="000000"/>
          <w:sz w:val="28"/>
          <w:szCs w:val="28"/>
          <w:lang w:val="uk-UA"/>
        </w:rPr>
        <w:t xml:space="preserve"> </w:t>
      </w:r>
      <w:proofErr w:type="spellStart"/>
      <w:r w:rsidRPr="00725A67">
        <w:rPr>
          <w:rFonts w:ascii="Times New Roman" w:hAnsi="Times New Roman"/>
          <w:color w:val="000000"/>
          <w:sz w:val="28"/>
          <w:szCs w:val="28"/>
          <w:lang w:val="uk-UA"/>
        </w:rPr>
        <w:t>Benge</w:t>
      </w:r>
      <w:proofErr w:type="spellEnd"/>
      <w:r w:rsidRPr="00725A67">
        <w:rPr>
          <w:rFonts w:ascii="Times New Roman" w:hAnsi="Times New Roman"/>
          <w:color w:val="000000"/>
          <w:sz w:val="28"/>
          <w:szCs w:val="28"/>
          <w:lang w:val="uk-UA"/>
        </w:rPr>
        <w:t xml:space="preserve">, </w:t>
      </w:r>
      <w:proofErr w:type="spellStart"/>
      <w:r w:rsidRPr="00725A67">
        <w:rPr>
          <w:rFonts w:ascii="Times New Roman" w:eastAsia="Times New Roman" w:hAnsi="Times New Roman"/>
          <w:color w:val="000000"/>
          <w:sz w:val="28"/>
          <w:szCs w:val="28"/>
          <w:lang w:val="uk-UA" w:eastAsia="uk-UA"/>
        </w:rPr>
        <w:t>Харві</w:t>
      </w:r>
      <w:proofErr w:type="spellEnd"/>
      <w:r w:rsidRPr="00725A67">
        <w:rPr>
          <w:rFonts w:ascii="Times New Roman" w:eastAsia="Times New Roman" w:hAnsi="Times New Roman"/>
          <w:color w:val="000000"/>
          <w:sz w:val="28"/>
          <w:szCs w:val="28"/>
          <w:lang w:val="uk-UA" w:eastAsia="uk-UA"/>
        </w:rPr>
        <w:t xml:space="preserve"> </w:t>
      </w:r>
      <w:proofErr w:type="spellStart"/>
      <w:r w:rsidRPr="00725A67">
        <w:rPr>
          <w:rFonts w:ascii="Times New Roman" w:eastAsia="Times New Roman" w:hAnsi="Times New Roman"/>
          <w:color w:val="000000"/>
          <w:sz w:val="28"/>
          <w:szCs w:val="28"/>
          <w:lang w:val="uk-UA" w:eastAsia="uk-UA"/>
        </w:rPr>
        <w:t>Бендж</w:t>
      </w:r>
      <w:proofErr w:type="spellEnd"/>
      <w:r w:rsidRPr="00725A67">
        <w:rPr>
          <w:rFonts w:ascii="Times New Roman" w:eastAsia="Times New Roman" w:hAnsi="Times New Roman"/>
          <w:color w:val="000000"/>
          <w:sz w:val="28"/>
          <w:szCs w:val="28"/>
          <w:lang w:val="uk-UA" w:eastAsia="uk-UA"/>
        </w:rPr>
        <w:t xml:space="preserve"> URL: </w:t>
      </w:r>
      <w:hyperlink r:id="rId42" w:history="1">
        <w:r w:rsidRPr="00725A67">
          <w:rPr>
            <w:rFonts w:ascii="Times New Roman" w:eastAsia="Times New Roman" w:hAnsi="Times New Roman"/>
            <w:color w:val="000000"/>
            <w:sz w:val="28"/>
            <w:szCs w:val="28"/>
            <w:u w:val="single"/>
            <w:lang w:val="uk-UA" w:eastAsia="uk-UA"/>
          </w:rPr>
          <w:t>http://harveybenge.blogspot.com/2012/03/photobook-some-thoughts-on-editing-and.html</w:t>
        </w:r>
      </w:hyperlink>
    </w:p>
    <w:p w14:paraId="6B92BE25" w14:textId="77777777" w:rsidR="005D0E28" w:rsidRPr="003476DD"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s="Times New Roman"/>
          <w:sz w:val="28"/>
          <w:szCs w:val="28"/>
          <w:lang w:val="uk-UA"/>
        </w:rPr>
        <w:t>Brown</w:t>
      </w:r>
      <w:proofErr w:type="spellEnd"/>
      <w:r w:rsidRPr="003476DD">
        <w:rPr>
          <w:rFonts w:ascii="Times New Roman" w:hAnsi="Times New Roman" w:cs="Times New Roman"/>
          <w:sz w:val="28"/>
          <w:szCs w:val="28"/>
          <w:lang w:val="uk-UA"/>
        </w:rPr>
        <w:t xml:space="preserve"> G. </w:t>
      </w:r>
      <w:proofErr w:type="spellStart"/>
      <w:r w:rsidRPr="003476DD">
        <w:rPr>
          <w:rFonts w:ascii="Times New Roman" w:hAnsi="Times New Roman" w:cs="Times New Roman"/>
          <w:sz w:val="28"/>
          <w:szCs w:val="28"/>
          <w:lang w:val="uk-UA"/>
        </w:rPr>
        <w:t>People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Brands</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and</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Advertising</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Millward</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Brown</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International</w:t>
      </w:r>
      <w:proofErr w:type="spellEnd"/>
      <w:r w:rsidRPr="003476DD">
        <w:rPr>
          <w:rFonts w:ascii="Times New Roman" w:hAnsi="Times New Roman" w:cs="Times New Roman"/>
          <w:sz w:val="28"/>
          <w:szCs w:val="28"/>
          <w:lang w:val="uk-UA"/>
        </w:rPr>
        <w:t xml:space="preserve"> / G. </w:t>
      </w:r>
      <w:proofErr w:type="spellStart"/>
      <w:r w:rsidRPr="003476DD">
        <w:rPr>
          <w:rFonts w:ascii="Times New Roman" w:hAnsi="Times New Roman" w:cs="Times New Roman"/>
          <w:sz w:val="28"/>
          <w:szCs w:val="28"/>
          <w:lang w:val="uk-UA"/>
        </w:rPr>
        <w:t>Brown</w:t>
      </w:r>
      <w:proofErr w:type="spellEnd"/>
      <w:r w:rsidRPr="003476DD">
        <w:rPr>
          <w:rFonts w:ascii="Times New Roman" w:hAnsi="Times New Roman" w:cs="Times New Roman"/>
          <w:sz w:val="28"/>
          <w:szCs w:val="28"/>
          <w:lang w:val="uk-UA"/>
        </w:rPr>
        <w:t xml:space="preserve">. - </w:t>
      </w:r>
      <w:proofErr w:type="spellStart"/>
      <w:r w:rsidRPr="003476DD">
        <w:rPr>
          <w:rFonts w:ascii="Times New Roman" w:hAnsi="Times New Roman" w:cs="Times New Roman"/>
          <w:sz w:val="28"/>
          <w:szCs w:val="28"/>
          <w:lang w:val="uk-UA"/>
        </w:rPr>
        <w:t>New</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York</w:t>
      </w:r>
      <w:proofErr w:type="spellEnd"/>
      <w:r w:rsidRPr="003476DD">
        <w:rPr>
          <w:rFonts w:ascii="Times New Roman" w:hAnsi="Times New Roman" w:cs="Times New Roman"/>
          <w:sz w:val="28"/>
          <w:szCs w:val="28"/>
          <w:lang w:val="uk-UA"/>
        </w:rPr>
        <w:t>, 1992. - P. 45-54 .</w:t>
      </w:r>
    </w:p>
    <w:p w14:paraId="77959324" w14:textId="77777777" w:rsidR="005D0E28"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olor w:val="000000"/>
          <w:sz w:val="28"/>
          <w:szCs w:val="28"/>
        </w:rPr>
        <w:t>Chalfen</w:t>
      </w:r>
      <w:proofErr w:type="spellEnd"/>
      <w:r w:rsidRPr="003476DD">
        <w:rPr>
          <w:rFonts w:ascii="Times New Roman" w:hAnsi="Times New Roman"/>
          <w:color w:val="000000"/>
          <w:sz w:val="28"/>
          <w:szCs w:val="28"/>
        </w:rPr>
        <w:t xml:space="preserve"> R. </w:t>
      </w:r>
      <w:proofErr w:type="spellStart"/>
      <w:r w:rsidRPr="003476DD">
        <w:rPr>
          <w:rFonts w:ascii="Times New Roman" w:hAnsi="Times New Roman"/>
          <w:color w:val="000000"/>
          <w:sz w:val="28"/>
          <w:szCs w:val="28"/>
        </w:rPr>
        <w:t>Turning</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leaves</w:t>
      </w:r>
      <w:proofErr w:type="spellEnd"/>
      <w:r w:rsidRPr="003476DD">
        <w:rPr>
          <w:rFonts w:ascii="Times New Roman" w:hAnsi="Times New Roman"/>
          <w:color w:val="000000"/>
          <w:sz w:val="28"/>
          <w:szCs w:val="28"/>
        </w:rPr>
        <w:t xml:space="preserve">: The </w:t>
      </w:r>
      <w:proofErr w:type="spellStart"/>
      <w:r w:rsidRPr="003476DD">
        <w:rPr>
          <w:rFonts w:ascii="Times New Roman" w:hAnsi="Times New Roman"/>
          <w:color w:val="000000"/>
          <w:sz w:val="28"/>
          <w:szCs w:val="28"/>
        </w:rPr>
        <w:t>photograph</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collections</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of</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two</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Japanese</w:t>
      </w:r>
      <w:proofErr w:type="spellEnd"/>
      <w:r w:rsidRPr="003476DD">
        <w:rPr>
          <w:rFonts w:ascii="Times New Roman" w:hAnsi="Times New Roman"/>
          <w:color w:val="000000"/>
          <w:sz w:val="28"/>
          <w:szCs w:val="28"/>
        </w:rPr>
        <w:t xml:space="preserve"> American </w:t>
      </w:r>
      <w:proofErr w:type="spellStart"/>
      <w:r w:rsidRPr="003476DD">
        <w:rPr>
          <w:rFonts w:ascii="Times New Roman" w:hAnsi="Times New Roman"/>
          <w:color w:val="000000"/>
          <w:sz w:val="28"/>
          <w:szCs w:val="28"/>
        </w:rPr>
        <w:t>families</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Albuquerque</w:t>
      </w:r>
      <w:proofErr w:type="spellEnd"/>
      <w:r w:rsidRPr="003476DD">
        <w:rPr>
          <w:rFonts w:ascii="Times New Roman" w:hAnsi="Times New Roman"/>
          <w:color w:val="000000"/>
          <w:sz w:val="28"/>
          <w:szCs w:val="28"/>
        </w:rPr>
        <w:t xml:space="preserve">, NM: University </w:t>
      </w:r>
      <w:proofErr w:type="spellStart"/>
      <w:r w:rsidRPr="003476DD">
        <w:rPr>
          <w:rFonts w:ascii="Times New Roman" w:hAnsi="Times New Roman"/>
          <w:color w:val="000000"/>
          <w:sz w:val="28"/>
          <w:szCs w:val="28"/>
        </w:rPr>
        <w:t>of</w:t>
      </w:r>
      <w:proofErr w:type="spellEnd"/>
      <w:r w:rsidRPr="003476DD">
        <w:rPr>
          <w:rFonts w:ascii="Times New Roman" w:hAnsi="Times New Roman"/>
          <w:color w:val="000000"/>
          <w:sz w:val="28"/>
          <w:szCs w:val="28"/>
        </w:rPr>
        <w:t xml:space="preserve"> New </w:t>
      </w:r>
      <w:proofErr w:type="spellStart"/>
      <w:r w:rsidRPr="003476DD">
        <w:rPr>
          <w:rFonts w:ascii="Times New Roman" w:hAnsi="Times New Roman"/>
          <w:color w:val="000000"/>
          <w:sz w:val="28"/>
          <w:szCs w:val="28"/>
        </w:rPr>
        <w:t>Mexico</w:t>
      </w:r>
      <w:proofErr w:type="spellEnd"/>
      <w:r w:rsidRPr="003476DD">
        <w:rPr>
          <w:rFonts w:ascii="Times New Roman" w:hAnsi="Times New Roman"/>
          <w:color w:val="000000"/>
          <w:sz w:val="28"/>
          <w:szCs w:val="28"/>
        </w:rPr>
        <w:t xml:space="preserve"> Press, 1991.</w:t>
      </w:r>
    </w:p>
    <w:p w14:paraId="403AB61A" w14:textId="77777777" w:rsidR="005D0E28" w:rsidRPr="003476DD"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s="Times New Roman"/>
          <w:sz w:val="28"/>
          <w:szCs w:val="28"/>
          <w:lang w:val="uk-UA"/>
        </w:rPr>
        <w:t>Different</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Ground</w:t>
      </w:r>
      <w:proofErr w:type="spellEnd"/>
      <w:r w:rsidRPr="003476DD">
        <w:rPr>
          <w:rFonts w:ascii="Times New Roman" w:hAnsi="Times New Roman" w:cs="Times New Roman"/>
          <w:sz w:val="28"/>
          <w:szCs w:val="28"/>
          <w:lang w:val="uk-UA"/>
        </w:rPr>
        <w:t>. Каталог виставки сучасного голландського графічного дизайну. М : Київ. ІЛ, 2010 , 308.</w:t>
      </w:r>
    </w:p>
    <w:p w14:paraId="2768DE2F" w14:textId="77777777" w:rsidR="005D0E28"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s="Times New Roman"/>
          <w:sz w:val="28"/>
          <w:szCs w:val="28"/>
          <w:lang w:val="uk-UA"/>
        </w:rPr>
        <w:t>Doyle</w:t>
      </w:r>
      <w:proofErr w:type="spellEnd"/>
      <w:r w:rsidRPr="003476DD">
        <w:rPr>
          <w:rFonts w:ascii="Times New Roman" w:hAnsi="Times New Roman" w:cs="Times New Roman"/>
          <w:sz w:val="28"/>
          <w:szCs w:val="28"/>
          <w:lang w:val="uk-UA"/>
        </w:rPr>
        <w:t xml:space="preserve"> P. </w:t>
      </w:r>
      <w:proofErr w:type="spellStart"/>
      <w:r w:rsidRPr="003476DD">
        <w:rPr>
          <w:rFonts w:ascii="Times New Roman" w:hAnsi="Times New Roman" w:cs="Times New Roman"/>
          <w:sz w:val="28"/>
          <w:szCs w:val="28"/>
          <w:lang w:val="uk-UA"/>
        </w:rPr>
        <w:t>Value-Based</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Marketing</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marketing</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Strategies</w:t>
      </w:r>
      <w:proofErr w:type="spellEnd"/>
      <w:r w:rsidRPr="003476DD">
        <w:rPr>
          <w:rFonts w:ascii="Times New Roman" w:hAnsi="Times New Roman" w:cs="Times New Roman"/>
          <w:sz w:val="28"/>
          <w:szCs w:val="28"/>
          <w:lang w:val="uk-UA"/>
        </w:rPr>
        <w:t xml:space="preserve"> for </w:t>
      </w:r>
      <w:proofErr w:type="spellStart"/>
      <w:r w:rsidRPr="003476DD">
        <w:rPr>
          <w:rFonts w:ascii="Times New Roman" w:hAnsi="Times New Roman" w:cs="Times New Roman"/>
          <w:sz w:val="28"/>
          <w:szCs w:val="28"/>
          <w:lang w:val="uk-UA"/>
        </w:rPr>
        <w:t>Corporate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Growth</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and</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Share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holder</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Value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Chichester</w:t>
      </w:r>
      <w:proofErr w:type="spellEnd"/>
      <w:r w:rsidRPr="003476DD">
        <w:rPr>
          <w:rFonts w:ascii="Times New Roman" w:hAnsi="Times New Roman" w:cs="Times New Roman"/>
          <w:sz w:val="28"/>
          <w:szCs w:val="28"/>
          <w:lang w:val="uk-UA"/>
        </w:rPr>
        <w:t>, 2000. 232 с.</w:t>
      </w:r>
    </w:p>
    <w:p w14:paraId="7D2089A3" w14:textId="77777777" w:rsidR="005D0E28"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Style w:val="fontstyle01"/>
          <w:rFonts w:ascii="Times New Roman" w:hAnsi="Times New Roman"/>
          <w:i w:val="0"/>
          <w:color w:val="000000"/>
          <w:sz w:val="28"/>
          <w:szCs w:val="28"/>
        </w:rPr>
        <w:t>Fossali</w:t>
      </w:r>
      <w:proofErr w:type="spellEnd"/>
      <w:r w:rsidRPr="003476DD">
        <w:rPr>
          <w:rStyle w:val="fontstyle01"/>
          <w:rFonts w:ascii="Times New Roman" w:hAnsi="Times New Roman"/>
          <w:i w:val="0"/>
          <w:color w:val="000000"/>
          <w:sz w:val="28"/>
          <w:szCs w:val="28"/>
        </w:rPr>
        <w:t xml:space="preserve">, </w:t>
      </w:r>
      <w:proofErr w:type="spellStart"/>
      <w:r w:rsidRPr="003476DD">
        <w:rPr>
          <w:rStyle w:val="fontstyle01"/>
          <w:rFonts w:ascii="Times New Roman" w:hAnsi="Times New Roman"/>
          <w:i w:val="0"/>
          <w:color w:val="000000"/>
          <w:sz w:val="28"/>
          <w:szCs w:val="28"/>
        </w:rPr>
        <w:t>Basso</w:t>
      </w:r>
      <w:proofErr w:type="spellEnd"/>
      <w:r w:rsidRPr="003476DD">
        <w:rPr>
          <w:rStyle w:val="fontstyle01"/>
          <w:rFonts w:ascii="Times New Roman" w:hAnsi="Times New Roman"/>
          <w:i w:val="0"/>
          <w:color w:val="000000"/>
          <w:sz w:val="28"/>
          <w:szCs w:val="28"/>
        </w:rPr>
        <w:t xml:space="preserve"> P., </w:t>
      </w:r>
      <w:proofErr w:type="spellStart"/>
      <w:r w:rsidRPr="003476DD">
        <w:rPr>
          <w:rStyle w:val="fontstyle01"/>
          <w:rFonts w:ascii="Times New Roman" w:hAnsi="Times New Roman"/>
          <w:i w:val="0"/>
          <w:color w:val="000000"/>
          <w:sz w:val="28"/>
          <w:szCs w:val="28"/>
        </w:rPr>
        <w:t>Giulia</w:t>
      </w:r>
      <w:proofErr w:type="spellEnd"/>
      <w:r w:rsidRPr="003476DD">
        <w:rPr>
          <w:rStyle w:val="fontstyle01"/>
          <w:rFonts w:ascii="Times New Roman" w:hAnsi="Times New Roman"/>
          <w:i w:val="0"/>
          <w:color w:val="000000"/>
          <w:sz w:val="28"/>
          <w:szCs w:val="28"/>
        </w:rPr>
        <w:t xml:space="preserve"> </w:t>
      </w:r>
      <w:proofErr w:type="spellStart"/>
      <w:r w:rsidRPr="003476DD">
        <w:rPr>
          <w:rStyle w:val="fontstyle01"/>
          <w:rFonts w:ascii="Times New Roman" w:hAnsi="Times New Roman"/>
          <w:i w:val="0"/>
          <w:color w:val="000000"/>
          <w:sz w:val="28"/>
          <w:szCs w:val="28"/>
        </w:rPr>
        <w:t>Dondero</w:t>
      </w:r>
      <w:proofErr w:type="spellEnd"/>
      <w:r w:rsidRPr="003476DD">
        <w:rPr>
          <w:rStyle w:val="fontstyle01"/>
          <w:rFonts w:ascii="Times New Roman" w:hAnsi="Times New Roman"/>
          <w:i w:val="0"/>
          <w:color w:val="000000"/>
          <w:sz w:val="28"/>
          <w:szCs w:val="28"/>
        </w:rPr>
        <w:t xml:space="preserve"> M</w:t>
      </w:r>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Sémiotique</w:t>
      </w:r>
      <w:proofErr w:type="spellEnd"/>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de</w:t>
      </w:r>
      <w:proofErr w:type="spellEnd"/>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la</w:t>
      </w:r>
      <w:proofErr w:type="spellEnd"/>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photographie</w:t>
      </w:r>
      <w:proofErr w:type="spellEnd"/>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Université</w:t>
      </w:r>
      <w:proofErr w:type="spellEnd"/>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de</w:t>
      </w:r>
      <w:proofErr w:type="spellEnd"/>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Limoges</w:t>
      </w:r>
      <w:proofErr w:type="spellEnd"/>
      <w:r w:rsidRPr="003476DD">
        <w:rPr>
          <w:rStyle w:val="fontstyle21"/>
          <w:rFonts w:ascii="Times New Roman" w:hAnsi="Times New Roman"/>
          <w:color w:val="000000"/>
          <w:sz w:val="28"/>
          <w:szCs w:val="28"/>
        </w:rPr>
        <w:t xml:space="preserve">: </w:t>
      </w:r>
      <w:proofErr w:type="spellStart"/>
      <w:r w:rsidRPr="003476DD">
        <w:rPr>
          <w:rStyle w:val="fontstyle21"/>
          <w:rFonts w:ascii="Times New Roman" w:hAnsi="Times New Roman"/>
          <w:color w:val="000000"/>
          <w:sz w:val="28"/>
          <w:szCs w:val="28"/>
        </w:rPr>
        <w:t>Pulim</w:t>
      </w:r>
      <w:proofErr w:type="spellEnd"/>
      <w:r w:rsidRPr="003476DD">
        <w:rPr>
          <w:rStyle w:val="fontstyle21"/>
          <w:rFonts w:ascii="Times New Roman" w:hAnsi="Times New Roman"/>
          <w:color w:val="000000"/>
          <w:sz w:val="28"/>
          <w:szCs w:val="28"/>
        </w:rPr>
        <w:t>, 2011. 407 p.</w:t>
      </w:r>
    </w:p>
    <w:p w14:paraId="644D26E0" w14:textId="77777777" w:rsidR="005D0E28"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r w:rsidRPr="003476DD">
        <w:rPr>
          <w:rFonts w:ascii="Times New Roman" w:hAnsi="Times New Roman"/>
          <w:color w:val="000000"/>
          <w:sz w:val="28"/>
          <w:szCs w:val="28"/>
        </w:rPr>
        <w:t xml:space="preserve">Hall S. </w:t>
      </w:r>
      <w:proofErr w:type="spellStart"/>
      <w:r w:rsidRPr="003476DD">
        <w:rPr>
          <w:rFonts w:ascii="Times New Roman" w:hAnsi="Times New Roman"/>
          <w:color w:val="000000"/>
          <w:sz w:val="28"/>
          <w:szCs w:val="28"/>
        </w:rPr>
        <w:t>Th</w:t>
      </w:r>
      <w:proofErr w:type="spellEnd"/>
      <w:r w:rsidRPr="003476DD">
        <w:rPr>
          <w:rFonts w:ascii="Times New Roman" w:hAnsi="Times New Roman"/>
          <w:color w:val="000000"/>
          <w:sz w:val="28"/>
          <w:szCs w:val="28"/>
        </w:rPr>
        <w:t xml:space="preserve"> e </w:t>
      </w:r>
      <w:proofErr w:type="spellStart"/>
      <w:r w:rsidRPr="003476DD">
        <w:rPr>
          <w:rFonts w:ascii="Times New Roman" w:hAnsi="Times New Roman"/>
          <w:color w:val="000000"/>
          <w:sz w:val="28"/>
          <w:szCs w:val="28"/>
        </w:rPr>
        <w:t>Hinterland</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of</w:t>
      </w:r>
      <w:proofErr w:type="spellEnd"/>
      <w:r w:rsidRPr="003476DD">
        <w:rPr>
          <w:rFonts w:ascii="Times New Roman" w:hAnsi="Times New Roman"/>
          <w:color w:val="000000"/>
          <w:sz w:val="28"/>
          <w:szCs w:val="28"/>
        </w:rPr>
        <w:t xml:space="preserve"> Science: </w:t>
      </w:r>
      <w:proofErr w:type="spellStart"/>
      <w:r w:rsidRPr="003476DD">
        <w:rPr>
          <w:rFonts w:ascii="Times New Roman" w:hAnsi="Times New Roman"/>
          <w:color w:val="000000"/>
          <w:sz w:val="28"/>
          <w:szCs w:val="28"/>
        </w:rPr>
        <w:t>Ideology</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and</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the</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Sociology</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of</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Knowledge</w:t>
      </w:r>
      <w:proofErr w:type="spellEnd"/>
      <w:r w:rsidRPr="003476DD">
        <w:rPr>
          <w:rFonts w:ascii="Times New Roman" w:hAnsi="Times New Roman"/>
          <w:color w:val="000000"/>
          <w:sz w:val="28"/>
          <w:szCs w:val="28"/>
        </w:rPr>
        <w:t xml:space="preserve">» //On </w:t>
      </w:r>
      <w:proofErr w:type="spellStart"/>
      <w:r w:rsidRPr="003476DD">
        <w:rPr>
          <w:rFonts w:ascii="Times New Roman" w:hAnsi="Times New Roman"/>
          <w:color w:val="000000"/>
          <w:sz w:val="28"/>
          <w:szCs w:val="28"/>
        </w:rPr>
        <w:t>Ideology</w:t>
      </w:r>
      <w:proofErr w:type="spellEnd"/>
      <w:r w:rsidRPr="003476DD">
        <w:rPr>
          <w:rFonts w:ascii="Times New Roman" w:hAnsi="Times New Roman"/>
          <w:color w:val="000000"/>
          <w:sz w:val="28"/>
          <w:szCs w:val="28"/>
        </w:rPr>
        <w:t xml:space="preserve"> / Centre for </w:t>
      </w:r>
      <w:proofErr w:type="spellStart"/>
      <w:r w:rsidRPr="003476DD">
        <w:rPr>
          <w:rFonts w:ascii="Times New Roman" w:hAnsi="Times New Roman"/>
          <w:color w:val="000000"/>
          <w:sz w:val="28"/>
          <w:szCs w:val="28"/>
        </w:rPr>
        <w:t>Contemporary</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Cultural</w:t>
      </w:r>
      <w:proofErr w:type="spellEnd"/>
      <w:r w:rsidRPr="003476DD">
        <w:rPr>
          <w:rFonts w:ascii="Times New Roman" w:hAnsi="Times New Roman"/>
          <w:color w:val="000000"/>
          <w:sz w:val="28"/>
          <w:szCs w:val="28"/>
        </w:rPr>
        <w:t xml:space="preserve"> Studies (</w:t>
      </w:r>
      <w:proofErr w:type="spellStart"/>
      <w:r w:rsidRPr="003476DD">
        <w:rPr>
          <w:rFonts w:ascii="Times New Roman" w:hAnsi="Times New Roman"/>
          <w:color w:val="000000"/>
          <w:sz w:val="28"/>
          <w:szCs w:val="28"/>
        </w:rPr>
        <w:t>Ed</w:t>
      </w:r>
      <w:proofErr w:type="spellEnd"/>
      <w:r w:rsidRPr="003476DD">
        <w:rPr>
          <w:rFonts w:ascii="Times New Roman" w:hAnsi="Times New Roman"/>
          <w:color w:val="000000"/>
          <w:sz w:val="28"/>
          <w:szCs w:val="28"/>
        </w:rPr>
        <w:t xml:space="preserve">.). London: </w:t>
      </w:r>
      <w:proofErr w:type="spellStart"/>
      <w:r w:rsidRPr="003476DD">
        <w:rPr>
          <w:rFonts w:ascii="Times New Roman" w:hAnsi="Times New Roman"/>
          <w:color w:val="000000"/>
          <w:sz w:val="28"/>
          <w:szCs w:val="28"/>
        </w:rPr>
        <w:t>Hutchinson</w:t>
      </w:r>
      <w:proofErr w:type="spellEnd"/>
      <w:r w:rsidRPr="003476DD">
        <w:rPr>
          <w:rFonts w:ascii="Times New Roman" w:hAnsi="Times New Roman"/>
          <w:color w:val="000000"/>
          <w:sz w:val="28"/>
          <w:szCs w:val="28"/>
        </w:rPr>
        <w:t>, 1980. P. 26</w:t>
      </w:r>
    </w:p>
    <w:p w14:paraId="7ED95888" w14:textId="77777777" w:rsidR="005D0E28" w:rsidRPr="003476DD"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s="Times New Roman"/>
          <w:sz w:val="28"/>
          <w:szCs w:val="28"/>
          <w:lang w:val="uk-UA"/>
        </w:rPr>
        <w:t>Jacoby</w:t>
      </w:r>
      <w:proofErr w:type="spellEnd"/>
      <w:r w:rsidRPr="003476DD">
        <w:rPr>
          <w:rFonts w:ascii="Times New Roman" w:hAnsi="Times New Roman" w:cs="Times New Roman"/>
          <w:sz w:val="28"/>
          <w:szCs w:val="28"/>
          <w:lang w:val="uk-UA"/>
        </w:rPr>
        <w:t xml:space="preserve"> J. </w:t>
      </w:r>
      <w:proofErr w:type="spellStart"/>
      <w:r w:rsidRPr="003476DD">
        <w:rPr>
          <w:rFonts w:ascii="Times New Roman" w:hAnsi="Times New Roman" w:cs="Times New Roman"/>
          <w:sz w:val="28"/>
          <w:szCs w:val="28"/>
          <w:lang w:val="uk-UA"/>
        </w:rPr>
        <w:t>Brand</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Loyalty</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Measurement</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and</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Management</w:t>
      </w:r>
      <w:proofErr w:type="spellEnd"/>
      <w:r w:rsidRPr="003476DD">
        <w:rPr>
          <w:rFonts w:ascii="Times New Roman" w:hAnsi="Times New Roman" w:cs="Times New Roman"/>
          <w:sz w:val="28"/>
          <w:szCs w:val="28"/>
          <w:lang w:val="uk-UA"/>
        </w:rPr>
        <w:t xml:space="preserve">. J. </w:t>
      </w:r>
      <w:proofErr w:type="spellStart"/>
      <w:r w:rsidRPr="003476DD">
        <w:rPr>
          <w:rFonts w:ascii="Times New Roman" w:hAnsi="Times New Roman" w:cs="Times New Roman"/>
          <w:sz w:val="28"/>
          <w:szCs w:val="28"/>
          <w:lang w:val="uk-UA"/>
        </w:rPr>
        <w:t>Jacoby</w:t>
      </w:r>
      <w:proofErr w:type="spellEnd"/>
      <w:r w:rsidRPr="003476DD">
        <w:rPr>
          <w:rFonts w:ascii="Times New Roman" w:hAnsi="Times New Roman" w:cs="Times New Roman"/>
          <w:sz w:val="28"/>
          <w:szCs w:val="28"/>
          <w:lang w:val="uk-UA"/>
        </w:rPr>
        <w:t xml:space="preserve">, R. W. </w:t>
      </w:r>
      <w:proofErr w:type="spellStart"/>
      <w:r w:rsidRPr="003476DD">
        <w:rPr>
          <w:rFonts w:ascii="Times New Roman" w:hAnsi="Times New Roman" w:cs="Times New Roman"/>
          <w:sz w:val="28"/>
          <w:szCs w:val="28"/>
          <w:lang w:val="uk-UA"/>
        </w:rPr>
        <w:t>Chestnut</w:t>
      </w:r>
      <w:proofErr w:type="spellEnd"/>
      <w:r w:rsidRPr="003476DD">
        <w:rPr>
          <w:rFonts w:ascii="Times New Roman" w:hAnsi="Times New Roman" w:cs="Times New Roman"/>
          <w:sz w:val="28"/>
          <w:szCs w:val="28"/>
          <w:lang w:val="uk-UA"/>
        </w:rPr>
        <w:t xml:space="preserve">. - </w:t>
      </w:r>
      <w:proofErr w:type="spellStart"/>
      <w:r w:rsidRPr="003476DD">
        <w:rPr>
          <w:rFonts w:ascii="Times New Roman" w:hAnsi="Times New Roman" w:cs="Times New Roman"/>
          <w:sz w:val="28"/>
          <w:szCs w:val="28"/>
          <w:lang w:val="uk-UA"/>
        </w:rPr>
        <w:t>New</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York</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Wiley</w:t>
      </w:r>
      <w:proofErr w:type="spellEnd"/>
      <w:r w:rsidRPr="003476DD">
        <w:rPr>
          <w:rFonts w:ascii="Times New Roman" w:hAnsi="Times New Roman" w:cs="Times New Roman"/>
          <w:sz w:val="28"/>
          <w:szCs w:val="28"/>
          <w:lang w:val="uk-UA"/>
        </w:rPr>
        <w:t>, 1979. Р. 14.</w:t>
      </w:r>
    </w:p>
    <w:p w14:paraId="73264E97" w14:textId="77777777" w:rsidR="005D0E28"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s="Times New Roman"/>
          <w:sz w:val="28"/>
          <w:szCs w:val="28"/>
          <w:lang w:val="uk-UA"/>
        </w:rPr>
        <w:t>McEnally</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Martha</w:t>
      </w:r>
      <w:proofErr w:type="spellEnd"/>
      <w:r w:rsidRPr="003476DD">
        <w:rPr>
          <w:rFonts w:ascii="Times New Roman" w:hAnsi="Times New Roman" w:cs="Times New Roman"/>
          <w:sz w:val="28"/>
          <w:szCs w:val="28"/>
          <w:lang w:val="uk-UA"/>
        </w:rPr>
        <w:t xml:space="preserve"> R. </w:t>
      </w:r>
      <w:proofErr w:type="spellStart"/>
      <w:r w:rsidRPr="003476DD">
        <w:rPr>
          <w:rFonts w:ascii="Times New Roman" w:hAnsi="Times New Roman" w:cs="Times New Roman"/>
          <w:sz w:val="28"/>
          <w:szCs w:val="28"/>
          <w:lang w:val="uk-UA"/>
        </w:rPr>
        <w:t>The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Evolving</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Nature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of</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Branding</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Consumer</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and</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Managerial</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Considerations</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Martha</w:t>
      </w:r>
      <w:proofErr w:type="spellEnd"/>
      <w:r w:rsidRPr="003476DD">
        <w:rPr>
          <w:rFonts w:ascii="Times New Roman" w:hAnsi="Times New Roman" w:cs="Times New Roman"/>
          <w:sz w:val="28"/>
          <w:szCs w:val="28"/>
          <w:lang w:val="uk-UA"/>
        </w:rPr>
        <w:t xml:space="preserve"> R. </w:t>
      </w:r>
      <w:proofErr w:type="spellStart"/>
      <w:r w:rsidRPr="003476DD">
        <w:rPr>
          <w:rFonts w:ascii="Times New Roman" w:hAnsi="Times New Roman" w:cs="Times New Roman"/>
          <w:sz w:val="28"/>
          <w:szCs w:val="28"/>
          <w:lang w:val="uk-UA"/>
        </w:rPr>
        <w:t>McEnally</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and</w:t>
      </w:r>
      <w:proofErr w:type="spellEnd"/>
      <w:r w:rsidRPr="003476DD">
        <w:rPr>
          <w:rFonts w:ascii="Times New Roman" w:hAnsi="Times New Roman" w:cs="Times New Roman"/>
          <w:sz w:val="28"/>
          <w:szCs w:val="28"/>
          <w:lang w:val="uk-UA"/>
        </w:rPr>
        <w:t xml:space="preserve"> L. </w:t>
      </w:r>
      <w:proofErr w:type="spellStart"/>
      <w:r w:rsidRPr="003476DD">
        <w:rPr>
          <w:rFonts w:ascii="Times New Roman" w:hAnsi="Times New Roman" w:cs="Times New Roman"/>
          <w:sz w:val="28"/>
          <w:szCs w:val="28"/>
          <w:lang w:val="uk-UA"/>
        </w:rPr>
        <w:t>de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Chernatony</w:t>
      </w:r>
      <w:proofErr w:type="spellEnd"/>
      <w:r w:rsidRPr="003476DD">
        <w:rPr>
          <w:rFonts w:ascii="Times New Roman" w:hAnsi="Times New Roman" w:cs="Times New Roman"/>
          <w:sz w:val="28"/>
          <w:szCs w:val="28"/>
          <w:lang w:val="uk-UA"/>
        </w:rPr>
        <w:t xml:space="preserve">. Academy </w:t>
      </w:r>
      <w:proofErr w:type="spellStart"/>
      <w:r w:rsidRPr="003476DD">
        <w:rPr>
          <w:rFonts w:ascii="Times New Roman" w:hAnsi="Times New Roman" w:cs="Times New Roman"/>
          <w:sz w:val="28"/>
          <w:szCs w:val="28"/>
          <w:lang w:val="uk-UA"/>
        </w:rPr>
        <w:t>of</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Marketing</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Science</w:t>
      </w:r>
      <w:proofErr w:type="spellEnd"/>
      <w:r w:rsidRPr="003476DD">
        <w:rPr>
          <w:rFonts w:ascii="Times New Roman" w:hAnsi="Times New Roman" w:cs="Times New Roman"/>
          <w:sz w:val="28"/>
          <w:szCs w:val="28"/>
          <w:lang w:val="uk-UA"/>
        </w:rPr>
        <w:t xml:space="preserve"> </w:t>
      </w:r>
      <w:proofErr w:type="spellStart"/>
      <w:r w:rsidRPr="003476DD">
        <w:rPr>
          <w:rFonts w:ascii="Times New Roman" w:hAnsi="Times New Roman" w:cs="Times New Roman"/>
          <w:sz w:val="28"/>
          <w:szCs w:val="28"/>
          <w:lang w:val="uk-UA"/>
        </w:rPr>
        <w:t>Review</w:t>
      </w:r>
      <w:proofErr w:type="spellEnd"/>
      <w:r w:rsidRPr="003476DD">
        <w:rPr>
          <w:rFonts w:ascii="Times New Roman" w:hAnsi="Times New Roman" w:cs="Times New Roman"/>
          <w:sz w:val="28"/>
          <w:szCs w:val="28"/>
          <w:lang w:val="uk-UA"/>
        </w:rPr>
        <w:t xml:space="preserve">. 1999. </w:t>
      </w:r>
      <w:proofErr w:type="spellStart"/>
      <w:r w:rsidRPr="003476DD">
        <w:rPr>
          <w:rFonts w:ascii="Times New Roman" w:hAnsi="Times New Roman" w:cs="Times New Roman"/>
          <w:sz w:val="28"/>
          <w:szCs w:val="28"/>
          <w:lang w:val="uk-UA"/>
        </w:rPr>
        <w:t>No</w:t>
      </w:r>
      <w:proofErr w:type="spellEnd"/>
      <w:r w:rsidRPr="003476DD">
        <w:rPr>
          <w:rFonts w:ascii="Times New Roman" w:hAnsi="Times New Roman" w:cs="Times New Roman"/>
          <w:sz w:val="28"/>
          <w:szCs w:val="28"/>
          <w:lang w:val="uk-UA"/>
        </w:rPr>
        <w:t xml:space="preserve"> 2. Р. 8-20.</w:t>
      </w:r>
    </w:p>
    <w:p w14:paraId="1FA1FA5B" w14:textId="77777777" w:rsidR="005D0E28" w:rsidRPr="003476DD"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olor w:val="000000"/>
          <w:sz w:val="28"/>
          <w:szCs w:val="28"/>
        </w:rPr>
        <w:t>Mitchell</w:t>
      </w:r>
      <w:proofErr w:type="spellEnd"/>
      <w:r w:rsidRPr="003476DD">
        <w:rPr>
          <w:rFonts w:ascii="Times New Roman" w:hAnsi="Times New Roman"/>
          <w:color w:val="000000"/>
          <w:sz w:val="28"/>
          <w:szCs w:val="28"/>
        </w:rPr>
        <w:t xml:space="preserve"> W.J.T. The </w:t>
      </w:r>
      <w:proofErr w:type="spellStart"/>
      <w:r w:rsidRPr="003476DD">
        <w:rPr>
          <w:rFonts w:ascii="Times New Roman" w:hAnsi="Times New Roman"/>
          <w:color w:val="000000"/>
          <w:sz w:val="28"/>
          <w:szCs w:val="28"/>
        </w:rPr>
        <w:t>Pictorial</w:t>
      </w:r>
      <w:proofErr w:type="spellEnd"/>
      <w:r w:rsidRPr="003476DD">
        <w:rPr>
          <w:rFonts w:ascii="Times New Roman" w:hAnsi="Times New Roman"/>
          <w:color w:val="000000"/>
          <w:sz w:val="28"/>
          <w:szCs w:val="28"/>
        </w:rPr>
        <w:t xml:space="preserve"> </w:t>
      </w:r>
      <w:proofErr w:type="spellStart"/>
      <w:r w:rsidRPr="003476DD">
        <w:rPr>
          <w:rFonts w:ascii="Times New Roman" w:hAnsi="Times New Roman"/>
          <w:color w:val="000000"/>
          <w:sz w:val="28"/>
          <w:szCs w:val="28"/>
        </w:rPr>
        <w:t>Turn</w:t>
      </w:r>
      <w:proofErr w:type="spellEnd"/>
      <w:r w:rsidRPr="003476DD">
        <w:rPr>
          <w:rFonts w:ascii="Times New Roman" w:hAnsi="Times New Roman"/>
          <w:color w:val="000000"/>
          <w:sz w:val="28"/>
          <w:szCs w:val="28"/>
        </w:rPr>
        <w:t xml:space="preserve"> / W.J.T. </w:t>
      </w:r>
      <w:proofErr w:type="spellStart"/>
      <w:r w:rsidRPr="003476DD">
        <w:rPr>
          <w:rFonts w:ascii="Times New Roman" w:hAnsi="Times New Roman"/>
          <w:color w:val="000000"/>
          <w:sz w:val="28"/>
          <w:szCs w:val="28"/>
        </w:rPr>
        <w:t>Mitchell</w:t>
      </w:r>
      <w:proofErr w:type="spellEnd"/>
      <w:r w:rsidRPr="003476DD">
        <w:rPr>
          <w:rFonts w:ascii="Times New Roman" w:hAnsi="Times New Roman"/>
          <w:color w:val="000000"/>
          <w:sz w:val="28"/>
          <w:szCs w:val="28"/>
        </w:rPr>
        <w:t xml:space="preserve"> // </w:t>
      </w:r>
      <w:proofErr w:type="spellStart"/>
      <w:r w:rsidRPr="003476DD">
        <w:rPr>
          <w:rFonts w:ascii="Times New Roman" w:hAnsi="Times New Roman"/>
          <w:color w:val="000000"/>
          <w:sz w:val="28"/>
          <w:szCs w:val="28"/>
        </w:rPr>
        <w:t>ArtForum</w:t>
      </w:r>
      <w:proofErr w:type="spellEnd"/>
      <w:r w:rsidRPr="003476DD">
        <w:rPr>
          <w:rFonts w:ascii="Times New Roman" w:hAnsi="Times New Roman"/>
          <w:color w:val="000000"/>
          <w:sz w:val="28"/>
          <w:szCs w:val="28"/>
        </w:rPr>
        <w:t xml:space="preserve">. – </w:t>
      </w:r>
      <w:proofErr w:type="spellStart"/>
      <w:r w:rsidRPr="003476DD">
        <w:rPr>
          <w:rFonts w:ascii="Times New Roman" w:hAnsi="Times New Roman"/>
          <w:color w:val="000000"/>
          <w:sz w:val="28"/>
          <w:szCs w:val="28"/>
        </w:rPr>
        <w:t>March</w:t>
      </w:r>
      <w:proofErr w:type="spellEnd"/>
      <w:r w:rsidRPr="003476DD">
        <w:rPr>
          <w:rFonts w:ascii="Times New Roman" w:hAnsi="Times New Roman"/>
          <w:color w:val="000000"/>
          <w:sz w:val="28"/>
          <w:szCs w:val="28"/>
        </w:rPr>
        <w:t xml:space="preserve"> 1992. – P. 89–94).</w:t>
      </w:r>
    </w:p>
    <w:p w14:paraId="240E4682" w14:textId="77777777" w:rsidR="005D0E28" w:rsidRPr="00725A67" w:rsidRDefault="005D0E28" w:rsidP="005D0E28">
      <w:pPr>
        <w:numPr>
          <w:ilvl w:val="0"/>
          <w:numId w:val="14"/>
        </w:numPr>
        <w:spacing w:after="0" w:line="360" w:lineRule="auto"/>
        <w:ind w:left="0" w:firstLine="709"/>
        <w:contextualSpacing/>
        <w:jc w:val="both"/>
        <w:rPr>
          <w:rFonts w:ascii="Times New Roman" w:hAnsi="Times New Roman"/>
          <w:color w:val="000000"/>
          <w:sz w:val="28"/>
          <w:szCs w:val="28"/>
          <w:shd w:val="clear" w:color="auto" w:fill="FFFFFF"/>
          <w:lang w:val="uk-UA"/>
        </w:rPr>
      </w:pPr>
      <w:proofErr w:type="spellStart"/>
      <w:r w:rsidRPr="00725A67">
        <w:rPr>
          <w:rFonts w:ascii="Times New Roman" w:hAnsi="Times New Roman"/>
          <w:color w:val="000000"/>
          <w:sz w:val="28"/>
          <w:szCs w:val="28"/>
          <w:shd w:val="clear" w:color="auto" w:fill="FFFFFF"/>
          <w:lang w:val="uk-UA"/>
        </w:rPr>
        <w:t>Parr</w:t>
      </w:r>
      <w:proofErr w:type="spellEnd"/>
      <w:r w:rsidRPr="00725A67">
        <w:rPr>
          <w:rFonts w:ascii="Times New Roman" w:hAnsi="Times New Roman"/>
          <w:color w:val="000000"/>
          <w:sz w:val="28"/>
          <w:szCs w:val="28"/>
          <w:shd w:val="clear" w:color="auto" w:fill="FFFFFF"/>
          <w:lang w:val="uk-UA"/>
        </w:rPr>
        <w:t xml:space="preserve">, M &amp; </w:t>
      </w:r>
      <w:proofErr w:type="spellStart"/>
      <w:r w:rsidRPr="00725A67">
        <w:rPr>
          <w:rFonts w:ascii="Times New Roman" w:hAnsi="Times New Roman"/>
          <w:color w:val="000000"/>
          <w:sz w:val="28"/>
          <w:szCs w:val="28"/>
          <w:shd w:val="clear" w:color="auto" w:fill="FFFFFF"/>
          <w:lang w:val="uk-UA"/>
        </w:rPr>
        <w:t>Badger</w:t>
      </w:r>
      <w:proofErr w:type="spellEnd"/>
      <w:r w:rsidRPr="00725A67">
        <w:rPr>
          <w:rFonts w:ascii="Times New Roman" w:hAnsi="Times New Roman"/>
          <w:color w:val="000000"/>
          <w:sz w:val="28"/>
          <w:szCs w:val="28"/>
          <w:shd w:val="clear" w:color="auto" w:fill="FFFFFF"/>
          <w:lang w:val="uk-UA"/>
        </w:rPr>
        <w:t xml:space="preserve">, G (2004), </w:t>
      </w:r>
      <w:proofErr w:type="spellStart"/>
      <w:r w:rsidRPr="00725A67">
        <w:rPr>
          <w:rFonts w:ascii="Times New Roman" w:hAnsi="Times New Roman"/>
          <w:color w:val="000000"/>
          <w:sz w:val="28"/>
          <w:szCs w:val="28"/>
          <w:shd w:val="clear" w:color="auto" w:fill="FFFFFF"/>
          <w:lang w:val="uk-UA"/>
        </w:rPr>
        <w:t>The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Photobook</w:t>
      </w:r>
      <w:proofErr w:type="spellEnd"/>
      <w:r w:rsidRPr="00725A67">
        <w:rPr>
          <w:rFonts w:ascii="Times New Roman" w:hAnsi="Times New Roman"/>
          <w:color w:val="000000"/>
          <w:sz w:val="28"/>
          <w:szCs w:val="28"/>
          <w:shd w:val="clear" w:color="auto" w:fill="FFFFFF"/>
          <w:lang w:val="uk-UA"/>
        </w:rPr>
        <w:t xml:space="preserve">: A </w:t>
      </w:r>
      <w:proofErr w:type="spellStart"/>
      <w:r w:rsidRPr="00725A67">
        <w:rPr>
          <w:rFonts w:ascii="Times New Roman" w:hAnsi="Times New Roman"/>
          <w:color w:val="000000"/>
          <w:sz w:val="28"/>
          <w:szCs w:val="28"/>
          <w:shd w:val="clear" w:color="auto" w:fill="FFFFFF"/>
          <w:lang w:val="uk-UA"/>
        </w:rPr>
        <w:t>History</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volume</w:t>
      </w:r>
      <w:proofErr w:type="spellEnd"/>
      <w:r w:rsidRPr="00725A67">
        <w:rPr>
          <w:rFonts w:ascii="Times New Roman" w:hAnsi="Times New Roman"/>
          <w:color w:val="000000"/>
          <w:sz w:val="28"/>
          <w:szCs w:val="28"/>
          <w:shd w:val="clear" w:color="auto" w:fill="FFFFFF"/>
          <w:lang w:val="uk-UA"/>
        </w:rPr>
        <w:t xml:space="preserve"> 1, </w:t>
      </w:r>
      <w:proofErr w:type="spellStart"/>
      <w:r w:rsidRPr="00725A67">
        <w:rPr>
          <w:rFonts w:ascii="Times New Roman" w:hAnsi="Times New Roman"/>
          <w:color w:val="000000"/>
          <w:sz w:val="28"/>
          <w:szCs w:val="28"/>
          <w:shd w:val="clear" w:color="auto" w:fill="FFFFFF"/>
          <w:lang w:val="uk-UA"/>
        </w:rPr>
        <w:t>Phaidon</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Press</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London</w:t>
      </w:r>
      <w:proofErr w:type="spellEnd"/>
      <w:r w:rsidRPr="00725A67">
        <w:rPr>
          <w:rFonts w:ascii="Times New Roman" w:hAnsi="Times New Roman"/>
          <w:color w:val="000000"/>
          <w:sz w:val="28"/>
          <w:szCs w:val="28"/>
          <w:shd w:val="clear" w:color="auto" w:fill="FFFFFF"/>
          <w:lang w:val="uk-UA"/>
        </w:rPr>
        <w:t>, UK</w:t>
      </w:r>
    </w:p>
    <w:p w14:paraId="52B3ADB6" w14:textId="77777777" w:rsidR="005D0E28" w:rsidRPr="00725A67"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725A67">
        <w:rPr>
          <w:rFonts w:ascii="Times New Roman" w:hAnsi="Times New Roman"/>
          <w:color w:val="000000"/>
          <w:sz w:val="28"/>
          <w:szCs w:val="28"/>
          <w:shd w:val="clear" w:color="auto" w:fill="FFFFFF"/>
          <w:lang w:val="uk-UA"/>
        </w:rPr>
        <w:t>Persona</w:t>
      </w:r>
      <w:proofErr w:type="spellEnd"/>
      <w:r w:rsidRPr="00725A67">
        <w:rPr>
          <w:rFonts w:ascii="Times New Roman" w:hAnsi="Times New Roman"/>
          <w:color w:val="000000"/>
          <w:sz w:val="28"/>
          <w:szCs w:val="28"/>
          <w:shd w:val="clear" w:color="auto" w:fill="FFFFFF"/>
          <w:lang w:val="uk-UA"/>
        </w:rPr>
        <w:t> </w:t>
      </w:r>
      <w:proofErr w:type="spellStart"/>
      <w:r w:rsidRPr="00725A67">
        <w:rPr>
          <w:rFonts w:ascii="Times New Roman" w:hAnsi="Times New Roman"/>
          <w:color w:val="000000"/>
          <w:sz w:val="28"/>
          <w:szCs w:val="28"/>
          <w:shd w:val="clear" w:color="auto" w:fill="FFFFFF"/>
          <w:lang w:val="uk-UA"/>
        </w:rPr>
        <w:t>grata</w:t>
      </w:r>
      <w:proofErr w:type="spellEnd"/>
      <w:r w:rsidRPr="00725A67">
        <w:rPr>
          <w:rFonts w:ascii="Times New Roman" w:hAnsi="Times New Roman"/>
          <w:color w:val="000000"/>
          <w:sz w:val="28"/>
          <w:szCs w:val="28"/>
          <w:shd w:val="clear" w:color="auto" w:fill="FFFFFF"/>
          <w:lang w:val="uk-UA"/>
        </w:rPr>
        <w:t>: Едуард </w:t>
      </w:r>
      <w:proofErr w:type="spellStart"/>
      <w:r w:rsidRPr="00725A67">
        <w:rPr>
          <w:rFonts w:ascii="Times New Roman" w:hAnsi="Times New Roman"/>
          <w:color w:val="000000"/>
          <w:sz w:val="28"/>
          <w:szCs w:val="28"/>
          <w:shd w:val="clear" w:color="auto" w:fill="FFFFFF"/>
          <w:lang w:val="uk-UA"/>
        </w:rPr>
        <w:t>Странадко</w:t>
      </w:r>
      <w:proofErr w:type="spellEnd"/>
      <w:r w:rsidRPr="00725A67">
        <w:rPr>
          <w:rFonts w:ascii="Times New Roman" w:hAnsi="Times New Roman"/>
          <w:color w:val="000000"/>
          <w:sz w:val="28"/>
          <w:szCs w:val="28"/>
          <w:shd w:val="clear" w:color="auto" w:fill="FFFFFF"/>
          <w:lang w:val="uk-UA"/>
        </w:rPr>
        <w:t xml:space="preserve"> URL: </w:t>
      </w:r>
      <w:hyperlink r:id="rId43" w:history="1">
        <w:r w:rsidRPr="00725A67">
          <w:rPr>
            <w:rStyle w:val="a7"/>
            <w:rFonts w:ascii="Times New Roman" w:hAnsi="Times New Roman"/>
            <w:color w:val="000000"/>
            <w:sz w:val="28"/>
            <w:szCs w:val="28"/>
            <w:shd w:val="clear" w:color="auto" w:fill="FFFFFF"/>
            <w:lang w:val="uk-UA"/>
          </w:rPr>
          <w:t>https://poltava.to/project/600/?fbclid=IwAR0C1AM8RUZ2vBjryv6fhycCf_iUWODuS46EJy7DyNG5PNA9JVieiTbD_oo</w:t>
        </w:r>
      </w:hyperlink>
    </w:p>
    <w:p w14:paraId="521BF9B4" w14:textId="77777777" w:rsidR="005D0E28" w:rsidRPr="003476DD"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3476DD">
        <w:rPr>
          <w:rFonts w:ascii="Times New Roman" w:hAnsi="Times New Roman" w:cs="Times New Roman"/>
          <w:sz w:val="28"/>
          <w:szCs w:val="28"/>
          <w:lang w:val="uk-UA"/>
        </w:rPr>
        <w:lastRenderedPageBreak/>
        <w:t>Poster-Art</w:t>
      </w:r>
      <w:proofErr w:type="spellEnd"/>
      <w:r w:rsidRPr="003476DD">
        <w:rPr>
          <w:rFonts w:ascii="Times New Roman" w:hAnsi="Times New Roman" w:cs="Times New Roman"/>
          <w:sz w:val="28"/>
          <w:szCs w:val="28"/>
          <w:lang w:val="uk-UA"/>
        </w:rPr>
        <w:t xml:space="preserve">, «Рекламні плакати». URL: </w:t>
      </w:r>
      <w:hyperlink r:id="rId44" w:history="1">
        <w:r w:rsidRPr="003476DD">
          <w:rPr>
            <w:rStyle w:val="a7"/>
            <w:rFonts w:ascii="Times New Roman" w:hAnsi="Times New Roman" w:cs="Times New Roman"/>
            <w:sz w:val="28"/>
            <w:szCs w:val="28"/>
            <w:lang w:val="uk-UA"/>
          </w:rPr>
          <w:t>http://poster-art.ru/plakat/board.php</w:t>
        </w:r>
      </w:hyperlink>
      <w:r w:rsidRPr="003476DD">
        <w:rPr>
          <w:rFonts w:ascii="Times New Roman" w:hAnsi="Times New Roman" w:cs="Times New Roman"/>
          <w:sz w:val="28"/>
          <w:szCs w:val="28"/>
          <w:lang w:val="uk-UA"/>
        </w:rPr>
        <w:t xml:space="preserve"> </w:t>
      </w:r>
    </w:p>
    <w:p w14:paraId="16475F63" w14:textId="77777777" w:rsidR="005D0E28" w:rsidRPr="00725A67" w:rsidRDefault="005D0E28" w:rsidP="005D0E28">
      <w:pPr>
        <w:numPr>
          <w:ilvl w:val="0"/>
          <w:numId w:val="14"/>
        </w:numPr>
        <w:spacing w:after="0" w:line="360" w:lineRule="auto"/>
        <w:ind w:left="0" w:firstLine="709"/>
        <w:contextualSpacing/>
        <w:jc w:val="both"/>
        <w:rPr>
          <w:rFonts w:ascii="Times New Roman" w:hAnsi="Times New Roman"/>
          <w:color w:val="000000"/>
          <w:sz w:val="28"/>
          <w:szCs w:val="28"/>
          <w:shd w:val="clear" w:color="auto" w:fill="FFFFFF"/>
          <w:lang w:val="uk-UA"/>
        </w:rPr>
      </w:pPr>
      <w:proofErr w:type="spellStart"/>
      <w:r w:rsidRPr="00725A67">
        <w:rPr>
          <w:rFonts w:ascii="Times New Roman" w:hAnsi="Times New Roman"/>
          <w:color w:val="000000"/>
          <w:sz w:val="28"/>
          <w:szCs w:val="28"/>
          <w:shd w:val="clear" w:color="auto" w:fill="FFFFFF"/>
          <w:lang w:val="uk-UA"/>
        </w:rPr>
        <w:t>Roth</w:t>
      </w:r>
      <w:proofErr w:type="spellEnd"/>
      <w:r w:rsidRPr="00725A67">
        <w:rPr>
          <w:rFonts w:ascii="Times New Roman" w:hAnsi="Times New Roman"/>
          <w:color w:val="000000"/>
          <w:sz w:val="28"/>
          <w:szCs w:val="28"/>
          <w:shd w:val="clear" w:color="auto" w:fill="FFFFFF"/>
          <w:lang w:val="uk-UA"/>
        </w:rPr>
        <w:t xml:space="preserve">, A (2001), </w:t>
      </w:r>
      <w:proofErr w:type="spellStart"/>
      <w:r w:rsidRPr="00725A67">
        <w:rPr>
          <w:rFonts w:ascii="Times New Roman" w:hAnsi="Times New Roman"/>
          <w:color w:val="000000"/>
          <w:sz w:val="28"/>
          <w:szCs w:val="28"/>
          <w:shd w:val="clear" w:color="auto" w:fill="FFFFFF"/>
          <w:lang w:val="uk-UA"/>
        </w:rPr>
        <w:t>Introduction</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in</w:t>
      </w:r>
      <w:proofErr w:type="spellEnd"/>
      <w:r w:rsidRPr="00725A67">
        <w:rPr>
          <w:rFonts w:ascii="Times New Roman" w:hAnsi="Times New Roman"/>
          <w:color w:val="000000"/>
          <w:sz w:val="28"/>
          <w:szCs w:val="28"/>
          <w:shd w:val="clear" w:color="auto" w:fill="FFFFFF"/>
          <w:lang w:val="uk-UA"/>
        </w:rPr>
        <w:t xml:space="preserve"> A </w:t>
      </w:r>
      <w:proofErr w:type="spellStart"/>
      <w:r w:rsidRPr="00725A67">
        <w:rPr>
          <w:rFonts w:ascii="Times New Roman" w:hAnsi="Times New Roman"/>
          <w:color w:val="000000"/>
          <w:sz w:val="28"/>
          <w:szCs w:val="28"/>
          <w:shd w:val="clear" w:color="auto" w:fill="FFFFFF"/>
          <w:lang w:val="uk-UA"/>
        </w:rPr>
        <w:t>Roth</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ed</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The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Book</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of</w:t>
      </w:r>
      <w:proofErr w:type="spellEnd"/>
      <w:r w:rsidRPr="00725A67">
        <w:rPr>
          <w:rFonts w:ascii="Times New Roman" w:hAnsi="Times New Roman"/>
          <w:color w:val="000000"/>
          <w:sz w:val="28"/>
          <w:szCs w:val="28"/>
          <w:shd w:val="clear" w:color="auto" w:fill="FFFFFF"/>
          <w:lang w:val="uk-UA"/>
        </w:rPr>
        <w:t xml:space="preserve"> 101 </w:t>
      </w:r>
      <w:proofErr w:type="spellStart"/>
      <w:r w:rsidRPr="00725A67">
        <w:rPr>
          <w:rFonts w:ascii="Times New Roman" w:hAnsi="Times New Roman"/>
          <w:color w:val="000000"/>
          <w:sz w:val="28"/>
          <w:szCs w:val="28"/>
          <w:shd w:val="clear" w:color="auto" w:fill="FFFFFF"/>
          <w:lang w:val="uk-UA"/>
        </w:rPr>
        <w:t>Books</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Seminal</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Photographic</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Books</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of</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the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Twentieth</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Century</w:t>
      </w:r>
      <w:proofErr w:type="spellEnd"/>
      <w:r w:rsidRPr="00725A67">
        <w:rPr>
          <w:rFonts w:ascii="Times New Roman" w:hAnsi="Times New Roman"/>
          <w:color w:val="000000"/>
          <w:sz w:val="28"/>
          <w:szCs w:val="28"/>
          <w:shd w:val="clear" w:color="auto" w:fill="FFFFFF"/>
          <w:lang w:val="uk-UA"/>
        </w:rPr>
        <w:t xml:space="preserve">, PPP </w:t>
      </w:r>
      <w:proofErr w:type="spellStart"/>
      <w:r w:rsidRPr="00725A67">
        <w:rPr>
          <w:rFonts w:ascii="Times New Roman" w:hAnsi="Times New Roman"/>
          <w:color w:val="000000"/>
          <w:sz w:val="28"/>
          <w:szCs w:val="28"/>
          <w:shd w:val="clear" w:color="auto" w:fill="FFFFFF"/>
          <w:lang w:val="uk-UA"/>
        </w:rPr>
        <w:t>Editions</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in</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association</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with</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Roth</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Horowitz</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New</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York</w:t>
      </w:r>
      <w:proofErr w:type="spellEnd"/>
      <w:r w:rsidRPr="00725A67">
        <w:rPr>
          <w:rFonts w:ascii="Times New Roman" w:hAnsi="Times New Roman"/>
          <w:color w:val="000000"/>
          <w:sz w:val="28"/>
          <w:szCs w:val="28"/>
          <w:shd w:val="clear" w:color="auto" w:fill="FFFFFF"/>
          <w:lang w:val="uk-UA"/>
        </w:rPr>
        <w:t>, USA</w:t>
      </w:r>
    </w:p>
    <w:p w14:paraId="4B230925" w14:textId="77777777" w:rsidR="005D0E28" w:rsidRPr="00725A67" w:rsidRDefault="005D0E28" w:rsidP="005D0E28">
      <w:pPr>
        <w:numPr>
          <w:ilvl w:val="0"/>
          <w:numId w:val="14"/>
        </w:numPr>
        <w:shd w:val="clear" w:color="auto" w:fill="FFFFFF"/>
        <w:spacing w:after="0" w:line="360" w:lineRule="auto"/>
        <w:ind w:left="0" w:firstLine="709"/>
        <w:contextualSpacing/>
        <w:jc w:val="both"/>
        <w:rPr>
          <w:rFonts w:ascii="Times New Roman" w:hAnsi="Times New Roman"/>
          <w:color w:val="000000"/>
          <w:sz w:val="28"/>
          <w:szCs w:val="28"/>
          <w:lang w:val="uk-UA"/>
        </w:rPr>
      </w:pPr>
      <w:proofErr w:type="spellStart"/>
      <w:r w:rsidRPr="00725A67">
        <w:rPr>
          <w:rFonts w:ascii="Times New Roman" w:hAnsi="Times New Roman"/>
          <w:color w:val="000000"/>
          <w:sz w:val="28"/>
          <w:szCs w:val="28"/>
          <w:shd w:val="clear" w:color="auto" w:fill="FFFFFF"/>
          <w:lang w:val="uk-UA"/>
        </w:rPr>
        <w:t>Shaughnessy</w:t>
      </w:r>
      <w:proofErr w:type="spellEnd"/>
      <w:r w:rsidRPr="00725A67">
        <w:rPr>
          <w:rFonts w:ascii="Times New Roman" w:hAnsi="Times New Roman"/>
          <w:color w:val="000000"/>
          <w:sz w:val="28"/>
          <w:szCs w:val="28"/>
          <w:shd w:val="clear" w:color="auto" w:fill="FFFFFF"/>
          <w:lang w:val="uk-UA"/>
        </w:rPr>
        <w:t xml:space="preserve">, A (2004), </w:t>
      </w:r>
      <w:proofErr w:type="spellStart"/>
      <w:r w:rsidRPr="00725A67">
        <w:rPr>
          <w:rFonts w:ascii="Times New Roman" w:hAnsi="Times New Roman"/>
          <w:color w:val="000000"/>
          <w:sz w:val="28"/>
          <w:szCs w:val="28"/>
          <w:shd w:val="clear" w:color="auto" w:fill="FFFFFF"/>
          <w:lang w:val="uk-UA"/>
        </w:rPr>
        <w:t>The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order</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of</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pages</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Can</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graphic</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design</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reinvigorate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the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photographic</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monograph</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Eye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Magazine</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vol</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Vol</w:t>
      </w:r>
      <w:proofErr w:type="spellEnd"/>
      <w:r w:rsidRPr="00725A67">
        <w:rPr>
          <w:rFonts w:ascii="Times New Roman" w:hAnsi="Times New Roman"/>
          <w:color w:val="000000"/>
          <w:sz w:val="28"/>
          <w:szCs w:val="28"/>
          <w:shd w:val="clear" w:color="auto" w:fill="FFFFFF"/>
          <w:lang w:val="uk-UA"/>
        </w:rPr>
        <w:t xml:space="preserve"> 13, </w:t>
      </w:r>
      <w:proofErr w:type="spellStart"/>
      <w:r w:rsidRPr="00725A67">
        <w:rPr>
          <w:rFonts w:ascii="Times New Roman" w:hAnsi="Times New Roman"/>
          <w:color w:val="000000"/>
          <w:sz w:val="28"/>
          <w:szCs w:val="28"/>
          <w:shd w:val="clear" w:color="auto" w:fill="FFFFFF"/>
          <w:lang w:val="uk-UA"/>
        </w:rPr>
        <w:t>no</w:t>
      </w:r>
      <w:proofErr w:type="spellEnd"/>
      <w:r w:rsidRPr="00725A67">
        <w:rPr>
          <w:rFonts w:ascii="Times New Roman" w:hAnsi="Times New Roman"/>
          <w:color w:val="000000"/>
          <w:sz w:val="28"/>
          <w:szCs w:val="28"/>
          <w:shd w:val="clear" w:color="auto" w:fill="FFFFFF"/>
          <w:lang w:val="uk-UA"/>
        </w:rPr>
        <w:t xml:space="preserve">. </w:t>
      </w:r>
      <w:proofErr w:type="spellStart"/>
      <w:r w:rsidRPr="00725A67">
        <w:rPr>
          <w:rFonts w:ascii="Times New Roman" w:hAnsi="Times New Roman"/>
          <w:color w:val="000000"/>
          <w:sz w:val="28"/>
          <w:szCs w:val="28"/>
          <w:shd w:val="clear" w:color="auto" w:fill="FFFFFF"/>
          <w:lang w:val="uk-UA"/>
        </w:rPr>
        <w:t>Spring</w:t>
      </w:r>
      <w:proofErr w:type="spellEnd"/>
      <w:r w:rsidRPr="00725A67">
        <w:rPr>
          <w:rFonts w:ascii="Times New Roman" w:hAnsi="Times New Roman"/>
          <w:color w:val="000000"/>
          <w:sz w:val="28"/>
          <w:szCs w:val="28"/>
          <w:shd w:val="clear" w:color="auto" w:fill="FFFFFF"/>
          <w:lang w:val="uk-UA"/>
        </w:rPr>
        <w:t>, pp.</w:t>
      </w:r>
    </w:p>
    <w:p w14:paraId="1A22A26A" w14:textId="4670E7AE" w:rsidR="005D0E28" w:rsidRPr="00805CF6" w:rsidRDefault="005D0E28" w:rsidP="005D0E28">
      <w:pPr>
        <w:numPr>
          <w:ilvl w:val="0"/>
          <w:numId w:val="14"/>
        </w:numPr>
        <w:shd w:val="clear" w:color="auto" w:fill="FFFFFF"/>
        <w:spacing w:after="0" w:line="360" w:lineRule="auto"/>
        <w:ind w:left="0" w:firstLine="709"/>
        <w:contextualSpacing/>
        <w:jc w:val="both"/>
        <w:rPr>
          <w:rStyle w:val="a7"/>
          <w:rFonts w:ascii="Times New Roman" w:hAnsi="Times New Roman"/>
          <w:color w:val="000000"/>
          <w:sz w:val="28"/>
          <w:szCs w:val="28"/>
          <w:u w:val="none"/>
          <w:lang w:val="uk-UA"/>
        </w:rPr>
      </w:pPr>
      <w:proofErr w:type="spellStart"/>
      <w:r w:rsidRPr="003476DD">
        <w:rPr>
          <w:rFonts w:ascii="Times New Roman" w:hAnsi="Times New Roman" w:cs="Times New Roman"/>
          <w:sz w:val="28"/>
          <w:szCs w:val="28"/>
          <w:lang w:val="uk-UA"/>
        </w:rPr>
        <w:t>Stendoffice</w:t>
      </w:r>
      <w:proofErr w:type="spellEnd"/>
      <w:r w:rsidRPr="003476DD">
        <w:rPr>
          <w:rFonts w:ascii="Times New Roman" w:hAnsi="Times New Roman" w:cs="Times New Roman"/>
          <w:sz w:val="28"/>
          <w:szCs w:val="28"/>
          <w:lang w:val="uk-UA"/>
        </w:rPr>
        <w:t xml:space="preserve">, «Дизайн рекламного плаката». URL: </w:t>
      </w:r>
      <w:hyperlink r:id="rId45" w:history="1">
        <w:r w:rsidRPr="003476DD">
          <w:rPr>
            <w:rStyle w:val="a7"/>
            <w:rFonts w:ascii="Times New Roman" w:hAnsi="Times New Roman" w:cs="Times New Roman"/>
            <w:sz w:val="28"/>
            <w:szCs w:val="28"/>
            <w:lang w:val="uk-UA"/>
          </w:rPr>
          <w:t>http://www.stendoffice.ru/stendoffice/u_plakat/</w:t>
        </w:r>
      </w:hyperlink>
    </w:p>
    <w:p w14:paraId="7474D50D" w14:textId="100FD37D" w:rsidR="00805CF6" w:rsidRDefault="00805CF6" w:rsidP="00805CF6">
      <w:pPr>
        <w:shd w:val="clear" w:color="auto" w:fill="FFFFFF"/>
        <w:spacing w:after="0" w:line="360" w:lineRule="auto"/>
        <w:ind w:left="709"/>
        <w:contextualSpacing/>
        <w:jc w:val="both"/>
        <w:rPr>
          <w:rFonts w:ascii="Times New Roman" w:hAnsi="Times New Roman" w:cs="Times New Roman"/>
          <w:sz w:val="28"/>
          <w:szCs w:val="28"/>
          <w:lang w:val="uk-UA"/>
        </w:rPr>
      </w:pPr>
    </w:p>
    <w:p w14:paraId="4A311955" w14:textId="77777777" w:rsidR="00805CF6" w:rsidRDefault="00805CF6">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DD498BF"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3EA9517B"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3F2D6D5B"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5BA17B70"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49613B86"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4725E866"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1205EA4C"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2381118F"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631B1CF0"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73883E6B" w14:textId="77777777" w:rsidR="00CA2053" w:rsidRDefault="00CA2053" w:rsidP="00805CF6">
      <w:pPr>
        <w:shd w:val="clear" w:color="auto" w:fill="FFFFFF"/>
        <w:spacing w:after="0" w:line="360" w:lineRule="auto"/>
        <w:ind w:left="709"/>
        <w:contextualSpacing/>
        <w:jc w:val="center"/>
        <w:rPr>
          <w:rFonts w:ascii="Times New Roman" w:hAnsi="Times New Roman"/>
          <w:b/>
          <w:bCs/>
          <w:color w:val="000000"/>
          <w:sz w:val="28"/>
          <w:szCs w:val="28"/>
          <w:lang w:val="uk-UA"/>
        </w:rPr>
      </w:pPr>
    </w:p>
    <w:p w14:paraId="40C63C9B" w14:textId="5DBCC8A2" w:rsidR="00CA2053" w:rsidRDefault="00805CF6" w:rsidP="00CA2053">
      <w:pPr>
        <w:shd w:val="clear" w:color="auto" w:fill="FFFFFF"/>
        <w:spacing w:after="0" w:line="360" w:lineRule="auto"/>
        <w:ind w:left="709"/>
        <w:contextualSpacing/>
        <w:jc w:val="both"/>
        <w:rPr>
          <w:rFonts w:ascii="Times New Roman" w:hAnsi="Times New Roman"/>
          <w:b/>
          <w:bCs/>
          <w:color w:val="000000"/>
          <w:sz w:val="144"/>
          <w:szCs w:val="144"/>
          <w:lang w:val="uk-UA"/>
        </w:rPr>
      </w:pPr>
      <w:r w:rsidRPr="00CA2053">
        <w:rPr>
          <w:rFonts w:ascii="Times New Roman" w:hAnsi="Times New Roman"/>
          <w:b/>
          <w:bCs/>
          <w:color w:val="000000"/>
          <w:sz w:val="144"/>
          <w:szCs w:val="144"/>
          <w:lang w:val="uk-UA"/>
        </w:rPr>
        <w:t>ДОДАТОКИ</w:t>
      </w:r>
    </w:p>
    <w:p w14:paraId="2E69DE1F" w14:textId="77777777" w:rsidR="00CA2053" w:rsidRDefault="00CA2053">
      <w:pPr>
        <w:rPr>
          <w:rFonts w:ascii="Times New Roman" w:hAnsi="Times New Roman"/>
          <w:b/>
          <w:bCs/>
          <w:color w:val="000000"/>
          <w:sz w:val="144"/>
          <w:szCs w:val="144"/>
          <w:lang w:val="uk-UA"/>
        </w:rPr>
      </w:pPr>
      <w:r>
        <w:rPr>
          <w:rFonts w:ascii="Times New Roman" w:hAnsi="Times New Roman"/>
          <w:b/>
          <w:bCs/>
          <w:color w:val="000000"/>
          <w:sz w:val="144"/>
          <w:szCs w:val="144"/>
          <w:lang w:val="uk-UA"/>
        </w:rPr>
        <w:br w:type="page"/>
      </w:r>
    </w:p>
    <w:p w14:paraId="26A68804" w14:textId="7EE78DAB" w:rsidR="00805CF6" w:rsidRDefault="00CA2053" w:rsidP="00CA2053">
      <w:pPr>
        <w:shd w:val="clear" w:color="auto" w:fill="FFFFFF"/>
        <w:spacing w:after="0" w:line="360" w:lineRule="auto"/>
        <w:ind w:left="709"/>
        <w:contextualSpacing/>
        <w:jc w:val="both"/>
        <w:rPr>
          <w:rFonts w:ascii="Times New Roman" w:hAnsi="Times New Roman"/>
          <w:b/>
          <w:bCs/>
          <w:color w:val="000000"/>
          <w:sz w:val="36"/>
          <w:szCs w:val="36"/>
          <w:lang w:val="uk-UA"/>
        </w:rPr>
      </w:pPr>
      <w:r>
        <w:rPr>
          <w:rFonts w:ascii="Times New Roman" w:hAnsi="Times New Roman"/>
          <w:b/>
          <w:bCs/>
          <w:noProof/>
          <w:color w:val="000000"/>
          <w:sz w:val="36"/>
          <w:szCs w:val="36"/>
          <w:lang w:val="uk-UA"/>
        </w:rPr>
        <w:lastRenderedPageBreak/>
        <w:drawing>
          <wp:anchor distT="0" distB="0" distL="114300" distR="114300" simplePos="0" relativeHeight="251689984" behindDoc="1" locked="0" layoutInCell="1" allowOverlap="1" wp14:anchorId="02C0F9BD" wp14:editId="2E4EE7A9">
            <wp:simplePos x="0" y="0"/>
            <wp:positionH relativeFrom="margin">
              <wp:align>right</wp:align>
            </wp:positionH>
            <wp:positionV relativeFrom="paragraph">
              <wp:posOffset>1524000</wp:posOffset>
            </wp:positionV>
            <wp:extent cx="5939155" cy="5939155"/>
            <wp:effectExtent l="114300" t="114300" r="99695" b="156845"/>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1432E23E" w14:textId="7F1E2795" w:rsidR="00CA2053" w:rsidRPr="00CA2053" w:rsidRDefault="00CA2053" w:rsidP="00CA2053">
      <w:pPr>
        <w:rPr>
          <w:rFonts w:ascii="Times New Roman" w:hAnsi="Times New Roman"/>
          <w:sz w:val="36"/>
          <w:szCs w:val="36"/>
          <w:lang w:val="uk-UA"/>
        </w:rPr>
      </w:pPr>
    </w:p>
    <w:p w14:paraId="42E16EC6" w14:textId="5D636E48" w:rsidR="00CA2053" w:rsidRPr="00CA2053" w:rsidRDefault="00CA2053" w:rsidP="00CA2053">
      <w:pPr>
        <w:rPr>
          <w:rFonts w:ascii="Times New Roman" w:hAnsi="Times New Roman"/>
          <w:sz w:val="36"/>
          <w:szCs w:val="36"/>
          <w:lang w:val="uk-UA"/>
        </w:rPr>
      </w:pPr>
    </w:p>
    <w:p w14:paraId="4A8A9D84" w14:textId="42C9B73B" w:rsidR="00CA2053" w:rsidRPr="00CA2053" w:rsidRDefault="00CA2053" w:rsidP="00CA2053">
      <w:pPr>
        <w:rPr>
          <w:rFonts w:ascii="Times New Roman" w:hAnsi="Times New Roman"/>
          <w:sz w:val="36"/>
          <w:szCs w:val="36"/>
          <w:lang w:val="uk-UA"/>
        </w:rPr>
      </w:pPr>
    </w:p>
    <w:p w14:paraId="4F8729F3" w14:textId="0F612F1D" w:rsidR="00CA2053" w:rsidRPr="00CA2053" w:rsidRDefault="00CA2053" w:rsidP="00CA2053">
      <w:pPr>
        <w:rPr>
          <w:rFonts w:ascii="Times New Roman" w:hAnsi="Times New Roman"/>
          <w:sz w:val="36"/>
          <w:szCs w:val="36"/>
          <w:lang w:val="uk-UA"/>
        </w:rPr>
      </w:pPr>
    </w:p>
    <w:p w14:paraId="1E592B3A" w14:textId="5DDC12AE" w:rsidR="00CA2053" w:rsidRPr="00CA2053" w:rsidRDefault="00CA2053" w:rsidP="00CA2053">
      <w:pPr>
        <w:rPr>
          <w:rFonts w:ascii="Times New Roman" w:hAnsi="Times New Roman"/>
          <w:sz w:val="36"/>
          <w:szCs w:val="36"/>
          <w:lang w:val="uk-UA"/>
        </w:rPr>
      </w:pPr>
    </w:p>
    <w:p w14:paraId="5EC58968" w14:textId="5B353FB5" w:rsidR="00CA2053" w:rsidRPr="00CA2053" w:rsidRDefault="00CA2053" w:rsidP="00CA2053">
      <w:pPr>
        <w:rPr>
          <w:rFonts w:ascii="Times New Roman" w:hAnsi="Times New Roman"/>
          <w:sz w:val="36"/>
          <w:szCs w:val="36"/>
          <w:lang w:val="uk-UA"/>
        </w:rPr>
      </w:pPr>
    </w:p>
    <w:p w14:paraId="24D9F64C" w14:textId="58CA7888" w:rsidR="00CA2053" w:rsidRPr="00CA2053" w:rsidRDefault="00CA2053" w:rsidP="00CA2053">
      <w:pPr>
        <w:rPr>
          <w:rFonts w:ascii="Times New Roman" w:hAnsi="Times New Roman"/>
          <w:sz w:val="36"/>
          <w:szCs w:val="36"/>
          <w:lang w:val="uk-UA"/>
        </w:rPr>
      </w:pPr>
    </w:p>
    <w:p w14:paraId="6A7ED8B6" w14:textId="1F4CC01F" w:rsidR="00CA2053" w:rsidRPr="00CA2053" w:rsidRDefault="00CA2053" w:rsidP="00CA2053">
      <w:pPr>
        <w:rPr>
          <w:rFonts w:ascii="Times New Roman" w:hAnsi="Times New Roman"/>
          <w:sz w:val="36"/>
          <w:szCs w:val="36"/>
          <w:lang w:val="uk-UA"/>
        </w:rPr>
      </w:pPr>
    </w:p>
    <w:p w14:paraId="5E731E5B" w14:textId="016072A3" w:rsidR="00CA2053" w:rsidRPr="00CA2053" w:rsidRDefault="00CA2053" w:rsidP="00CA2053">
      <w:pPr>
        <w:rPr>
          <w:rFonts w:ascii="Times New Roman" w:hAnsi="Times New Roman"/>
          <w:sz w:val="36"/>
          <w:szCs w:val="36"/>
          <w:lang w:val="uk-UA"/>
        </w:rPr>
      </w:pPr>
    </w:p>
    <w:p w14:paraId="6C1A8811" w14:textId="50E2DE80" w:rsidR="00CA2053" w:rsidRPr="00CA2053" w:rsidRDefault="00CA2053" w:rsidP="00CA2053">
      <w:pPr>
        <w:rPr>
          <w:rFonts w:ascii="Times New Roman" w:hAnsi="Times New Roman"/>
          <w:sz w:val="36"/>
          <w:szCs w:val="36"/>
          <w:lang w:val="uk-UA"/>
        </w:rPr>
      </w:pPr>
    </w:p>
    <w:p w14:paraId="2A7EB04A" w14:textId="593DCDEA" w:rsidR="00CA2053" w:rsidRPr="00CA2053" w:rsidRDefault="00CA2053" w:rsidP="00CA2053">
      <w:pPr>
        <w:rPr>
          <w:rFonts w:ascii="Times New Roman" w:hAnsi="Times New Roman"/>
          <w:sz w:val="36"/>
          <w:szCs w:val="36"/>
          <w:lang w:val="uk-UA"/>
        </w:rPr>
      </w:pPr>
    </w:p>
    <w:p w14:paraId="33116B57" w14:textId="3E4FC092" w:rsidR="00CA2053" w:rsidRPr="00CA2053" w:rsidRDefault="00CA2053" w:rsidP="00CA2053">
      <w:pPr>
        <w:rPr>
          <w:rFonts w:ascii="Times New Roman" w:hAnsi="Times New Roman"/>
          <w:sz w:val="36"/>
          <w:szCs w:val="36"/>
          <w:lang w:val="uk-UA"/>
        </w:rPr>
      </w:pPr>
    </w:p>
    <w:p w14:paraId="149B8452" w14:textId="2D300B1E" w:rsidR="00CA2053" w:rsidRPr="00CA2053" w:rsidRDefault="00CA2053" w:rsidP="00CA2053">
      <w:pPr>
        <w:rPr>
          <w:rFonts w:ascii="Times New Roman" w:hAnsi="Times New Roman"/>
          <w:sz w:val="36"/>
          <w:szCs w:val="36"/>
          <w:lang w:val="uk-UA"/>
        </w:rPr>
      </w:pPr>
    </w:p>
    <w:p w14:paraId="272742C2" w14:textId="2838E38C" w:rsidR="00CA2053" w:rsidRPr="00CA2053" w:rsidRDefault="00CA2053" w:rsidP="00CA2053">
      <w:pPr>
        <w:rPr>
          <w:rFonts w:ascii="Times New Roman" w:hAnsi="Times New Roman"/>
          <w:sz w:val="36"/>
          <w:szCs w:val="36"/>
          <w:lang w:val="uk-UA"/>
        </w:rPr>
      </w:pPr>
    </w:p>
    <w:p w14:paraId="297E27E2" w14:textId="67CCE184" w:rsidR="00CA2053" w:rsidRPr="00CA2053" w:rsidRDefault="00CA2053" w:rsidP="00CA2053">
      <w:pPr>
        <w:rPr>
          <w:rFonts w:ascii="Times New Roman" w:hAnsi="Times New Roman"/>
          <w:sz w:val="36"/>
          <w:szCs w:val="36"/>
          <w:lang w:val="uk-UA"/>
        </w:rPr>
      </w:pPr>
    </w:p>
    <w:p w14:paraId="39F46BAE" w14:textId="70D3CD2C" w:rsidR="00CA2053" w:rsidRPr="00CA2053" w:rsidRDefault="00CA2053" w:rsidP="00CA2053">
      <w:pPr>
        <w:rPr>
          <w:rFonts w:ascii="Times New Roman" w:hAnsi="Times New Roman"/>
          <w:sz w:val="36"/>
          <w:szCs w:val="36"/>
          <w:lang w:val="uk-UA"/>
        </w:rPr>
      </w:pPr>
    </w:p>
    <w:p w14:paraId="0872FE75" w14:textId="3E989084" w:rsidR="00CA2053" w:rsidRPr="00CA2053" w:rsidRDefault="00CA2053" w:rsidP="00CA2053">
      <w:pPr>
        <w:rPr>
          <w:rFonts w:ascii="Times New Roman" w:hAnsi="Times New Roman"/>
          <w:sz w:val="36"/>
          <w:szCs w:val="36"/>
          <w:lang w:val="uk-UA"/>
        </w:rPr>
      </w:pPr>
    </w:p>
    <w:p w14:paraId="7DECF2C3" w14:textId="062A28BE" w:rsidR="00CA2053" w:rsidRPr="00CA2053" w:rsidRDefault="00CA2053" w:rsidP="00CA2053">
      <w:pPr>
        <w:rPr>
          <w:rFonts w:ascii="Times New Roman" w:hAnsi="Times New Roman"/>
          <w:sz w:val="36"/>
          <w:szCs w:val="36"/>
          <w:lang w:val="uk-UA"/>
        </w:rPr>
      </w:pPr>
    </w:p>
    <w:p w14:paraId="1A69A4EB" w14:textId="61E87F12" w:rsidR="00CA2053" w:rsidRPr="00CA2053" w:rsidRDefault="00CA2053" w:rsidP="00CA2053">
      <w:pPr>
        <w:rPr>
          <w:rFonts w:ascii="Times New Roman" w:hAnsi="Times New Roman"/>
          <w:sz w:val="36"/>
          <w:szCs w:val="36"/>
          <w:lang w:val="uk-UA"/>
        </w:rPr>
      </w:pPr>
    </w:p>
    <w:p w14:paraId="2F5FBC1E" w14:textId="06C097EE" w:rsidR="00CA2053" w:rsidRPr="00CA2053" w:rsidRDefault="00CA2053" w:rsidP="00CA2053">
      <w:pPr>
        <w:rPr>
          <w:rFonts w:ascii="Times New Roman" w:hAnsi="Times New Roman"/>
          <w:sz w:val="36"/>
          <w:szCs w:val="36"/>
          <w:lang w:val="uk-UA"/>
        </w:rPr>
      </w:pPr>
    </w:p>
    <w:p w14:paraId="25912E73" w14:textId="4DAFB2F7" w:rsidR="00CA2053" w:rsidRDefault="00CA2053" w:rsidP="00CA2053">
      <w:pPr>
        <w:rPr>
          <w:rFonts w:ascii="Times New Roman" w:hAnsi="Times New Roman"/>
          <w:b/>
          <w:bCs/>
          <w:color w:val="000000"/>
          <w:sz w:val="36"/>
          <w:szCs w:val="36"/>
          <w:lang w:val="uk-UA"/>
        </w:rPr>
      </w:pPr>
    </w:p>
    <w:p w14:paraId="6871889E" w14:textId="6692FBE6" w:rsidR="00CA2053" w:rsidRDefault="00CA2053" w:rsidP="00CA2053">
      <w:pPr>
        <w:jc w:val="center"/>
        <w:rPr>
          <w:rFonts w:ascii="Times New Roman" w:hAnsi="Times New Roman"/>
          <w:sz w:val="36"/>
          <w:szCs w:val="36"/>
          <w:lang w:val="uk-UA"/>
        </w:rPr>
      </w:pPr>
    </w:p>
    <w:p w14:paraId="2FD692FA" w14:textId="55D1544A" w:rsidR="00CA2053" w:rsidRDefault="00CA2053" w:rsidP="00CA2053">
      <w:pPr>
        <w:jc w:val="center"/>
        <w:rPr>
          <w:rFonts w:ascii="Times New Roman" w:hAnsi="Times New Roman"/>
          <w:sz w:val="36"/>
          <w:szCs w:val="36"/>
          <w:lang w:val="uk-UA"/>
        </w:rPr>
      </w:pPr>
    </w:p>
    <w:p w14:paraId="5A9B820F" w14:textId="37BA2BC2" w:rsidR="00CA2053" w:rsidRDefault="00CA2053" w:rsidP="00CA2053">
      <w:pPr>
        <w:jc w:val="center"/>
        <w:rPr>
          <w:rFonts w:ascii="Times New Roman" w:hAnsi="Times New Roman"/>
          <w:sz w:val="36"/>
          <w:szCs w:val="36"/>
          <w:lang w:val="uk-UA"/>
        </w:rPr>
      </w:pPr>
      <w:r>
        <w:rPr>
          <w:rFonts w:ascii="Times New Roman" w:hAnsi="Times New Roman"/>
          <w:noProof/>
          <w:sz w:val="36"/>
          <w:szCs w:val="36"/>
          <w:lang w:val="uk-UA"/>
        </w:rPr>
        <w:lastRenderedPageBreak/>
        <w:drawing>
          <wp:anchor distT="0" distB="0" distL="114300" distR="114300" simplePos="0" relativeHeight="251691008" behindDoc="1" locked="0" layoutInCell="1" allowOverlap="1" wp14:anchorId="0CAAC86B" wp14:editId="241A0222">
            <wp:simplePos x="0" y="0"/>
            <wp:positionH relativeFrom="margin">
              <wp:align>right</wp:align>
            </wp:positionH>
            <wp:positionV relativeFrom="paragraph">
              <wp:posOffset>1545771</wp:posOffset>
            </wp:positionV>
            <wp:extent cx="5939155" cy="5939155"/>
            <wp:effectExtent l="114300" t="114300" r="99695" b="156845"/>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7C2D871E" w14:textId="689139D0" w:rsidR="00CA2053" w:rsidRPr="00CA2053" w:rsidRDefault="00CA2053" w:rsidP="00CA2053">
      <w:pPr>
        <w:rPr>
          <w:rFonts w:ascii="Times New Roman" w:hAnsi="Times New Roman"/>
          <w:sz w:val="36"/>
          <w:szCs w:val="36"/>
          <w:lang w:val="uk-UA"/>
        </w:rPr>
      </w:pPr>
    </w:p>
    <w:p w14:paraId="2663D288" w14:textId="5E906972" w:rsidR="00CA2053" w:rsidRPr="00CA2053" w:rsidRDefault="00CA2053" w:rsidP="00CA2053">
      <w:pPr>
        <w:rPr>
          <w:rFonts w:ascii="Times New Roman" w:hAnsi="Times New Roman"/>
          <w:sz w:val="36"/>
          <w:szCs w:val="36"/>
          <w:lang w:val="uk-UA"/>
        </w:rPr>
      </w:pPr>
    </w:p>
    <w:p w14:paraId="652A2389" w14:textId="1CA238E8" w:rsidR="00CA2053" w:rsidRPr="00CA2053" w:rsidRDefault="00CA2053" w:rsidP="00CA2053">
      <w:pPr>
        <w:rPr>
          <w:rFonts w:ascii="Times New Roman" w:hAnsi="Times New Roman"/>
          <w:sz w:val="36"/>
          <w:szCs w:val="36"/>
          <w:lang w:val="uk-UA"/>
        </w:rPr>
      </w:pPr>
    </w:p>
    <w:p w14:paraId="166DD29B" w14:textId="0E35523D" w:rsidR="00CA2053" w:rsidRPr="00CA2053" w:rsidRDefault="00CA2053" w:rsidP="00CA2053">
      <w:pPr>
        <w:rPr>
          <w:rFonts w:ascii="Times New Roman" w:hAnsi="Times New Roman"/>
          <w:sz w:val="36"/>
          <w:szCs w:val="36"/>
          <w:lang w:val="uk-UA"/>
        </w:rPr>
      </w:pPr>
    </w:p>
    <w:p w14:paraId="2EA09E0A" w14:textId="62DBC218" w:rsidR="00CA2053" w:rsidRPr="00CA2053" w:rsidRDefault="00CA2053" w:rsidP="00CA2053">
      <w:pPr>
        <w:rPr>
          <w:rFonts w:ascii="Times New Roman" w:hAnsi="Times New Roman"/>
          <w:sz w:val="36"/>
          <w:szCs w:val="36"/>
          <w:lang w:val="uk-UA"/>
        </w:rPr>
      </w:pPr>
    </w:p>
    <w:p w14:paraId="23B1F21B" w14:textId="7CA1B20C" w:rsidR="00CA2053" w:rsidRPr="00CA2053" w:rsidRDefault="00CA2053" w:rsidP="00CA2053">
      <w:pPr>
        <w:rPr>
          <w:rFonts w:ascii="Times New Roman" w:hAnsi="Times New Roman"/>
          <w:sz w:val="36"/>
          <w:szCs w:val="36"/>
          <w:lang w:val="uk-UA"/>
        </w:rPr>
      </w:pPr>
    </w:p>
    <w:p w14:paraId="6238780F" w14:textId="2B62C179" w:rsidR="00CA2053" w:rsidRPr="00CA2053" w:rsidRDefault="00CA2053" w:rsidP="00CA2053">
      <w:pPr>
        <w:rPr>
          <w:rFonts w:ascii="Times New Roman" w:hAnsi="Times New Roman"/>
          <w:sz w:val="36"/>
          <w:szCs w:val="36"/>
          <w:lang w:val="uk-UA"/>
        </w:rPr>
      </w:pPr>
    </w:p>
    <w:p w14:paraId="06A519A0" w14:textId="06D4BA5D" w:rsidR="00CA2053" w:rsidRPr="00CA2053" w:rsidRDefault="00CA2053" w:rsidP="00CA2053">
      <w:pPr>
        <w:rPr>
          <w:rFonts w:ascii="Times New Roman" w:hAnsi="Times New Roman"/>
          <w:sz w:val="36"/>
          <w:szCs w:val="36"/>
          <w:lang w:val="uk-UA"/>
        </w:rPr>
      </w:pPr>
    </w:p>
    <w:p w14:paraId="29FE2DD8" w14:textId="173189D1" w:rsidR="00CA2053" w:rsidRPr="00CA2053" w:rsidRDefault="00CA2053" w:rsidP="00CA2053">
      <w:pPr>
        <w:rPr>
          <w:rFonts w:ascii="Times New Roman" w:hAnsi="Times New Roman"/>
          <w:sz w:val="36"/>
          <w:szCs w:val="36"/>
          <w:lang w:val="uk-UA"/>
        </w:rPr>
      </w:pPr>
    </w:p>
    <w:p w14:paraId="6280E24D" w14:textId="057699D7" w:rsidR="00CA2053" w:rsidRPr="00CA2053" w:rsidRDefault="00CA2053" w:rsidP="00CA2053">
      <w:pPr>
        <w:rPr>
          <w:rFonts w:ascii="Times New Roman" w:hAnsi="Times New Roman"/>
          <w:sz w:val="36"/>
          <w:szCs w:val="36"/>
          <w:lang w:val="uk-UA"/>
        </w:rPr>
      </w:pPr>
    </w:p>
    <w:p w14:paraId="31F875DE" w14:textId="23CE984C" w:rsidR="00CA2053" w:rsidRPr="00CA2053" w:rsidRDefault="00CA2053" w:rsidP="00CA2053">
      <w:pPr>
        <w:rPr>
          <w:rFonts w:ascii="Times New Roman" w:hAnsi="Times New Roman"/>
          <w:sz w:val="36"/>
          <w:szCs w:val="36"/>
          <w:lang w:val="uk-UA"/>
        </w:rPr>
      </w:pPr>
    </w:p>
    <w:p w14:paraId="47B55C7F" w14:textId="13AA5985" w:rsidR="00CA2053" w:rsidRPr="00CA2053" w:rsidRDefault="00CA2053" w:rsidP="00CA2053">
      <w:pPr>
        <w:rPr>
          <w:rFonts w:ascii="Times New Roman" w:hAnsi="Times New Roman"/>
          <w:sz w:val="36"/>
          <w:szCs w:val="36"/>
          <w:lang w:val="uk-UA"/>
        </w:rPr>
      </w:pPr>
    </w:p>
    <w:p w14:paraId="0938ED94" w14:textId="67FF0B53" w:rsidR="00CA2053" w:rsidRPr="00CA2053" w:rsidRDefault="00CA2053" w:rsidP="00CA2053">
      <w:pPr>
        <w:rPr>
          <w:rFonts w:ascii="Times New Roman" w:hAnsi="Times New Roman"/>
          <w:sz w:val="36"/>
          <w:szCs w:val="36"/>
          <w:lang w:val="uk-UA"/>
        </w:rPr>
      </w:pPr>
    </w:p>
    <w:p w14:paraId="3E6250B6" w14:textId="5CBF1CA0" w:rsidR="00CA2053" w:rsidRPr="00CA2053" w:rsidRDefault="00CA2053" w:rsidP="00CA2053">
      <w:pPr>
        <w:rPr>
          <w:rFonts w:ascii="Times New Roman" w:hAnsi="Times New Roman"/>
          <w:sz w:val="36"/>
          <w:szCs w:val="36"/>
          <w:lang w:val="uk-UA"/>
        </w:rPr>
      </w:pPr>
    </w:p>
    <w:p w14:paraId="2AB9FD0B" w14:textId="3C2D5D72" w:rsidR="00CA2053" w:rsidRPr="00CA2053" w:rsidRDefault="00CA2053" w:rsidP="00CA2053">
      <w:pPr>
        <w:rPr>
          <w:rFonts w:ascii="Times New Roman" w:hAnsi="Times New Roman"/>
          <w:sz w:val="36"/>
          <w:szCs w:val="36"/>
          <w:lang w:val="uk-UA"/>
        </w:rPr>
      </w:pPr>
    </w:p>
    <w:p w14:paraId="3366BF13" w14:textId="07BCFB85" w:rsidR="00CA2053" w:rsidRPr="00CA2053" w:rsidRDefault="00CA2053" w:rsidP="00CA2053">
      <w:pPr>
        <w:rPr>
          <w:rFonts w:ascii="Times New Roman" w:hAnsi="Times New Roman"/>
          <w:sz w:val="36"/>
          <w:szCs w:val="36"/>
          <w:lang w:val="uk-UA"/>
        </w:rPr>
      </w:pPr>
    </w:p>
    <w:p w14:paraId="7809D8F5" w14:textId="2CD51F53" w:rsidR="00CA2053" w:rsidRPr="00CA2053" w:rsidRDefault="00CA2053" w:rsidP="00CA2053">
      <w:pPr>
        <w:rPr>
          <w:rFonts w:ascii="Times New Roman" w:hAnsi="Times New Roman"/>
          <w:sz w:val="36"/>
          <w:szCs w:val="36"/>
          <w:lang w:val="uk-UA"/>
        </w:rPr>
      </w:pPr>
    </w:p>
    <w:p w14:paraId="071F716C" w14:textId="5C4EED89" w:rsidR="00CA2053" w:rsidRPr="00CA2053" w:rsidRDefault="00CA2053" w:rsidP="00CA2053">
      <w:pPr>
        <w:rPr>
          <w:rFonts w:ascii="Times New Roman" w:hAnsi="Times New Roman"/>
          <w:sz w:val="36"/>
          <w:szCs w:val="36"/>
          <w:lang w:val="uk-UA"/>
        </w:rPr>
      </w:pPr>
    </w:p>
    <w:p w14:paraId="5AFB8E8A" w14:textId="7F9821F1" w:rsidR="00CA2053" w:rsidRPr="00CA2053" w:rsidRDefault="00CA2053" w:rsidP="00CA2053">
      <w:pPr>
        <w:rPr>
          <w:rFonts w:ascii="Times New Roman" w:hAnsi="Times New Roman"/>
          <w:sz w:val="36"/>
          <w:szCs w:val="36"/>
          <w:lang w:val="uk-UA"/>
        </w:rPr>
      </w:pPr>
    </w:p>
    <w:p w14:paraId="0A5B0447" w14:textId="60BFD6A8" w:rsidR="00CA2053" w:rsidRPr="00CA2053" w:rsidRDefault="00CA2053" w:rsidP="00CA2053">
      <w:pPr>
        <w:rPr>
          <w:rFonts w:ascii="Times New Roman" w:hAnsi="Times New Roman"/>
          <w:sz w:val="36"/>
          <w:szCs w:val="36"/>
          <w:lang w:val="uk-UA"/>
        </w:rPr>
      </w:pPr>
    </w:p>
    <w:p w14:paraId="3A9AD415" w14:textId="60C6F66E" w:rsidR="00CA2053" w:rsidRDefault="00CA2053" w:rsidP="00CA2053">
      <w:pPr>
        <w:rPr>
          <w:rFonts w:ascii="Times New Roman" w:hAnsi="Times New Roman"/>
          <w:sz w:val="36"/>
          <w:szCs w:val="36"/>
          <w:lang w:val="uk-UA"/>
        </w:rPr>
      </w:pPr>
    </w:p>
    <w:p w14:paraId="4BE8BAC5" w14:textId="72CF89A9" w:rsidR="00CA2053" w:rsidRDefault="00CA2053" w:rsidP="00CA2053">
      <w:pPr>
        <w:tabs>
          <w:tab w:val="left" w:pos="5640"/>
        </w:tabs>
        <w:rPr>
          <w:rFonts w:ascii="Times New Roman" w:hAnsi="Times New Roman"/>
          <w:sz w:val="36"/>
          <w:szCs w:val="36"/>
          <w:lang w:val="uk-UA"/>
        </w:rPr>
      </w:pPr>
      <w:r>
        <w:rPr>
          <w:rFonts w:ascii="Times New Roman" w:hAnsi="Times New Roman"/>
          <w:sz w:val="36"/>
          <w:szCs w:val="36"/>
          <w:lang w:val="uk-UA"/>
        </w:rPr>
        <w:tab/>
      </w:r>
    </w:p>
    <w:p w14:paraId="23B50CAF" w14:textId="77777777" w:rsidR="00CA2053" w:rsidRDefault="00CA2053" w:rsidP="00CA2053">
      <w:pPr>
        <w:tabs>
          <w:tab w:val="left" w:pos="5640"/>
        </w:tabs>
        <w:rPr>
          <w:rFonts w:ascii="Times New Roman" w:hAnsi="Times New Roman"/>
          <w:sz w:val="36"/>
          <w:szCs w:val="36"/>
          <w:lang w:val="uk-UA"/>
        </w:rPr>
      </w:pPr>
    </w:p>
    <w:p w14:paraId="175423F6" w14:textId="73B46884" w:rsidR="00CA2053" w:rsidRDefault="00CA2053" w:rsidP="00CA2053">
      <w:pPr>
        <w:tabs>
          <w:tab w:val="left" w:pos="5640"/>
        </w:tabs>
        <w:rPr>
          <w:rFonts w:ascii="Times New Roman" w:hAnsi="Times New Roman"/>
          <w:sz w:val="36"/>
          <w:szCs w:val="36"/>
          <w:lang w:val="uk-UA"/>
        </w:rPr>
      </w:pPr>
      <w:r>
        <w:rPr>
          <w:rFonts w:ascii="Times New Roman" w:hAnsi="Times New Roman"/>
          <w:noProof/>
          <w:sz w:val="36"/>
          <w:szCs w:val="36"/>
          <w:lang w:val="uk-UA"/>
        </w:rPr>
        <w:lastRenderedPageBreak/>
        <w:drawing>
          <wp:anchor distT="0" distB="0" distL="114300" distR="114300" simplePos="0" relativeHeight="251692032" behindDoc="1" locked="0" layoutInCell="1" allowOverlap="1" wp14:anchorId="714E62E4" wp14:editId="14D08D9F">
            <wp:simplePos x="0" y="0"/>
            <wp:positionH relativeFrom="margin">
              <wp:align>right</wp:align>
            </wp:positionH>
            <wp:positionV relativeFrom="paragraph">
              <wp:posOffset>1545771</wp:posOffset>
            </wp:positionV>
            <wp:extent cx="5939155" cy="5939155"/>
            <wp:effectExtent l="114300" t="114300" r="99695" b="15684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6B1A9313" w14:textId="1166D0EA" w:rsidR="00CA2053" w:rsidRPr="00CA2053" w:rsidRDefault="00CA2053" w:rsidP="00CA2053">
      <w:pPr>
        <w:rPr>
          <w:rFonts w:ascii="Times New Roman" w:hAnsi="Times New Roman"/>
          <w:sz w:val="36"/>
          <w:szCs w:val="36"/>
          <w:lang w:val="uk-UA"/>
        </w:rPr>
      </w:pPr>
    </w:p>
    <w:p w14:paraId="30696438" w14:textId="56368F8F" w:rsidR="00CA2053" w:rsidRPr="00CA2053" w:rsidRDefault="00CA2053" w:rsidP="00CA2053">
      <w:pPr>
        <w:rPr>
          <w:rFonts w:ascii="Times New Roman" w:hAnsi="Times New Roman"/>
          <w:sz w:val="36"/>
          <w:szCs w:val="36"/>
          <w:lang w:val="uk-UA"/>
        </w:rPr>
      </w:pPr>
    </w:p>
    <w:p w14:paraId="062E4B47" w14:textId="390A8C9B" w:rsidR="00CA2053" w:rsidRPr="00CA2053" w:rsidRDefault="00CA2053" w:rsidP="00CA2053">
      <w:pPr>
        <w:rPr>
          <w:rFonts w:ascii="Times New Roman" w:hAnsi="Times New Roman"/>
          <w:sz w:val="36"/>
          <w:szCs w:val="36"/>
          <w:lang w:val="uk-UA"/>
        </w:rPr>
      </w:pPr>
    </w:p>
    <w:p w14:paraId="64C0D76B" w14:textId="55151E27" w:rsidR="00CA2053" w:rsidRPr="00CA2053" w:rsidRDefault="00CA2053" w:rsidP="00CA2053">
      <w:pPr>
        <w:rPr>
          <w:rFonts w:ascii="Times New Roman" w:hAnsi="Times New Roman"/>
          <w:sz w:val="36"/>
          <w:szCs w:val="36"/>
          <w:lang w:val="uk-UA"/>
        </w:rPr>
      </w:pPr>
    </w:p>
    <w:p w14:paraId="2632A8CB" w14:textId="0082396F" w:rsidR="00CA2053" w:rsidRPr="00CA2053" w:rsidRDefault="00CA2053" w:rsidP="00CA2053">
      <w:pPr>
        <w:rPr>
          <w:rFonts w:ascii="Times New Roman" w:hAnsi="Times New Roman"/>
          <w:sz w:val="36"/>
          <w:szCs w:val="36"/>
          <w:lang w:val="uk-UA"/>
        </w:rPr>
      </w:pPr>
    </w:p>
    <w:p w14:paraId="1EE207F4" w14:textId="6057F10F" w:rsidR="00CA2053" w:rsidRPr="00CA2053" w:rsidRDefault="00CA2053" w:rsidP="00CA2053">
      <w:pPr>
        <w:rPr>
          <w:rFonts w:ascii="Times New Roman" w:hAnsi="Times New Roman"/>
          <w:sz w:val="36"/>
          <w:szCs w:val="36"/>
          <w:lang w:val="uk-UA"/>
        </w:rPr>
      </w:pPr>
    </w:p>
    <w:p w14:paraId="28C7B47D" w14:textId="1063EE17" w:rsidR="00CA2053" w:rsidRPr="00CA2053" w:rsidRDefault="00CA2053" w:rsidP="00CA2053">
      <w:pPr>
        <w:rPr>
          <w:rFonts w:ascii="Times New Roman" w:hAnsi="Times New Roman"/>
          <w:sz w:val="36"/>
          <w:szCs w:val="36"/>
          <w:lang w:val="uk-UA"/>
        </w:rPr>
      </w:pPr>
    </w:p>
    <w:p w14:paraId="64B19131" w14:textId="0B1BDE6B" w:rsidR="00CA2053" w:rsidRPr="00CA2053" w:rsidRDefault="00CA2053" w:rsidP="00CA2053">
      <w:pPr>
        <w:rPr>
          <w:rFonts w:ascii="Times New Roman" w:hAnsi="Times New Roman"/>
          <w:sz w:val="36"/>
          <w:szCs w:val="36"/>
          <w:lang w:val="uk-UA"/>
        </w:rPr>
      </w:pPr>
    </w:p>
    <w:p w14:paraId="47306BA3" w14:textId="279E31F8" w:rsidR="00CA2053" w:rsidRPr="00CA2053" w:rsidRDefault="00CA2053" w:rsidP="00CA2053">
      <w:pPr>
        <w:rPr>
          <w:rFonts w:ascii="Times New Roman" w:hAnsi="Times New Roman"/>
          <w:sz w:val="36"/>
          <w:szCs w:val="36"/>
          <w:lang w:val="uk-UA"/>
        </w:rPr>
      </w:pPr>
    </w:p>
    <w:p w14:paraId="7AEFC431" w14:textId="5B46887B" w:rsidR="00CA2053" w:rsidRPr="00CA2053" w:rsidRDefault="00CA2053" w:rsidP="00CA2053">
      <w:pPr>
        <w:rPr>
          <w:rFonts w:ascii="Times New Roman" w:hAnsi="Times New Roman"/>
          <w:sz w:val="36"/>
          <w:szCs w:val="36"/>
          <w:lang w:val="uk-UA"/>
        </w:rPr>
      </w:pPr>
    </w:p>
    <w:p w14:paraId="3BEEBA1D" w14:textId="5066C5CC" w:rsidR="00CA2053" w:rsidRPr="00CA2053" w:rsidRDefault="00CA2053" w:rsidP="00CA2053">
      <w:pPr>
        <w:rPr>
          <w:rFonts w:ascii="Times New Roman" w:hAnsi="Times New Roman"/>
          <w:sz w:val="36"/>
          <w:szCs w:val="36"/>
          <w:lang w:val="uk-UA"/>
        </w:rPr>
      </w:pPr>
    </w:p>
    <w:p w14:paraId="11BF0618" w14:textId="6859782B" w:rsidR="00CA2053" w:rsidRPr="00CA2053" w:rsidRDefault="00CA2053" w:rsidP="00CA2053">
      <w:pPr>
        <w:rPr>
          <w:rFonts w:ascii="Times New Roman" w:hAnsi="Times New Roman"/>
          <w:sz w:val="36"/>
          <w:szCs w:val="36"/>
          <w:lang w:val="uk-UA"/>
        </w:rPr>
      </w:pPr>
    </w:p>
    <w:p w14:paraId="4B640554" w14:textId="572D3D15" w:rsidR="00CA2053" w:rsidRPr="00CA2053" w:rsidRDefault="00CA2053" w:rsidP="00CA2053">
      <w:pPr>
        <w:rPr>
          <w:rFonts w:ascii="Times New Roman" w:hAnsi="Times New Roman"/>
          <w:sz w:val="36"/>
          <w:szCs w:val="36"/>
          <w:lang w:val="uk-UA"/>
        </w:rPr>
      </w:pPr>
    </w:p>
    <w:p w14:paraId="7D8D3919" w14:textId="2DD4788F" w:rsidR="00CA2053" w:rsidRPr="00CA2053" w:rsidRDefault="00CA2053" w:rsidP="00CA2053">
      <w:pPr>
        <w:rPr>
          <w:rFonts w:ascii="Times New Roman" w:hAnsi="Times New Roman"/>
          <w:sz w:val="36"/>
          <w:szCs w:val="36"/>
          <w:lang w:val="uk-UA"/>
        </w:rPr>
      </w:pPr>
    </w:p>
    <w:p w14:paraId="4B21BED2" w14:textId="68A252F5" w:rsidR="00CA2053" w:rsidRPr="00CA2053" w:rsidRDefault="00CA2053" w:rsidP="00CA2053">
      <w:pPr>
        <w:rPr>
          <w:rFonts w:ascii="Times New Roman" w:hAnsi="Times New Roman"/>
          <w:sz w:val="36"/>
          <w:szCs w:val="36"/>
          <w:lang w:val="uk-UA"/>
        </w:rPr>
      </w:pPr>
    </w:p>
    <w:p w14:paraId="36556496" w14:textId="05009155" w:rsidR="00CA2053" w:rsidRPr="00CA2053" w:rsidRDefault="00CA2053" w:rsidP="00CA2053">
      <w:pPr>
        <w:rPr>
          <w:rFonts w:ascii="Times New Roman" w:hAnsi="Times New Roman"/>
          <w:sz w:val="36"/>
          <w:szCs w:val="36"/>
          <w:lang w:val="uk-UA"/>
        </w:rPr>
      </w:pPr>
    </w:p>
    <w:p w14:paraId="01D41E42" w14:textId="41997C2E" w:rsidR="00CA2053" w:rsidRPr="00CA2053" w:rsidRDefault="00CA2053" w:rsidP="00CA2053">
      <w:pPr>
        <w:rPr>
          <w:rFonts w:ascii="Times New Roman" w:hAnsi="Times New Roman"/>
          <w:sz w:val="36"/>
          <w:szCs w:val="36"/>
          <w:lang w:val="uk-UA"/>
        </w:rPr>
      </w:pPr>
    </w:p>
    <w:p w14:paraId="383DBF04" w14:textId="33D5BFD1" w:rsidR="00CA2053" w:rsidRPr="00CA2053" w:rsidRDefault="00CA2053" w:rsidP="00CA2053">
      <w:pPr>
        <w:rPr>
          <w:rFonts w:ascii="Times New Roman" w:hAnsi="Times New Roman"/>
          <w:sz w:val="36"/>
          <w:szCs w:val="36"/>
          <w:lang w:val="uk-UA"/>
        </w:rPr>
      </w:pPr>
    </w:p>
    <w:p w14:paraId="2A2C73B8" w14:textId="06601591" w:rsidR="00CA2053" w:rsidRPr="00CA2053" w:rsidRDefault="00CA2053" w:rsidP="00CA2053">
      <w:pPr>
        <w:rPr>
          <w:rFonts w:ascii="Times New Roman" w:hAnsi="Times New Roman"/>
          <w:sz w:val="36"/>
          <w:szCs w:val="36"/>
          <w:lang w:val="uk-UA"/>
        </w:rPr>
      </w:pPr>
    </w:p>
    <w:p w14:paraId="2F28063D" w14:textId="2D840C3B" w:rsidR="00CA2053" w:rsidRDefault="00CA2053" w:rsidP="00CA2053">
      <w:pPr>
        <w:rPr>
          <w:rFonts w:ascii="Times New Roman" w:hAnsi="Times New Roman"/>
          <w:sz w:val="36"/>
          <w:szCs w:val="36"/>
          <w:lang w:val="uk-UA"/>
        </w:rPr>
      </w:pPr>
    </w:p>
    <w:p w14:paraId="3DD60482" w14:textId="49BD41A0" w:rsidR="00CA2053" w:rsidRDefault="00CA2053" w:rsidP="00CA2053">
      <w:pPr>
        <w:tabs>
          <w:tab w:val="left" w:pos="3497"/>
        </w:tabs>
        <w:rPr>
          <w:rFonts w:ascii="Times New Roman" w:hAnsi="Times New Roman"/>
          <w:sz w:val="36"/>
          <w:szCs w:val="36"/>
          <w:lang w:val="uk-UA"/>
        </w:rPr>
      </w:pPr>
      <w:r>
        <w:rPr>
          <w:rFonts w:ascii="Times New Roman" w:hAnsi="Times New Roman"/>
          <w:sz w:val="36"/>
          <w:szCs w:val="36"/>
          <w:lang w:val="uk-UA"/>
        </w:rPr>
        <w:tab/>
      </w:r>
    </w:p>
    <w:p w14:paraId="7C8B863E" w14:textId="0FA9E0AD" w:rsidR="00CA2053" w:rsidRDefault="00CA2053" w:rsidP="00CA2053">
      <w:pPr>
        <w:tabs>
          <w:tab w:val="left" w:pos="3497"/>
        </w:tabs>
        <w:rPr>
          <w:rFonts w:ascii="Times New Roman" w:hAnsi="Times New Roman"/>
          <w:sz w:val="36"/>
          <w:szCs w:val="36"/>
          <w:lang w:val="uk-UA"/>
        </w:rPr>
      </w:pPr>
    </w:p>
    <w:p w14:paraId="031D12E9" w14:textId="0D6B21C1" w:rsidR="00CA2053" w:rsidRDefault="00CA2053" w:rsidP="00CA2053">
      <w:pPr>
        <w:tabs>
          <w:tab w:val="left" w:pos="3497"/>
        </w:tabs>
        <w:rPr>
          <w:rFonts w:ascii="Times New Roman" w:hAnsi="Times New Roman"/>
          <w:sz w:val="36"/>
          <w:szCs w:val="36"/>
          <w:lang w:val="uk-UA"/>
        </w:rPr>
      </w:pPr>
    </w:p>
    <w:p w14:paraId="61FAA9ED" w14:textId="2A48D113" w:rsidR="00CA2053" w:rsidRDefault="00CA2053" w:rsidP="00CA2053">
      <w:pPr>
        <w:tabs>
          <w:tab w:val="left" w:pos="3497"/>
        </w:tabs>
        <w:rPr>
          <w:rFonts w:ascii="Times New Roman" w:hAnsi="Times New Roman"/>
          <w:sz w:val="36"/>
          <w:szCs w:val="36"/>
          <w:lang w:val="uk-UA"/>
        </w:rPr>
      </w:pPr>
      <w:r>
        <w:rPr>
          <w:rFonts w:ascii="Times New Roman" w:hAnsi="Times New Roman"/>
          <w:noProof/>
          <w:sz w:val="36"/>
          <w:szCs w:val="36"/>
          <w:lang w:val="uk-UA"/>
        </w:rPr>
        <w:lastRenderedPageBreak/>
        <w:drawing>
          <wp:anchor distT="0" distB="0" distL="114300" distR="114300" simplePos="0" relativeHeight="251693056" behindDoc="1" locked="0" layoutInCell="1" allowOverlap="1" wp14:anchorId="09A8D4E9" wp14:editId="1FD5DA3D">
            <wp:simplePos x="0" y="0"/>
            <wp:positionH relativeFrom="margin">
              <wp:align>right</wp:align>
            </wp:positionH>
            <wp:positionV relativeFrom="paragraph">
              <wp:posOffset>1545771</wp:posOffset>
            </wp:positionV>
            <wp:extent cx="5939155" cy="5939155"/>
            <wp:effectExtent l="114300" t="114300" r="99695" b="15684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468998D9" w14:textId="5AE7C4DE" w:rsidR="00CA2053" w:rsidRPr="00CA2053" w:rsidRDefault="00CA2053" w:rsidP="00CA2053">
      <w:pPr>
        <w:rPr>
          <w:rFonts w:ascii="Times New Roman" w:hAnsi="Times New Roman"/>
          <w:sz w:val="36"/>
          <w:szCs w:val="36"/>
          <w:lang w:val="uk-UA"/>
        </w:rPr>
      </w:pPr>
    </w:p>
    <w:p w14:paraId="08785484" w14:textId="0B4EF398" w:rsidR="00CA2053" w:rsidRPr="00CA2053" w:rsidRDefault="00CA2053" w:rsidP="00CA2053">
      <w:pPr>
        <w:rPr>
          <w:rFonts w:ascii="Times New Roman" w:hAnsi="Times New Roman"/>
          <w:sz w:val="36"/>
          <w:szCs w:val="36"/>
          <w:lang w:val="uk-UA"/>
        </w:rPr>
      </w:pPr>
    </w:p>
    <w:p w14:paraId="6EE3C510" w14:textId="330BF584" w:rsidR="00CA2053" w:rsidRPr="00CA2053" w:rsidRDefault="00CA2053" w:rsidP="00CA2053">
      <w:pPr>
        <w:rPr>
          <w:rFonts w:ascii="Times New Roman" w:hAnsi="Times New Roman"/>
          <w:sz w:val="36"/>
          <w:szCs w:val="36"/>
          <w:lang w:val="uk-UA"/>
        </w:rPr>
      </w:pPr>
    </w:p>
    <w:p w14:paraId="6CD6A8C9" w14:textId="02160D13" w:rsidR="00CA2053" w:rsidRPr="00CA2053" w:rsidRDefault="00CA2053" w:rsidP="00CA2053">
      <w:pPr>
        <w:rPr>
          <w:rFonts w:ascii="Times New Roman" w:hAnsi="Times New Roman"/>
          <w:sz w:val="36"/>
          <w:szCs w:val="36"/>
          <w:lang w:val="uk-UA"/>
        </w:rPr>
      </w:pPr>
    </w:p>
    <w:p w14:paraId="230054AA" w14:textId="5EBCD187" w:rsidR="00CA2053" w:rsidRPr="00CA2053" w:rsidRDefault="00CA2053" w:rsidP="00CA2053">
      <w:pPr>
        <w:rPr>
          <w:rFonts w:ascii="Times New Roman" w:hAnsi="Times New Roman"/>
          <w:sz w:val="36"/>
          <w:szCs w:val="36"/>
          <w:lang w:val="uk-UA"/>
        </w:rPr>
      </w:pPr>
    </w:p>
    <w:p w14:paraId="0CBF1BBC" w14:textId="1A97C029" w:rsidR="00CA2053" w:rsidRPr="00CA2053" w:rsidRDefault="00CA2053" w:rsidP="00CA2053">
      <w:pPr>
        <w:rPr>
          <w:rFonts w:ascii="Times New Roman" w:hAnsi="Times New Roman"/>
          <w:sz w:val="36"/>
          <w:szCs w:val="36"/>
          <w:lang w:val="uk-UA"/>
        </w:rPr>
      </w:pPr>
    </w:p>
    <w:p w14:paraId="4AB39599" w14:textId="667EEAF7" w:rsidR="00CA2053" w:rsidRPr="00CA2053" w:rsidRDefault="00CA2053" w:rsidP="00CA2053">
      <w:pPr>
        <w:rPr>
          <w:rFonts w:ascii="Times New Roman" w:hAnsi="Times New Roman"/>
          <w:sz w:val="36"/>
          <w:szCs w:val="36"/>
          <w:lang w:val="uk-UA"/>
        </w:rPr>
      </w:pPr>
    </w:p>
    <w:p w14:paraId="2E090483" w14:textId="2AFED5F4" w:rsidR="00CA2053" w:rsidRPr="00CA2053" w:rsidRDefault="00CA2053" w:rsidP="00CA2053">
      <w:pPr>
        <w:rPr>
          <w:rFonts w:ascii="Times New Roman" w:hAnsi="Times New Roman"/>
          <w:sz w:val="36"/>
          <w:szCs w:val="36"/>
          <w:lang w:val="uk-UA"/>
        </w:rPr>
      </w:pPr>
    </w:p>
    <w:p w14:paraId="0D62CC9B" w14:textId="22501D6B" w:rsidR="00CA2053" w:rsidRPr="00CA2053" w:rsidRDefault="00CA2053" w:rsidP="00CA2053">
      <w:pPr>
        <w:rPr>
          <w:rFonts w:ascii="Times New Roman" w:hAnsi="Times New Roman"/>
          <w:sz w:val="36"/>
          <w:szCs w:val="36"/>
          <w:lang w:val="uk-UA"/>
        </w:rPr>
      </w:pPr>
    </w:p>
    <w:p w14:paraId="768553CE" w14:textId="73ED000B" w:rsidR="00CA2053" w:rsidRPr="00CA2053" w:rsidRDefault="00CA2053" w:rsidP="00CA2053">
      <w:pPr>
        <w:rPr>
          <w:rFonts w:ascii="Times New Roman" w:hAnsi="Times New Roman"/>
          <w:sz w:val="36"/>
          <w:szCs w:val="36"/>
          <w:lang w:val="uk-UA"/>
        </w:rPr>
      </w:pPr>
    </w:p>
    <w:p w14:paraId="662789B9" w14:textId="15DB756C" w:rsidR="00CA2053" w:rsidRPr="00CA2053" w:rsidRDefault="00CA2053" w:rsidP="00CA2053">
      <w:pPr>
        <w:rPr>
          <w:rFonts w:ascii="Times New Roman" w:hAnsi="Times New Roman"/>
          <w:sz w:val="36"/>
          <w:szCs w:val="36"/>
          <w:lang w:val="uk-UA"/>
        </w:rPr>
      </w:pPr>
    </w:p>
    <w:p w14:paraId="1F346356" w14:textId="37D3AF70" w:rsidR="00CA2053" w:rsidRPr="00CA2053" w:rsidRDefault="00CA2053" w:rsidP="00CA2053">
      <w:pPr>
        <w:rPr>
          <w:rFonts w:ascii="Times New Roman" w:hAnsi="Times New Roman"/>
          <w:sz w:val="36"/>
          <w:szCs w:val="36"/>
          <w:lang w:val="uk-UA"/>
        </w:rPr>
      </w:pPr>
    </w:p>
    <w:p w14:paraId="4EFE2352" w14:textId="069DCD25" w:rsidR="00CA2053" w:rsidRPr="00CA2053" w:rsidRDefault="00CA2053" w:rsidP="00CA2053">
      <w:pPr>
        <w:rPr>
          <w:rFonts w:ascii="Times New Roman" w:hAnsi="Times New Roman"/>
          <w:sz w:val="36"/>
          <w:szCs w:val="36"/>
          <w:lang w:val="uk-UA"/>
        </w:rPr>
      </w:pPr>
    </w:p>
    <w:p w14:paraId="6ED3BB70" w14:textId="4BCA9DF7" w:rsidR="00CA2053" w:rsidRPr="00CA2053" w:rsidRDefault="00CA2053" w:rsidP="00CA2053">
      <w:pPr>
        <w:rPr>
          <w:rFonts w:ascii="Times New Roman" w:hAnsi="Times New Roman"/>
          <w:sz w:val="36"/>
          <w:szCs w:val="36"/>
          <w:lang w:val="uk-UA"/>
        </w:rPr>
      </w:pPr>
    </w:p>
    <w:p w14:paraId="371AE453" w14:textId="1DB60498" w:rsidR="00CA2053" w:rsidRPr="00CA2053" w:rsidRDefault="00CA2053" w:rsidP="00CA2053">
      <w:pPr>
        <w:rPr>
          <w:rFonts w:ascii="Times New Roman" w:hAnsi="Times New Roman"/>
          <w:sz w:val="36"/>
          <w:szCs w:val="36"/>
          <w:lang w:val="uk-UA"/>
        </w:rPr>
      </w:pPr>
    </w:p>
    <w:p w14:paraId="6ADAF6C9" w14:textId="6D3A665E" w:rsidR="00CA2053" w:rsidRPr="00CA2053" w:rsidRDefault="00CA2053" w:rsidP="00CA2053">
      <w:pPr>
        <w:rPr>
          <w:rFonts w:ascii="Times New Roman" w:hAnsi="Times New Roman"/>
          <w:sz w:val="36"/>
          <w:szCs w:val="36"/>
          <w:lang w:val="uk-UA"/>
        </w:rPr>
      </w:pPr>
    </w:p>
    <w:p w14:paraId="74760CF8" w14:textId="6FDC8ACA" w:rsidR="00CA2053" w:rsidRPr="00CA2053" w:rsidRDefault="00CA2053" w:rsidP="00CA2053">
      <w:pPr>
        <w:rPr>
          <w:rFonts w:ascii="Times New Roman" w:hAnsi="Times New Roman"/>
          <w:sz w:val="36"/>
          <w:szCs w:val="36"/>
          <w:lang w:val="uk-UA"/>
        </w:rPr>
      </w:pPr>
    </w:p>
    <w:p w14:paraId="7AC55B98" w14:textId="0057CBEF" w:rsidR="00CA2053" w:rsidRPr="00CA2053" w:rsidRDefault="00CA2053" w:rsidP="00CA2053">
      <w:pPr>
        <w:rPr>
          <w:rFonts w:ascii="Times New Roman" w:hAnsi="Times New Roman"/>
          <w:sz w:val="36"/>
          <w:szCs w:val="36"/>
          <w:lang w:val="uk-UA"/>
        </w:rPr>
      </w:pPr>
    </w:p>
    <w:p w14:paraId="43375116" w14:textId="3C2E9ADA" w:rsidR="00CA2053" w:rsidRPr="00CA2053" w:rsidRDefault="00CA2053" w:rsidP="00CA2053">
      <w:pPr>
        <w:rPr>
          <w:rFonts w:ascii="Times New Roman" w:hAnsi="Times New Roman"/>
          <w:sz w:val="36"/>
          <w:szCs w:val="36"/>
          <w:lang w:val="uk-UA"/>
        </w:rPr>
      </w:pPr>
    </w:p>
    <w:p w14:paraId="62F76799" w14:textId="484E4095" w:rsidR="00CA2053" w:rsidRPr="00CA2053" w:rsidRDefault="00CA2053" w:rsidP="00CA2053">
      <w:pPr>
        <w:rPr>
          <w:rFonts w:ascii="Times New Roman" w:hAnsi="Times New Roman"/>
          <w:sz w:val="36"/>
          <w:szCs w:val="36"/>
          <w:lang w:val="uk-UA"/>
        </w:rPr>
      </w:pPr>
    </w:p>
    <w:p w14:paraId="7D107276" w14:textId="7B040D01" w:rsidR="00CA2053" w:rsidRDefault="00CA2053" w:rsidP="00CA2053">
      <w:pPr>
        <w:jc w:val="center"/>
        <w:rPr>
          <w:rFonts w:ascii="Times New Roman" w:hAnsi="Times New Roman"/>
          <w:sz w:val="36"/>
          <w:szCs w:val="36"/>
          <w:lang w:val="uk-UA"/>
        </w:rPr>
      </w:pPr>
    </w:p>
    <w:p w14:paraId="6573CE2E" w14:textId="26B9AD6E" w:rsidR="00CA2053" w:rsidRDefault="00CA2053" w:rsidP="00CA2053">
      <w:pPr>
        <w:jc w:val="center"/>
        <w:rPr>
          <w:rFonts w:ascii="Times New Roman" w:hAnsi="Times New Roman"/>
          <w:sz w:val="36"/>
          <w:szCs w:val="36"/>
          <w:lang w:val="uk-UA"/>
        </w:rPr>
      </w:pPr>
    </w:p>
    <w:p w14:paraId="3C3F0BF5" w14:textId="59BA9C48" w:rsidR="00CA2053" w:rsidRDefault="00CA2053" w:rsidP="00CA2053">
      <w:pPr>
        <w:jc w:val="center"/>
        <w:rPr>
          <w:rFonts w:ascii="Times New Roman" w:hAnsi="Times New Roman"/>
          <w:sz w:val="36"/>
          <w:szCs w:val="36"/>
          <w:lang w:val="uk-UA"/>
        </w:rPr>
      </w:pPr>
    </w:p>
    <w:p w14:paraId="670A4DAC" w14:textId="5B5983B6" w:rsidR="00CA2053" w:rsidRDefault="00CA2053" w:rsidP="00CA2053">
      <w:pPr>
        <w:jc w:val="center"/>
        <w:rPr>
          <w:rFonts w:ascii="Times New Roman" w:hAnsi="Times New Roman"/>
          <w:sz w:val="36"/>
          <w:szCs w:val="36"/>
          <w:lang w:val="uk-UA"/>
        </w:rPr>
      </w:pPr>
      <w:r>
        <w:rPr>
          <w:rFonts w:ascii="Times New Roman" w:hAnsi="Times New Roman"/>
          <w:noProof/>
          <w:sz w:val="36"/>
          <w:szCs w:val="36"/>
          <w:lang w:val="uk-UA"/>
        </w:rPr>
        <w:lastRenderedPageBreak/>
        <w:drawing>
          <wp:anchor distT="0" distB="0" distL="114300" distR="114300" simplePos="0" relativeHeight="251694080" behindDoc="1" locked="0" layoutInCell="1" allowOverlap="1" wp14:anchorId="7FD52270" wp14:editId="6A2228F4">
            <wp:simplePos x="0" y="0"/>
            <wp:positionH relativeFrom="margin">
              <wp:align>right</wp:align>
            </wp:positionH>
            <wp:positionV relativeFrom="paragraph">
              <wp:posOffset>1545771</wp:posOffset>
            </wp:positionV>
            <wp:extent cx="5939155" cy="5939155"/>
            <wp:effectExtent l="114300" t="114300" r="99695" b="15684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141ECFE9" w14:textId="59622555" w:rsidR="00CA2053" w:rsidRPr="00CA2053" w:rsidRDefault="00CA2053" w:rsidP="00CA2053">
      <w:pPr>
        <w:rPr>
          <w:rFonts w:ascii="Times New Roman" w:hAnsi="Times New Roman"/>
          <w:sz w:val="36"/>
          <w:szCs w:val="36"/>
          <w:lang w:val="uk-UA"/>
        </w:rPr>
      </w:pPr>
    </w:p>
    <w:p w14:paraId="253F1D73" w14:textId="01598A04" w:rsidR="00CA2053" w:rsidRPr="00CA2053" w:rsidRDefault="00CA2053" w:rsidP="00CA2053">
      <w:pPr>
        <w:rPr>
          <w:rFonts w:ascii="Times New Roman" w:hAnsi="Times New Roman"/>
          <w:sz w:val="36"/>
          <w:szCs w:val="36"/>
          <w:lang w:val="uk-UA"/>
        </w:rPr>
      </w:pPr>
    </w:p>
    <w:p w14:paraId="631068A2" w14:textId="078AFD00" w:rsidR="00CA2053" w:rsidRPr="00CA2053" w:rsidRDefault="00CA2053" w:rsidP="00CA2053">
      <w:pPr>
        <w:rPr>
          <w:rFonts w:ascii="Times New Roman" w:hAnsi="Times New Roman"/>
          <w:sz w:val="36"/>
          <w:szCs w:val="36"/>
          <w:lang w:val="uk-UA"/>
        </w:rPr>
      </w:pPr>
    </w:p>
    <w:p w14:paraId="7A18A863" w14:textId="1F00D16F" w:rsidR="00CA2053" w:rsidRPr="00CA2053" w:rsidRDefault="00CA2053" w:rsidP="00CA2053">
      <w:pPr>
        <w:rPr>
          <w:rFonts w:ascii="Times New Roman" w:hAnsi="Times New Roman"/>
          <w:sz w:val="36"/>
          <w:szCs w:val="36"/>
          <w:lang w:val="uk-UA"/>
        </w:rPr>
      </w:pPr>
    </w:p>
    <w:p w14:paraId="7D6F3F5A" w14:textId="2FDE4A18" w:rsidR="00CA2053" w:rsidRPr="00CA2053" w:rsidRDefault="00CA2053" w:rsidP="00CA2053">
      <w:pPr>
        <w:rPr>
          <w:rFonts w:ascii="Times New Roman" w:hAnsi="Times New Roman"/>
          <w:sz w:val="36"/>
          <w:szCs w:val="36"/>
          <w:lang w:val="uk-UA"/>
        </w:rPr>
      </w:pPr>
    </w:p>
    <w:p w14:paraId="7DCD51DB" w14:textId="48CA4847" w:rsidR="00CA2053" w:rsidRPr="00CA2053" w:rsidRDefault="00CA2053" w:rsidP="00CA2053">
      <w:pPr>
        <w:rPr>
          <w:rFonts w:ascii="Times New Roman" w:hAnsi="Times New Roman"/>
          <w:sz w:val="36"/>
          <w:szCs w:val="36"/>
          <w:lang w:val="uk-UA"/>
        </w:rPr>
      </w:pPr>
    </w:p>
    <w:p w14:paraId="1343A03D" w14:textId="246712D6" w:rsidR="00CA2053" w:rsidRPr="00CA2053" w:rsidRDefault="00CA2053" w:rsidP="00CA2053">
      <w:pPr>
        <w:rPr>
          <w:rFonts w:ascii="Times New Roman" w:hAnsi="Times New Roman"/>
          <w:sz w:val="36"/>
          <w:szCs w:val="36"/>
          <w:lang w:val="uk-UA"/>
        </w:rPr>
      </w:pPr>
    </w:p>
    <w:p w14:paraId="214A6AF2" w14:textId="3EF5792A" w:rsidR="00CA2053" w:rsidRPr="00CA2053" w:rsidRDefault="00CA2053" w:rsidP="00CA2053">
      <w:pPr>
        <w:rPr>
          <w:rFonts w:ascii="Times New Roman" w:hAnsi="Times New Roman"/>
          <w:sz w:val="36"/>
          <w:szCs w:val="36"/>
          <w:lang w:val="uk-UA"/>
        </w:rPr>
      </w:pPr>
    </w:p>
    <w:p w14:paraId="6A362363" w14:textId="39F872B8" w:rsidR="00CA2053" w:rsidRPr="00CA2053" w:rsidRDefault="00CA2053" w:rsidP="00CA2053">
      <w:pPr>
        <w:rPr>
          <w:rFonts w:ascii="Times New Roman" w:hAnsi="Times New Roman"/>
          <w:sz w:val="36"/>
          <w:szCs w:val="36"/>
          <w:lang w:val="uk-UA"/>
        </w:rPr>
      </w:pPr>
    </w:p>
    <w:p w14:paraId="0B55C9F3" w14:textId="75311F3B" w:rsidR="00CA2053" w:rsidRPr="00CA2053" w:rsidRDefault="00CA2053" w:rsidP="00CA2053">
      <w:pPr>
        <w:rPr>
          <w:rFonts w:ascii="Times New Roman" w:hAnsi="Times New Roman"/>
          <w:sz w:val="36"/>
          <w:szCs w:val="36"/>
          <w:lang w:val="uk-UA"/>
        </w:rPr>
      </w:pPr>
    </w:p>
    <w:p w14:paraId="7887FDDC" w14:textId="1422E2A0" w:rsidR="00CA2053" w:rsidRPr="00CA2053" w:rsidRDefault="00CA2053" w:rsidP="00CA2053">
      <w:pPr>
        <w:rPr>
          <w:rFonts w:ascii="Times New Roman" w:hAnsi="Times New Roman"/>
          <w:sz w:val="36"/>
          <w:szCs w:val="36"/>
          <w:lang w:val="uk-UA"/>
        </w:rPr>
      </w:pPr>
    </w:p>
    <w:p w14:paraId="195CD7CA" w14:textId="19CF14AF" w:rsidR="00CA2053" w:rsidRPr="00CA2053" w:rsidRDefault="00CA2053" w:rsidP="00CA2053">
      <w:pPr>
        <w:rPr>
          <w:rFonts w:ascii="Times New Roman" w:hAnsi="Times New Roman"/>
          <w:sz w:val="36"/>
          <w:szCs w:val="36"/>
          <w:lang w:val="uk-UA"/>
        </w:rPr>
      </w:pPr>
    </w:p>
    <w:p w14:paraId="38594F2C" w14:textId="553F1D68" w:rsidR="00CA2053" w:rsidRPr="00CA2053" w:rsidRDefault="00CA2053" w:rsidP="00CA2053">
      <w:pPr>
        <w:rPr>
          <w:rFonts w:ascii="Times New Roman" w:hAnsi="Times New Roman"/>
          <w:sz w:val="36"/>
          <w:szCs w:val="36"/>
          <w:lang w:val="uk-UA"/>
        </w:rPr>
      </w:pPr>
    </w:p>
    <w:p w14:paraId="7157F120" w14:textId="55CA4A5D" w:rsidR="00CA2053" w:rsidRPr="00CA2053" w:rsidRDefault="00CA2053" w:rsidP="00CA2053">
      <w:pPr>
        <w:rPr>
          <w:rFonts w:ascii="Times New Roman" w:hAnsi="Times New Roman"/>
          <w:sz w:val="36"/>
          <w:szCs w:val="36"/>
          <w:lang w:val="uk-UA"/>
        </w:rPr>
      </w:pPr>
    </w:p>
    <w:p w14:paraId="4C93C7CC" w14:textId="5C64BA2B" w:rsidR="00CA2053" w:rsidRPr="00CA2053" w:rsidRDefault="00CA2053" w:rsidP="00CA2053">
      <w:pPr>
        <w:rPr>
          <w:rFonts w:ascii="Times New Roman" w:hAnsi="Times New Roman"/>
          <w:sz w:val="36"/>
          <w:szCs w:val="36"/>
          <w:lang w:val="uk-UA"/>
        </w:rPr>
      </w:pPr>
    </w:p>
    <w:p w14:paraId="1F46F464" w14:textId="001A61F8" w:rsidR="00CA2053" w:rsidRPr="00CA2053" w:rsidRDefault="00CA2053" w:rsidP="00CA2053">
      <w:pPr>
        <w:rPr>
          <w:rFonts w:ascii="Times New Roman" w:hAnsi="Times New Roman"/>
          <w:sz w:val="36"/>
          <w:szCs w:val="36"/>
          <w:lang w:val="uk-UA"/>
        </w:rPr>
      </w:pPr>
    </w:p>
    <w:p w14:paraId="0F2D1F12" w14:textId="510D9CF4" w:rsidR="00CA2053" w:rsidRPr="00CA2053" w:rsidRDefault="00CA2053" w:rsidP="00CA2053">
      <w:pPr>
        <w:rPr>
          <w:rFonts w:ascii="Times New Roman" w:hAnsi="Times New Roman"/>
          <w:sz w:val="36"/>
          <w:szCs w:val="36"/>
          <w:lang w:val="uk-UA"/>
        </w:rPr>
      </w:pPr>
    </w:p>
    <w:p w14:paraId="124B1351" w14:textId="6530CBD6" w:rsidR="00CA2053" w:rsidRPr="00CA2053" w:rsidRDefault="00CA2053" w:rsidP="00CA2053">
      <w:pPr>
        <w:rPr>
          <w:rFonts w:ascii="Times New Roman" w:hAnsi="Times New Roman"/>
          <w:sz w:val="36"/>
          <w:szCs w:val="36"/>
          <w:lang w:val="uk-UA"/>
        </w:rPr>
      </w:pPr>
    </w:p>
    <w:p w14:paraId="1C08C08A" w14:textId="16CF21E9" w:rsidR="00CA2053" w:rsidRDefault="00CA2053" w:rsidP="00CA2053">
      <w:pPr>
        <w:rPr>
          <w:rFonts w:ascii="Times New Roman" w:hAnsi="Times New Roman"/>
          <w:sz w:val="36"/>
          <w:szCs w:val="36"/>
          <w:lang w:val="uk-UA"/>
        </w:rPr>
      </w:pPr>
    </w:p>
    <w:p w14:paraId="2354AED4" w14:textId="02C3C3ED" w:rsidR="00CA2053" w:rsidRDefault="00CA2053" w:rsidP="00CA2053">
      <w:pPr>
        <w:jc w:val="center"/>
        <w:rPr>
          <w:rFonts w:ascii="Times New Roman" w:hAnsi="Times New Roman"/>
          <w:sz w:val="36"/>
          <w:szCs w:val="36"/>
          <w:lang w:val="uk-UA"/>
        </w:rPr>
      </w:pPr>
    </w:p>
    <w:p w14:paraId="2B400476" w14:textId="51F7E089" w:rsidR="00CA2053" w:rsidRDefault="00CA2053" w:rsidP="00CA2053">
      <w:pPr>
        <w:jc w:val="center"/>
        <w:rPr>
          <w:rFonts w:ascii="Times New Roman" w:hAnsi="Times New Roman"/>
          <w:sz w:val="36"/>
          <w:szCs w:val="36"/>
          <w:lang w:val="uk-UA"/>
        </w:rPr>
      </w:pPr>
    </w:p>
    <w:p w14:paraId="2D6DC50F" w14:textId="672D8965" w:rsidR="00CA2053" w:rsidRDefault="00CA2053" w:rsidP="00CA2053">
      <w:pPr>
        <w:jc w:val="center"/>
        <w:rPr>
          <w:rFonts w:ascii="Times New Roman" w:hAnsi="Times New Roman"/>
          <w:sz w:val="36"/>
          <w:szCs w:val="36"/>
          <w:lang w:val="uk-UA"/>
        </w:rPr>
      </w:pPr>
    </w:p>
    <w:p w14:paraId="58FCC354" w14:textId="73DE4CF9" w:rsidR="00CA2053" w:rsidRDefault="00CA2053" w:rsidP="00CA2053">
      <w:pPr>
        <w:jc w:val="center"/>
        <w:rPr>
          <w:rFonts w:ascii="Times New Roman" w:hAnsi="Times New Roman"/>
          <w:sz w:val="36"/>
          <w:szCs w:val="36"/>
          <w:lang w:val="uk-UA"/>
        </w:rPr>
      </w:pPr>
    </w:p>
    <w:p w14:paraId="323BD608" w14:textId="3C8EC833" w:rsidR="00CA2053" w:rsidRDefault="00CA2053" w:rsidP="00CA2053">
      <w:pPr>
        <w:jc w:val="center"/>
        <w:rPr>
          <w:rFonts w:ascii="Times New Roman" w:hAnsi="Times New Roman"/>
          <w:sz w:val="36"/>
          <w:szCs w:val="36"/>
          <w:lang w:val="uk-UA"/>
        </w:rPr>
      </w:pPr>
    </w:p>
    <w:p w14:paraId="4CA31775" w14:textId="6F8F718C" w:rsidR="00CA2053" w:rsidRDefault="00CA2053" w:rsidP="00CA2053">
      <w:pPr>
        <w:jc w:val="cente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695104" behindDoc="1" locked="0" layoutInCell="1" allowOverlap="1" wp14:anchorId="79AF0902" wp14:editId="3B8A0DD4">
            <wp:simplePos x="0" y="0"/>
            <wp:positionH relativeFrom="margin">
              <wp:align>right</wp:align>
            </wp:positionH>
            <wp:positionV relativeFrom="paragraph">
              <wp:posOffset>1164771</wp:posOffset>
            </wp:positionV>
            <wp:extent cx="5939155" cy="5939155"/>
            <wp:effectExtent l="114300" t="114300" r="99695" b="156845"/>
            <wp:wrapNone/>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6D03EB83" w14:textId="615BD678" w:rsidR="00CA2053" w:rsidRPr="00CA2053" w:rsidRDefault="00CA2053" w:rsidP="00CA2053">
      <w:pPr>
        <w:rPr>
          <w:rFonts w:ascii="Times New Roman" w:hAnsi="Times New Roman"/>
          <w:sz w:val="36"/>
          <w:szCs w:val="36"/>
          <w:lang w:val="uk-UA"/>
        </w:rPr>
      </w:pPr>
    </w:p>
    <w:p w14:paraId="1B3F977B" w14:textId="71A31402" w:rsidR="00CA2053" w:rsidRPr="00CA2053" w:rsidRDefault="00CA2053" w:rsidP="00CA2053">
      <w:pPr>
        <w:rPr>
          <w:rFonts w:ascii="Times New Roman" w:hAnsi="Times New Roman"/>
          <w:sz w:val="36"/>
          <w:szCs w:val="36"/>
          <w:lang w:val="uk-UA"/>
        </w:rPr>
      </w:pPr>
    </w:p>
    <w:p w14:paraId="18439820" w14:textId="742FBFCA" w:rsidR="00CA2053" w:rsidRPr="00CA2053" w:rsidRDefault="00CA2053" w:rsidP="00CA2053">
      <w:pPr>
        <w:rPr>
          <w:rFonts w:ascii="Times New Roman" w:hAnsi="Times New Roman"/>
          <w:sz w:val="36"/>
          <w:szCs w:val="36"/>
          <w:lang w:val="uk-UA"/>
        </w:rPr>
      </w:pPr>
    </w:p>
    <w:p w14:paraId="66DDA31D" w14:textId="5FC77DC1" w:rsidR="00CA2053" w:rsidRPr="00CA2053" w:rsidRDefault="00CA2053" w:rsidP="00CA2053">
      <w:pPr>
        <w:rPr>
          <w:rFonts w:ascii="Times New Roman" w:hAnsi="Times New Roman"/>
          <w:sz w:val="36"/>
          <w:szCs w:val="36"/>
          <w:lang w:val="uk-UA"/>
        </w:rPr>
      </w:pPr>
    </w:p>
    <w:p w14:paraId="03303660" w14:textId="6BA2AB82" w:rsidR="00CA2053" w:rsidRPr="00CA2053" w:rsidRDefault="00CA2053" w:rsidP="00CA2053">
      <w:pPr>
        <w:rPr>
          <w:rFonts w:ascii="Times New Roman" w:hAnsi="Times New Roman"/>
          <w:sz w:val="36"/>
          <w:szCs w:val="36"/>
          <w:lang w:val="uk-UA"/>
        </w:rPr>
      </w:pPr>
    </w:p>
    <w:p w14:paraId="5A9A81A1" w14:textId="746BE184" w:rsidR="00CA2053" w:rsidRPr="00CA2053" w:rsidRDefault="00CA2053" w:rsidP="00CA2053">
      <w:pPr>
        <w:rPr>
          <w:rFonts w:ascii="Times New Roman" w:hAnsi="Times New Roman"/>
          <w:sz w:val="36"/>
          <w:szCs w:val="36"/>
          <w:lang w:val="uk-UA"/>
        </w:rPr>
      </w:pPr>
    </w:p>
    <w:p w14:paraId="69B77199" w14:textId="3D8DE31C" w:rsidR="00CA2053" w:rsidRPr="00CA2053" w:rsidRDefault="00CA2053" w:rsidP="00CA2053">
      <w:pPr>
        <w:rPr>
          <w:rFonts w:ascii="Times New Roman" w:hAnsi="Times New Roman"/>
          <w:sz w:val="36"/>
          <w:szCs w:val="36"/>
          <w:lang w:val="uk-UA"/>
        </w:rPr>
      </w:pPr>
    </w:p>
    <w:p w14:paraId="074E6B90" w14:textId="6681243D" w:rsidR="00CA2053" w:rsidRPr="00CA2053" w:rsidRDefault="00CA2053" w:rsidP="00CA2053">
      <w:pPr>
        <w:rPr>
          <w:rFonts w:ascii="Times New Roman" w:hAnsi="Times New Roman"/>
          <w:sz w:val="36"/>
          <w:szCs w:val="36"/>
          <w:lang w:val="uk-UA"/>
        </w:rPr>
      </w:pPr>
    </w:p>
    <w:p w14:paraId="03582975" w14:textId="683B1331" w:rsidR="00CA2053" w:rsidRPr="00CA2053" w:rsidRDefault="00CA2053" w:rsidP="00CA2053">
      <w:pPr>
        <w:rPr>
          <w:rFonts w:ascii="Times New Roman" w:hAnsi="Times New Roman"/>
          <w:sz w:val="36"/>
          <w:szCs w:val="36"/>
          <w:lang w:val="uk-UA"/>
        </w:rPr>
      </w:pPr>
    </w:p>
    <w:p w14:paraId="3D5C26A7" w14:textId="4B8B26B9" w:rsidR="00CA2053" w:rsidRPr="00CA2053" w:rsidRDefault="00CA2053" w:rsidP="00CA2053">
      <w:pPr>
        <w:rPr>
          <w:rFonts w:ascii="Times New Roman" w:hAnsi="Times New Roman"/>
          <w:sz w:val="36"/>
          <w:szCs w:val="36"/>
          <w:lang w:val="uk-UA"/>
        </w:rPr>
      </w:pPr>
    </w:p>
    <w:p w14:paraId="25205332" w14:textId="64246CB8" w:rsidR="00CA2053" w:rsidRPr="00CA2053" w:rsidRDefault="00CA2053" w:rsidP="00CA2053">
      <w:pPr>
        <w:rPr>
          <w:rFonts w:ascii="Times New Roman" w:hAnsi="Times New Roman"/>
          <w:sz w:val="36"/>
          <w:szCs w:val="36"/>
          <w:lang w:val="uk-UA"/>
        </w:rPr>
      </w:pPr>
    </w:p>
    <w:p w14:paraId="646BBA97" w14:textId="13E21457" w:rsidR="00CA2053" w:rsidRPr="00CA2053" w:rsidRDefault="00CA2053" w:rsidP="00CA2053">
      <w:pPr>
        <w:rPr>
          <w:rFonts w:ascii="Times New Roman" w:hAnsi="Times New Roman"/>
          <w:sz w:val="36"/>
          <w:szCs w:val="36"/>
          <w:lang w:val="uk-UA"/>
        </w:rPr>
      </w:pPr>
    </w:p>
    <w:p w14:paraId="63330D25" w14:textId="7F2EB0C9" w:rsidR="00CA2053" w:rsidRPr="00CA2053" w:rsidRDefault="00CA2053" w:rsidP="00CA2053">
      <w:pPr>
        <w:rPr>
          <w:rFonts w:ascii="Times New Roman" w:hAnsi="Times New Roman"/>
          <w:sz w:val="36"/>
          <w:szCs w:val="36"/>
          <w:lang w:val="uk-UA"/>
        </w:rPr>
      </w:pPr>
    </w:p>
    <w:p w14:paraId="72A07FC2" w14:textId="125219A9" w:rsidR="00CA2053" w:rsidRPr="00CA2053" w:rsidRDefault="00CA2053" w:rsidP="00CA2053">
      <w:pPr>
        <w:rPr>
          <w:rFonts w:ascii="Times New Roman" w:hAnsi="Times New Roman"/>
          <w:sz w:val="36"/>
          <w:szCs w:val="36"/>
          <w:lang w:val="uk-UA"/>
        </w:rPr>
      </w:pPr>
    </w:p>
    <w:p w14:paraId="72AF1653" w14:textId="3DAA7F91" w:rsidR="00CA2053" w:rsidRPr="00CA2053" w:rsidRDefault="00CA2053" w:rsidP="00CA2053">
      <w:pPr>
        <w:rPr>
          <w:rFonts w:ascii="Times New Roman" w:hAnsi="Times New Roman"/>
          <w:sz w:val="36"/>
          <w:szCs w:val="36"/>
          <w:lang w:val="uk-UA"/>
        </w:rPr>
      </w:pPr>
    </w:p>
    <w:p w14:paraId="6EEB760D" w14:textId="6C091445" w:rsidR="00CA2053" w:rsidRPr="00CA2053" w:rsidRDefault="00CA2053" w:rsidP="00CA2053">
      <w:pPr>
        <w:rPr>
          <w:rFonts w:ascii="Times New Roman" w:hAnsi="Times New Roman"/>
          <w:sz w:val="36"/>
          <w:szCs w:val="36"/>
          <w:lang w:val="uk-UA"/>
        </w:rPr>
      </w:pPr>
    </w:p>
    <w:p w14:paraId="1E62879A" w14:textId="44F8EF1E" w:rsidR="00CA2053" w:rsidRPr="00CA2053" w:rsidRDefault="00CA2053" w:rsidP="00CA2053">
      <w:pPr>
        <w:rPr>
          <w:rFonts w:ascii="Times New Roman" w:hAnsi="Times New Roman"/>
          <w:sz w:val="36"/>
          <w:szCs w:val="36"/>
          <w:lang w:val="uk-UA"/>
        </w:rPr>
      </w:pPr>
    </w:p>
    <w:p w14:paraId="1CFA3960" w14:textId="4677EBCB" w:rsidR="00CA2053" w:rsidRPr="00CA2053" w:rsidRDefault="00CA2053" w:rsidP="00CA2053">
      <w:pPr>
        <w:rPr>
          <w:rFonts w:ascii="Times New Roman" w:hAnsi="Times New Roman"/>
          <w:sz w:val="36"/>
          <w:szCs w:val="36"/>
          <w:lang w:val="uk-UA"/>
        </w:rPr>
      </w:pPr>
    </w:p>
    <w:p w14:paraId="019DB560" w14:textId="1A43C333" w:rsidR="00CA2053" w:rsidRDefault="00CA2053" w:rsidP="00CA2053">
      <w:pPr>
        <w:rPr>
          <w:rFonts w:ascii="Times New Roman" w:hAnsi="Times New Roman"/>
          <w:sz w:val="36"/>
          <w:szCs w:val="36"/>
          <w:lang w:val="uk-UA"/>
        </w:rPr>
      </w:pPr>
    </w:p>
    <w:p w14:paraId="34A42C28" w14:textId="193EDB74" w:rsidR="00CA2053" w:rsidRDefault="00CA2053" w:rsidP="00CA2053">
      <w:pPr>
        <w:jc w:val="center"/>
        <w:rPr>
          <w:rFonts w:ascii="Times New Roman" w:hAnsi="Times New Roman"/>
          <w:sz w:val="36"/>
          <w:szCs w:val="36"/>
          <w:lang w:val="uk-UA"/>
        </w:rPr>
      </w:pPr>
    </w:p>
    <w:p w14:paraId="1B75B5F7" w14:textId="0DD28522" w:rsidR="00CA2053" w:rsidRDefault="00CA2053" w:rsidP="00CA2053">
      <w:pPr>
        <w:jc w:val="center"/>
        <w:rPr>
          <w:rFonts w:ascii="Times New Roman" w:hAnsi="Times New Roman"/>
          <w:sz w:val="36"/>
          <w:szCs w:val="36"/>
          <w:lang w:val="uk-UA"/>
        </w:rPr>
      </w:pPr>
    </w:p>
    <w:p w14:paraId="604A349E" w14:textId="19D169A1" w:rsidR="00CA2053" w:rsidRDefault="00CA2053" w:rsidP="00CA2053">
      <w:pPr>
        <w:jc w:val="center"/>
        <w:rPr>
          <w:rFonts w:ascii="Times New Roman" w:hAnsi="Times New Roman"/>
          <w:sz w:val="36"/>
          <w:szCs w:val="36"/>
          <w:lang w:val="uk-UA"/>
        </w:rPr>
      </w:pPr>
    </w:p>
    <w:p w14:paraId="058D0E55" w14:textId="5E212D41" w:rsidR="00CA2053" w:rsidRDefault="00CA2053" w:rsidP="00CA2053">
      <w:pPr>
        <w:jc w:val="center"/>
        <w:rPr>
          <w:rFonts w:ascii="Times New Roman" w:hAnsi="Times New Roman"/>
          <w:sz w:val="36"/>
          <w:szCs w:val="36"/>
          <w:lang w:val="uk-UA"/>
        </w:rPr>
      </w:pPr>
    </w:p>
    <w:p w14:paraId="2DAEC478" w14:textId="03627CDE" w:rsidR="00CA2053" w:rsidRDefault="00CA2053" w:rsidP="00CA2053">
      <w:pPr>
        <w:jc w:val="center"/>
        <w:rPr>
          <w:rFonts w:ascii="Times New Roman" w:hAnsi="Times New Roman"/>
          <w:sz w:val="36"/>
          <w:szCs w:val="36"/>
          <w:lang w:val="uk-UA"/>
        </w:rPr>
      </w:pPr>
    </w:p>
    <w:p w14:paraId="11CE0794" w14:textId="4CA6A82E" w:rsidR="00CA2053" w:rsidRDefault="00CA2053" w:rsidP="00CA2053">
      <w:pPr>
        <w:jc w:val="center"/>
        <w:rPr>
          <w:rFonts w:ascii="Times New Roman" w:hAnsi="Times New Roman"/>
          <w:sz w:val="36"/>
          <w:szCs w:val="36"/>
          <w:lang w:val="uk-UA"/>
        </w:rPr>
      </w:pPr>
    </w:p>
    <w:p w14:paraId="73E8C882" w14:textId="308EC368" w:rsidR="00FA1697" w:rsidRPr="00FA1697" w:rsidRDefault="00C11AFF" w:rsidP="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696128" behindDoc="1" locked="0" layoutInCell="1" allowOverlap="1" wp14:anchorId="578BFE61" wp14:editId="6FEB3D54">
            <wp:simplePos x="0" y="0"/>
            <wp:positionH relativeFrom="page">
              <wp:align>center</wp:align>
            </wp:positionH>
            <wp:positionV relativeFrom="paragraph">
              <wp:posOffset>376555</wp:posOffset>
            </wp:positionV>
            <wp:extent cx="5939155" cy="5939155"/>
            <wp:effectExtent l="114300" t="114300" r="99695" b="156845"/>
            <wp:wrapNone/>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p w14:paraId="091E194C" w14:textId="6ED6ABC2" w:rsidR="00FA1697" w:rsidRPr="00FA1697" w:rsidRDefault="00FA1697" w:rsidP="00FA1697">
      <w:pPr>
        <w:rPr>
          <w:rFonts w:ascii="Times New Roman" w:hAnsi="Times New Roman"/>
          <w:sz w:val="36"/>
          <w:szCs w:val="36"/>
          <w:lang w:val="uk-UA"/>
        </w:rPr>
      </w:pPr>
    </w:p>
    <w:p w14:paraId="0F764C7A" w14:textId="7ED76637" w:rsidR="00FA1697" w:rsidRPr="00FA1697" w:rsidRDefault="00FA1697" w:rsidP="00FA1697">
      <w:pPr>
        <w:rPr>
          <w:rFonts w:ascii="Times New Roman" w:hAnsi="Times New Roman"/>
          <w:sz w:val="36"/>
          <w:szCs w:val="36"/>
          <w:lang w:val="uk-UA"/>
        </w:rPr>
      </w:pPr>
    </w:p>
    <w:p w14:paraId="3CDA3CB6" w14:textId="1E6F3C05" w:rsidR="00FA1697" w:rsidRPr="00FA1697" w:rsidRDefault="00FA1697" w:rsidP="00FA1697">
      <w:pPr>
        <w:rPr>
          <w:rFonts w:ascii="Times New Roman" w:hAnsi="Times New Roman"/>
          <w:sz w:val="36"/>
          <w:szCs w:val="36"/>
          <w:lang w:val="uk-UA"/>
        </w:rPr>
      </w:pPr>
    </w:p>
    <w:p w14:paraId="189095D5" w14:textId="46C18C49" w:rsidR="00FA1697" w:rsidRPr="00FA1697" w:rsidRDefault="00FA1697" w:rsidP="00FA1697">
      <w:pPr>
        <w:rPr>
          <w:rFonts w:ascii="Times New Roman" w:hAnsi="Times New Roman"/>
          <w:sz w:val="36"/>
          <w:szCs w:val="36"/>
          <w:lang w:val="uk-UA"/>
        </w:rPr>
      </w:pPr>
    </w:p>
    <w:p w14:paraId="4D4E7B5E" w14:textId="7A2526C2" w:rsidR="00FA1697" w:rsidRPr="00FA1697" w:rsidRDefault="00FA1697" w:rsidP="00FA1697">
      <w:pPr>
        <w:rPr>
          <w:rFonts w:ascii="Times New Roman" w:hAnsi="Times New Roman"/>
          <w:sz w:val="36"/>
          <w:szCs w:val="36"/>
          <w:lang w:val="uk-UA"/>
        </w:rPr>
      </w:pPr>
    </w:p>
    <w:p w14:paraId="5BB523A6" w14:textId="1224F38E" w:rsidR="00FA1697" w:rsidRPr="00FA1697" w:rsidRDefault="00FA1697" w:rsidP="00FA1697">
      <w:pPr>
        <w:rPr>
          <w:rFonts w:ascii="Times New Roman" w:hAnsi="Times New Roman"/>
          <w:sz w:val="36"/>
          <w:szCs w:val="36"/>
          <w:lang w:val="uk-UA"/>
        </w:rPr>
      </w:pPr>
    </w:p>
    <w:p w14:paraId="6E82FB4B" w14:textId="73A8BB58" w:rsidR="00FA1697" w:rsidRPr="00FA1697" w:rsidRDefault="00FA1697" w:rsidP="00FA1697">
      <w:pPr>
        <w:rPr>
          <w:rFonts w:ascii="Times New Roman" w:hAnsi="Times New Roman"/>
          <w:sz w:val="36"/>
          <w:szCs w:val="36"/>
          <w:lang w:val="uk-UA"/>
        </w:rPr>
      </w:pPr>
    </w:p>
    <w:p w14:paraId="49B5C2CD" w14:textId="4ACBFC67" w:rsidR="00FA1697" w:rsidRPr="00FA1697" w:rsidRDefault="00FA1697" w:rsidP="00FA1697">
      <w:pPr>
        <w:rPr>
          <w:rFonts w:ascii="Times New Roman" w:hAnsi="Times New Roman"/>
          <w:sz w:val="36"/>
          <w:szCs w:val="36"/>
          <w:lang w:val="uk-UA"/>
        </w:rPr>
      </w:pPr>
    </w:p>
    <w:p w14:paraId="3D23E648" w14:textId="456DBC4A" w:rsidR="00FA1697" w:rsidRPr="00FA1697" w:rsidRDefault="00FA1697" w:rsidP="00FA1697">
      <w:pPr>
        <w:rPr>
          <w:rFonts w:ascii="Times New Roman" w:hAnsi="Times New Roman"/>
          <w:sz w:val="36"/>
          <w:szCs w:val="36"/>
          <w:lang w:val="uk-UA"/>
        </w:rPr>
      </w:pPr>
    </w:p>
    <w:p w14:paraId="10383DFA" w14:textId="58AE5A6A" w:rsidR="00FA1697" w:rsidRPr="00FA1697" w:rsidRDefault="00FA1697" w:rsidP="00FA1697">
      <w:pPr>
        <w:rPr>
          <w:rFonts w:ascii="Times New Roman" w:hAnsi="Times New Roman"/>
          <w:sz w:val="36"/>
          <w:szCs w:val="36"/>
          <w:lang w:val="uk-UA"/>
        </w:rPr>
      </w:pPr>
    </w:p>
    <w:p w14:paraId="33CF6FFF" w14:textId="38085B29" w:rsidR="00FA1697" w:rsidRPr="00FA1697" w:rsidRDefault="00FA1697" w:rsidP="00FA1697">
      <w:pPr>
        <w:rPr>
          <w:rFonts w:ascii="Times New Roman" w:hAnsi="Times New Roman"/>
          <w:sz w:val="36"/>
          <w:szCs w:val="36"/>
          <w:lang w:val="uk-UA"/>
        </w:rPr>
      </w:pPr>
    </w:p>
    <w:p w14:paraId="339DFF59" w14:textId="20B215FB" w:rsidR="00FA1697" w:rsidRPr="00FA1697" w:rsidRDefault="00FA1697" w:rsidP="00FA1697">
      <w:pPr>
        <w:rPr>
          <w:rFonts w:ascii="Times New Roman" w:hAnsi="Times New Roman"/>
          <w:sz w:val="36"/>
          <w:szCs w:val="36"/>
          <w:lang w:val="uk-UA"/>
        </w:rPr>
      </w:pPr>
    </w:p>
    <w:p w14:paraId="4385B67A" w14:textId="7BB63956" w:rsidR="00FA1697" w:rsidRPr="00FA1697" w:rsidRDefault="00FA1697" w:rsidP="00FA1697">
      <w:pPr>
        <w:rPr>
          <w:rFonts w:ascii="Times New Roman" w:hAnsi="Times New Roman"/>
          <w:sz w:val="36"/>
          <w:szCs w:val="36"/>
          <w:lang w:val="uk-UA"/>
        </w:rPr>
      </w:pPr>
    </w:p>
    <w:p w14:paraId="18C2A256" w14:textId="7DDA8E16" w:rsidR="00FA1697" w:rsidRDefault="00FA1697" w:rsidP="00FA1697">
      <w:pPr>
        <w:rPr>
          <w:rFonts w:ascii="Times New Roman" w:hAnsi="Times New Roman"/>
          <w:sz w:val="36"/>
          <w:szCs w:val="36"/>
          <w:lang w:val="uk-UA"/>
        </w:rPr>
      </w:pPr>
    </w:p>
    <w:p w14:paraId="4489E1D2" w14:textId="78DAF97E" w:rsidR="00FA1697" w:rsidRDefault="00FA1697" w:rsidP="00FA1697">
      <w:pPr>
        <w:jc w:val="center"/>
        <w:rPr>
          <w:rFonts w:ascii="Times New Roman" w:hAnsi="Times New Roman"/>
          <w:sz w:val="36"/>
          <w:szCs w:val="36"/>
          <w:lang w:val="uk-UA"/>
        </w:rPr>
      </w:pPr>
    </w:p>
    <w:p w14:paraId="27887A0B" w14:textId="5DD85651" w:rsidR="00FA1697" w:rsidRDefault="00FA1697">
      <w:pPr>
        <w:rPr>
          <w:rFonts w:ascii="Times New Roman" w:hAnsi="Times New Roman"/>
          <w:sz w:val="36"/>
          <w:szCs w:val="36"/>
          <w:lang w:val="uk-UA"/>
        </w:rPr>
      </w:pPr>
      <w:r>
        <w:rPr>
          <w:rFonts w:ascii="Times New Roman" w:hAnsi="Times New Roman"/>
          <w:sz w:val="36"/>
          <w:szCs w:val="36"/>
          <w:lang w:val="uk-UA"/>
        </w:rPr>
        <w:br w:type="page"/>
      </w:r>
    </w:p>
    <w:p w14:paraId="16F0DA7F" w14:textId="09E46B67" w:rsidR="00FA1697" w:rsidRDefault="00FA1697">
      <w:pPr>
        <w:rPr>
          <w:rFonts w:ascii="Times New Roman" w:hAnsi="Times New Roman"/>
          <w:sz w:val="36"/>
          <w:szCs w:val="36"/>
          <w:lang w:val="uk-UA"/>
        </w:rPr>
      </w:pPr>
    </w:p>
    <w:p w14:paraId="1AF90F3C" w14:textId="664DB024"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697152" behindDoc="1" locked="0" layoutInCell="1" allowOverlap="1" wp14:anchorId="09C3D196" wp14:editId="75F6752C">
            <wp:simplePos x="0" y="0"/>
            <wp:positionH relativeFrom="margin">
              <wp:align>right</wp:align>
            </wp:positionH>
            <wp:positionV relativeFrom="paragraph">
              <wp:posOffset>1147445</wp:posOffset>
            </wp:positionV>
            <wp:extent cx="5939155" cy="5939155"/>
            <wp:effectExtent l="114300" t="114300" r="99695" b="15684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64AADCC5" w14:textId="25AABB07" w:rsidR="00FA1697" w:rsidRDefault="00FA1697">
      <w:pPr>
        <w:rPr>
          <w:rFonts w:ascii="Times New Roman" w:hAnsi="Times New Roman"/>
          <w:sz w:val="36"/>
          <w:szCs w:val="36"/>
          <w:lang w:val="uk-UA"/>
        </w:rPr>
      </w:pPr>
    </w:p>
    <w:p w14:paraId="1857BD57" w14:textId="5D9836D1"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698176" behindDoc="1" locked="0" layoutInCell="1" allowOverlap="1" wp14:anchorId="0648A35D" wp14:editId="2314F48C">
            <wp:simplePos x="0" y="0"/>
            <wp:positionH relativeFrom="margin">
              <wp:align>right</wp:align>
            </wp:positionH>
            <wp:positionV relativeFrom="paragraph">
              <wp:posOffset>1147445</wp:posOffset>
            </wp:positionV>
            <wp:extent cx="5939155" cy="5939155"/>
            <wp:effectExtent l="114300" t="114300" r="99695" b="15684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698DBB36" w14:textId="269FA665" w:rsidR="00FA1697" w:rsidRDefault="00FA1697">
      <w:pPr>
        <w:rPr>
          <w:rFonts w:ascii="Times New Roman" w:hAnsi="Times New Roman"/>
          <w:sz w:val="36"/>
          <w:szCs w:val="36"/>
          <w:lang w:val="uk-UA"/>
        </w:rPr>
      </w:pPr>
    </w:p>
    <w:p w14:paraId="55BF45A9" w14:textId="455C2E33"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699200" behindDoc="1" locked="0" layoutInCell="1" allowOverlap="1" wp14:anchorId="5A1CC685" wp14:editId="5B0D2A19">
            <wp:simplePos x="0" y="0"/>
            <wp:positionH relativeFrom="page">
              <wp:align>center</wp:align>
            </wp:positionH>
            <wp:positionV relativeFrom="paragraph">
              <wp:posOffset>1147445</wp:posOffset>
            </wp:positionV>
            <wp:extent cx="5939155" cy="5939155"/>
            <wp:effectExtent l="114300" t="114300" r="99695" b="156845"/>
            <wp:wrapNone/>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2C17C2F9" w14:textId="5005B652" w:rsidR="00FA1697" w:rsidRDefault="00FA1697">
      <w:pPr>
        <w:rPr>
          <w:rFonts w:ascii="Times New Roman" w:hAnsi="Times New Roman"/>
          <w:sz w:val="36"/>
          <w:szCs w:val="36"/>
          <w:lang w:val="uk-UA"/>
        </w:rPr>
      </w:pPr>
    </w:p>
    <w:p w14:paraId="493CA7AC" w14:textId="7589340C"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0224" behindDoc="1" locked="0" layoutInCell="1" allowOverlap="1" wp14:anchorId="0E5902A8" wp14:editId="79F2458B">
            <wp:simplePos x="0" y="0"/>
            <wp:positionH relativeFrom="margin">
              <wp:align>right</wp:align>
            </wp:positionH>
            <wp:positionV relativeFrom="paragraph">
              <wp:posOffset>1138555</wp:posOffset>
            </wp:positionV>
            <wp:extent cx="5939155" cy="5939155"/>
            <wp:effectExtent l="114300" t="114300" r="99695" b="156845"/>
            <wp:wrapNone/>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5A036CE6" w14:textId="16F56565" w:rsidR="00FA1697" w:rsidRDefault="00FA1697">
      <w:pPr>
        <w:rPr>
          <w:rFonts w:ascii="Times New Roman" w:hAnsi="Times New Roman"/>
          <w:sz w:val="36"/>
          <w:szCs w:val="36"/>
          <w:lang w:val="uk-UA"/>
        </w:rPr>
      </w:pPr>
    </w:p>
    <w:p w14:paraId="5F3F8764" w14:textId="0BA8D691"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1248" behindDoc="1" locked="0" layoutInCell="1" allowOverlap="1" wp14:anchorId="079CEA67" wp14:editId="48C27E7C">
            <wp:simplePos x="0" y="0"/>
            <wp:positionH relativeFrom="margin">
              <wp:align>right</wp:align>
            </wp:positionH>
            <wp:positionV relativeFrom="paragraph">
              <wp:posOffset>1147445</wp:posOffset>
            </wp:positionV>
            <wp:extent cx="5939155" cy="5939155"/>
            <wp:effectExtent l="114300" t="114300" r="99695" b="15684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164CAF7F" w14:textId="4A5A680C" w:rsidR="00FA1697" w:rsidRDefault="00FA1697">
      <w:pPr>
        <w:rPr>
          <w:rFonts w:ascii="Times New Roman" w:hAnsi="Times New Roman"/>
          <w:sz w:val="36"/>
          <w:szCs w:val="36"/>
          <w:lang w:val="uk-UA"/>
        </w:rPr>
      </w:pPr>
    </w:p>
    <w:p w14:paraId="09567BEA" w14:textId="2DDC914E"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2272" behindDoc="1" locked="0" layoutInCell="1" allowOverlap="1" wp14:anchorId="4316AB58" wp14:editId="7CD66A8C">
            <wp:simplePos x="0" y="0"/>
            <wp:positionH relativeFrom="margin">
              <wp:align>right</wp:align>
            </wp:positionH>
            <wp:positionV relativeFrom="paragraph">
              <wp:posOffset>1147445</wp:posOffset>
            </wp:positionV>
            <wp:extent cx="5939155" cy="5939155"/>
            <wp:effectExtent l="114300" t="114300" r="99695" b="156845"/>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0068AA50" w14:textId="535AFAB5" w:rsidR="00FA1697" w:rsidRDefault="00FA1697">
      <w:pPr>
        <w:rPr>
          <w:rFonts w:ascii="Times New Roman" w:hAnsi="Times New Roman"/>
          <w:sz w:val="36"/>
          <w:szCs w:val="36"/>
          <w:lang w:val="uk-UA"/>
        </w:rPr>
      </w:pPr>
    </w:p>
    <w:p w14:paraId="6450E6CA" w14:textId="59CDE3F6"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3296" behindDoc="1" locked="0" layoutInCell="1" allowOverlap="1" wp14:anchorId="01264871" wp14:editId="668C1C0E">
            <wp:simplePos x="0" y="0"/>
            <wp:positionH relativeFrom="margin">
              <wp:align>right</wp:align>
            </wp:positionH>
            <wp:positionV relativeFrom="paragraph">
              <wp:posOffset>1147445</wp:posOffset>
            </wp:positionV>
            <wp:extent cx="5939155" cy="5939155"/>
            <wp:effectExtent l="114300" t="114300" r="99695" b="156845"/>
            <wp:wrapNone/>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07975315" w14:textId="064DAF2D" w:rsidR="00FA1697" w:rsidRDefault="00FA1697">
      <w:pPr>
        <w:rPr>
          <w:rFonts w:ascii="Times New Roman" w:hAnsi="Times New Roman"/>
          <w:sz w:val="36"/>
          <w:szCs w:val="36"/>
          <w:lang w:val="uk-UA"/>
        </w:rPr>
      </w:pPr>
    </w:p>
    <w:p w14:paraId="6D4610CF" w14:textId="1C3C1F1F"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4320" behindDoc="1" locked="0" layoutInCell="1" allowOverlap="1" wp14:anchorId="476E048C" wp14:editId="281D37CE">
            <wp:simplePos x="0" y="0"/>
            <wp:positionH relativeFrom="margin">
              <wp:align>right</wp:align>
            </wp:positionH>
            <wp:positionV relativeFrom="paragraph">
              <wp:posOffset>1147445</wp:posOffset>
            </wp:positionV>
            <wp:extent cx="5939155" cy="5939155"/>
            <wp:effectExtent l="114300" t="114300" r="99695" b="156845"/>
            <wp:wrapNone/>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7BD3C586" w14:textId="19F10BE8" w:rsidR="00FA1697" w:rsidRDefault="00FA1697">
      <w:pPr>
        <w:rPr>
          <w:rFonts w:ascii="Times New Roman" w:hAnsi="Times New Roman"/>
          <w:sz w:val="36"/>
          <w:szCs w:val="36"/>
          <w:lang w:val="uk-UA"/>
        </w:rPr>
      </w:pPr>
    </w:p>
    <w:p w14:paraId="4F6292EE" w14:textId="1F4A3164"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5344" behindDoc="1" locked="0" layoutInCell="1" allowOverlap="1" wp14:anchorId="7D9577C6" wp14:editId="03F290D6">
            <wp:simplePos x="0" y="0"/>
            <wp:positionH relativeFrom="margin">
              <wp:align>right</wp:align>
            </wp:positionH>
            <wp:positionV relativeFrom="paragraph">
              <wp:posOffset>1071245</wp:posOffset>
            </wp:positionV>
            <wp:extent cx="5939155" cy="5939155"/>
            <wp:effectExtent l="114300" t="114300" r="99695" b="156845"/>
            <wp:wrapNone/>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77CD4C32" w14:textId="63494EF6" w:rsidR="00FA1697" w:rsidRDefault="00FA1697">
      <w:pPr>
        <w:rPr>
          <w:rFonts w:ascii="Times New Roman" w:hAnsi="Times New Roman"/>
          <w:sz w:val="36"/>
          <w:szCs w:val="36"/>
          <w:lang w:val="uk-UA"/>
        </w:rPr>
      </w:pPr>
    </w:p>
    <w:p w14:paraId="4FAA3F5B" w14:textId="402BB28B" w:rsidR="00FA1697" w:rsidRDefault="00FA1697" w:rsidP="00FA1697">
      <w:pPr>
        <w:jc w:val="center"/>
        <w:rPr>
          <w:rFonts w:ascii="Times New Roman" w:hAnsi="Times New Roman"/>
          <w:sz w:val="36"/>
          <w:szCs w:val="36"/>
          <w:lang w:val="uk-UA"/>
        </w:rPr>
      </w:pPr>
    </w:p>
    <w:p w14:paraId="676D5BA1" w14:textId="4C561D0D"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6368" behindDoc="1" locked="0" layoutInCell="1" allowOverlap="1" wp14:anchorId="3B47F840" wp14:editId="3CB31424">
            <wp:simplePos x="0" y="0"/>
            <wp:positionH relativeFrom="margin">
              <wp:align>right</wp:align>
            </wp:positionH>
            <wp:positionV relativeFrom="paragraph">
              <wp:posOffset>753745</wp:posOffset>
            </wp:positionV>
            <wp:extent cx="5939155" cy="5939155"/>
            <wp:effectExtent l="114300" t="114300" r="99695" b="156845"/>
            <wp:wrapNone/>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7DDDC717" w14:textId="3052EE34" w:rsidR="00FA1697" w:rsidRDefault="00FA1697" w:rsidP="00FA1697">
      <w:pPr>
        <w:jc w:val="center"/>
        <w:rPr>
          <w:rFonts w:ascii="Times New Roman" w:hAnsi="Times New Roman"/>
          <w:sz w:val="36"/>
          <w:szCs w:val="36"/>
          <w:lang w:val="uk-UA"/>
        </w:rPr>
      </w:pPr>
    </w:p>
    <w:p w14:paraId="78890B24" w14:textId="22EE0BA0"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7392" behindDoc="1" locked="0" layoutInCell="1" allowOverlap="1" wp14:anchorId="370BD79E" wp14:editId="3F37018C">
            <wp:simplePos x="0" y="0"/>
            <wp:positionH relativeFrom="margin">
              <wp:align>right</wp:align>
            </wp:positionH>
            <wp:positionV relativeFrom="paragraph">
              <wp:posOffset>1147445</wp:posOffset>
            </wp:positionV>
            <wp:extent cx="5939155" cy="5939155"/>
            <wp:effectExtent l="114300" t="114300" r="99695" b="156845"/>
            <wp:wrapNone/>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4F2A9996" w14:textId="6BE26ED1" w:rsidR="00FA1697" w:rsidRDefault="00FA1697" w:rsidP="00FA1697">
      <w:pPr>
        <w:jc w:val="center"/>
        <w:rPr>
          <w:rFonts w:ascii="Times New Roman" w:hAnsi="Times New Roman"/>
          <w:sz w:val="36"/>
          <w:szCs w:val="36"/>
          <w:lang w:val="uk-UA"/>
        </w:rPr>
      </w:pPr>
    </w:p>
    <w:p w14:paraId="68C23565" w14:textId="04A1BE76"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8416" behindDoc="1" locked="0" layoutInCell="1" allowOverlap="1" wp14:anchorId="12F043B9" wp14:editId="3C4337B1">
            <wp:simplePos x="0" y="0"/>
            <wp:positionH relativeFrom="margin">
              <wp:align>right</wp:align>
            </wp:positionH>
            <wp:positionV relativeFrom="paragraph">
              <wp:posOffset>1147445</wp:posOffset>
            </wp:positionV>
            <wp:extent cx="5939155" cy="5939155"/>
            <wp:effectExtent l="114300" t="114300" r="99695" b="156845"/>
            <wp:wrapNone/>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31858F97" w14:textId="5F458371" w:rsidR="00FA1697" w:rsidRDefault="00FA1697" w:rsidP="00FA1697">
      <w:pPr>
        <w:jc w:val="center"/>
        <w:rPr>
          <w:rFonts w:ascii="Times New Roman" w:hAnsi="Times New Roman"/>
          <w:sz w:val="36"/>
          <w:szCs w:val="36"/>
          <w:lang w:val="uk-UA"/>
        </w:rPr>
      </w:pPr>
    </w:p>
    <w:p w14:paraId="08D07699" w14:textId="0B2F6DF8"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09440" behindDoc="1" locked="0" layoutInCell="1" allowOverlap="1" wp14:anchorId="4A361480" wp14:editId="79BC675A">
            <wp:simplePos x="0" y="0"/>
            <wp:positionH relativeFrom="margin">
              <wp:align>right</wp:align>
            </wp:positionH>
            <wp:positionV relativeFrom="paragraph">
              <wp:posOffset>1147445</wp:posOffset>
            </wp:positionV>
            <wp:extent cx="5939155" cy="5939155"/>
            <wp:effectExtent l="114300" t="114300" r="99695" b="156845"/>
            <wp:wrapNone/>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4A7E02FD" w14:textId="27668004" w:rsidR="00FA1697" w:rsidRDefault="00FA1697" w:rsidP="00FA1697">
      <w:pPr>
        <w:jc w:val="center"/>
        <w:rPr>
          <w:rFonts w:ascii="Times New Roman" w:hAnsi="Times New Roman"/>
          <w:sz w:val="36"/>
          <w:szCs w:val="36"/>
          <w:lang w:val="uk-UA"/>
        </w:rPr>
      </w:pPr>
    </w:p>
    <w:p w14:paraId="4FE63CA5" w14:textId="727BCABD"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0464" behindDoc="1" locked="0" layoutInCell="1" allowOverlap="1" wp14:anchorId="6105E7F4" wp14:editId="4BD5D0AB">
            <wp:simplePos x="0" y="0"/>
            <wp:positionH relativeFrom="margin">
              <wp:align>right</wp:align>
            </wp:positionH>
            <wp:positionV relativeFrom="paragraph">
              <wp:posOffset>1147445</wp:posOffset>
            </wp:positionV>
            <wp:extent cx="5939155" cy="5939155"/>
            <wp:effectExtent l="114300" t="114300" r="99695" b="156845"/>
            <wp:wrapNone/>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1CAE7FC3" w14:textId="16D84613" w:rsidR="00FA1697" w:rsidRDefault="00FA1697" w:rsidP="00FA1697">
      <w:pPr>
        <w:jc w:val="center"/>
        <w:rPr>
          <w:rFonts w:ascii="Times New Roman" w:hAnsi="Times New Roman"/>
          <w:sz w:val="36"/>
          <w:szCs w:val="36"/>
          <w:lang w:val="uk-UA"/>
        </w:rPr>
      </w:pPr>
    </w:p>
    <w:p w14:paraId="18D00FF7" w14:textId="519972A7"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1488" behindDoc="1" locked="0" layoutInCell="1" allowOverlap="1" wp14:anchorId="3590D85D" wp14:editId="64B31C64">
            <wp:simplePos x="0" y="0"/>
            <wp:positionH relativeFrom="margin">
              <wp:align>right</wp:align>
            </wp:positionH>
            <wp:positionV relativeFrom="paragraph">
              <wp:posOffset>1147445</wp:posOffset>
            </wp:positionV>
            <wp:extent cx="5939155" cy="5939155"/>
            <wp:effectExtent l="114300" t="114300" r="99695" b="156845"/>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051ED40F" w14:textId="7E522188" w:rsidR="00FA1697" w:rsidRDefault="00FA1697" w:rsidP="00FA1697">
      <w:pPr>
        <w:jc w:val="center"/>
        <w:rPr>
          <w:rFonts w:ascii="Times New Roman" w:hAnsi="Times New Roman"/>
          <w:sz w:val="36"/>
          <w:szCs w:val="36"/>
          <w:lang w:val="uk-UA"/>
        </w:rPr>
      </w:pPr>
    </w:p>
    <w:p w14:paraId="37DCAC50" w14:textId="7572D557"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2512" behindDoc="1" locked="0" layoutInCell="1" allowOverlap="1" wp14:anchorId="67779D05" wp14:editId="4655143A">
            <wp:simplePos x="0" y="0"/>
            <wp:positionH relativeFrom="margin">
              <wp:align>right</wp:align>
            </wp:positionH>
            <wp:positionV relativeFrom="paragraph">
              <wp:posOffset>1147445</wp:posOffset>
            </wp:positionV>
            <wp:extent cx="5939155" cy="5939155"/>
            <wp:effectExtent l="114300" t="114300" r="99695" b="156845"/>
            <wp:wrapNone/>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2712EA07" w14:textId="06606CE8" w:rsidR="00FA1697" w:rsidRDefault="00FA1697" w:rsidP="00FA1697">
      <w:pPr>
        <w:jc w:val="center"/>
        <w:rPr>
          <w:rFonts w:ascii="Times New Roman" w:hAnsi="Times New Roman"/>
          <w:sz w:val="36"/>
          <w:szCs w:val="36"/>
          <w:lang w:val="uk-UA"/>
        </w:rPr>
      </w:pPr>
    </w:p>
    <w:p w14:paraId="0FDFD6D9" w14:textId="18697032"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3536" behindDoc="1" locked="0" layoutInCell="1" allowOverlap="1" wp14:anchorId="7813FEBA" wp14:editId="12B7E7B8">
            <wp:simplePos x="0" y="0"/>
            <wp:positionH relativeFrom="margin">
              <wp:align>right</wp:align>
            </wp:positionH>
            <wp:positionV relativeFrom="paragraph">
              <wp:posOffset>1147445</wp:posOffset>
            </wp:positionV>
            <wp:extent cx="5939155" cy="5939155"/>
            <wp:effectExtent l="114300" t="114300" r="99695" b="156845"/>
            <wp:wrapNone/>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3DC3CEDE" w14:textId="1E95170B" w:rsidR="00FA1697" w:rsidRDefault="00FA1697" w:rsidP="00FA1697">
      <w:pPr>
        <w:jc w:val="center"/>
        <w:rPr>
          <w:rFonts w:ascii="Times New Roman" w:hAnsi="Times New Roman"/>
          <w:sz w:val="36"/>
          <w:szCs w:val="36"/>
          <w:lang w:val="uk-UA"/>
        </w:rPr>
      </w:pPr>
    </w:p>
    <w:p w14:paraId="6C42C80B" w14:textId="4B7F4EDF"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4560" behindDoc="1" locked="0" layoutInCell="1" allowOverlap="1" wp14:anchorId="41586DB0" wp14:editId="48F5BE20">
            <wp:simplePos x="0" y="0"/>
            <wp:positionH relativeFrom="margin">
              <wp:align>right</wp:align>
            </wp:positionH>
            <wp:positionV relativeFrom="paragraph">
              <wp:posOffset>1147445</wp:posOffset>
            </wp:positionV>
            <wp:extent cx="5939155" cy="5939155"/>
            <wp:effectExtent l="114300" t="114300" r="99695" b="156845"/>
            <wp:wrapNone/>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149E2ED6" w14:textId="6EFF55E5" w:rsidR="00FA1697" w:rsidRDefault="00FA1697" w:rsidP="00FA1697">
      <w:pPr>
        <w:jc w:val="center"/>
        <w:rPr>
          <w:rFonts w:ascii="Times New Roman" w:hAnsi="Times New Roman"/>
          <w:sz w:val="36"/>
          <w:szCs w:val="36"/>
          <w:lang w:val="uk-UA"/>
        </w:rPr>
      </w:pPr>
    </w:p>
    <w:p w14:paraId="61471CC8" w14:textId="12540B16"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5584" behindDoc="1" locked="0" layoutInCell="1" allowOverlap="1" wp14:anchorId="29EFA7AF" wp14:editId="168BAF4A">
            <wp:simplePos x="0" y="0"/>
            <wp:positionH relativeFrom="margin">
              <wp:align>right</wp:align>
            </wp:positionH>
            <wp:positionV relativeFrom="paragraph">
              <wp:posOffset>1147445</wp:posOffset>
            </wp:positionV>
            <wp:extent cx="5939155" cy="5939155"/>
            <wp:effectExtent l="114300" t="114300" r="99695" b="156845"/>
            <wp:wrapNone/>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21B49131" w14:textId="6D86A938" w:rsidR="00FA1697" w:rsidRDefault="00FA1697" w:rsidP="00FA1697">
      <w:pPr>
        <w:jc w:val="center"/>
        <w:rPr>
          <w:rFonts w:ascii="Times New Roman" w:hAnsi="Times New Roman"/>
          <w:sz w:val="36"/>
          <w:szCs w:val="36"/>
          <w:lang w:val="uk-UA"/>
        </w:rPr>
      </w:pPr>
    </w:p>
    <w:p w14:paraId="296E7809" w14:textId="756ADD59"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6608" behindDoc="1" locked="0" layoutInCell="1" allowOverlap="1" wp14:anchorId="4531EE87" wp14:editId="07D05F4F">
            <wp:simplePos x="0" y="0"/>
            <wp:positionH relativeFrom="margin">
              <wp:align>right</wp:align>
            </wp:positionH>
            <wp:positionV relativeFrom="paragraph">
              <wp:posOffset>1147445</wp:posOffset>
            </wp:positionV>
            <wp:extent cx="5939155" cy="5939155"/>
            <wp:effectExtent l="114300" t="114300" r="99695" b="156845"/>
            <wp:wrapNone/>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1A1BB725" w14:textId="7ACABF9D" w:rsidR="00FA1697" w:rsidRDefault="00FA1697" w:rsidP="00FA1697">
      <w:pPr>
        <w:jc w:val="center"/>
        <w:rPr>
          <w:rFonts w:ascii="Times New Roman" w:hAnsi="Times New Roman"/>
          <w:sz w:val="36"/>
          <w:szCs w:val="36"/>
          <w:lang w:val="uk-UA"/>
        </w:rPr>
      </w:pPr>
    </w:p>
    <w:p w14:paraId="4827E5BA" w14:textId="03AE3B5A"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7632" behindDoc="1" locked="0" layoutInCell="1" allowOverlap="1" wp14:anchorId="07D4F598" wp14:editId="5FE520BB">
            <wp:simplePos x="0" y="0"/>
            <wp:positionH relativeFrom="margin">
              <wp:align>right</wp:align>
            </wp:positionH>
            <wp:positionV relativeFrom="paragraph">
              <wp:posOffset>1147445</wp:posOffset>
            </wp:positionV>
            <wp:extent cx="5939155" cy="5939155"/>
            <wp:effectExtent l="114300" t="114300" r="99695" b="156845"/>
            <wp:wrapNone/>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269BDFD1" w14:textId="72622B75" w:rsidR="00FA1697" w:rsidRDefault="00FA1697" w:rsidP="00FA1697">
      <w:pPr>
        <w:jc w:val="center"/>
        <w:rPr>
          <w:rFonts w:ascii="Times New Roman" w:hAnsi="Times New Roman"/>
          <w:sz w:val="36"/>
          <w:szCs w:val="36"/>
          <w:lang w:val="uk-UA"/>
        </w:rPr>
      </w:pPr>
    </w:p>
    <w:p w14:paraId="4BE22C01" w14:textId="4A3AFE3B"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8656" behindDoc="1" locked="0" layoutInCell="1" allowOverlap="1" wp14:anchorId="52B57A85" wp14:editId="74258743">
            <wp:simplePos x="0" y="0"/>
            <wp:positionH relativeFrom="margin">
              <wp:align>right</wp:align>
            </wp:positionH>
            <wp:positionV relativeFrom="paragraph">
              <wp:posOffset>1147445</wp:posOffset>
            </wp:positionV>
            <wp:extent cx="5939155" cy="5939155"/>
            <wp:effectExtent l="114300" t="114300" r="99695" b="156845"/>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7BE102E1" w14:textId="58F0B144" w:rsidR="00FA1697" w:rsidRDefault="00FA1697" w:rsidP="00FA1697">
      <w:pPr>
        <w:jc w:val="center"/>
        <w:rPr>
          <w:rFonts w:ascii="Times New Roman" w:hAnsi="Times New Roman"/>
          <w:sz w:val="36"/>
          <w:szCs w:val="36"/>
          <w:lang w:val="uk-UA"/>
        </w:rPr>
      </w:pPr>
    </w:p>
    <w:p w14:paraId="697F2F21" w14:textId="440220E7"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19680" behindDoc="1" locked="0" layoutInCell="1" allowOverlap="1" wp14:anchorId="37F20125" wp14:editId="5EC313AB">
            <wp:simplePos x="0" y="0"/>
            <wp:positionH relativeFrom="margin">
              <wp:align>right</wp:align>
            </wp:positionH>
            <wp:positionV relativeFrom="paragraph">
              <wp:posOffset>1147445</wp:posOffset>
            </wp:positionV>
            <wp:extent cx="5939155" cy="5939155"/>
            <wp:effectExtent l="114300" t="114300" r="99695" b="156845"/>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3DC4B7C0" w14:textId="76F36389" w:rsidR="00FA1697" w:rsidRDefault="00FA1697" w:rsidP="00FA1697">
      <w:pPr>
        <w:jc w:val="center"/>
        <w:rPr>
          <w:rFonts w:ascii="Times New Roman" w:hAnsi="Times New Roman"/>
          <w:sz w:val="36"/>
          <w:szCs w:val="36"/>
          <w:lang w:val="uk-UA"/>
        </w:rPr>
      </w:pPr>
    </w:p>
    <w:p w14:paraId="22DE0879" w14:textId="7E4BF3AC"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0704" behindDoc="1" locked="0" layoutInCell="1" allowOverlap="1" wp14:anchorId="3D3B57AC" wp14:editId="3873A7DB">
            <wp:simplePos x="0" y="0"/>
            <wp:positionH relativeFrom="margin">
              <wp:align>right</wp:align>
            </wp:positionH>
            <wp:positionV relativeFrom="paragraph">
              <wp:posOffset>1147445</wp:posOffset>
            </wp:positionV>
            <wp:extent cx="5939155" cy="5939155"/>
            <wp:effectExtent l="114300" t="114300" r="99695" b="156845"/>
            <wp:wrapNone/>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64E907EC" w14:textId="2F4EDF24" w:rsidR="00FA1697" w:rsidRDefault="00FA1697" w:rsidP="00FA1697">
      <w:pPr>
        <w:jc w:val="center"/>
        <w:rPr>
          <w:rFonts w:ascii="Times New Roman" w:hAnsi="Times New Roman"/>
          <w:sz w:val="36"/>
          <w:szCs w:val="36"/>
          <w:lang w:val="uk-UA"/>
        </w:rPr>
      </w:pPr>
    </w:p>
    <w:p w14:paraId="0EEC796D" w14:textId="52CAE11E"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1728" behindDoc="1" locked="0" layoutInCell="1" allowOverlap="1" wp14:anchorId="58962507" wp14:editId="71370372">
            <wp:simplePos x="0" y="0"/>
            <wp:positionH relativeFrom="margin">
              <wp:align>right</wp:align>
            </wp:positionH>
            <wp:positionV relativeFrom="paragraph">
              <wp:posOffset>1147445</wp:posOffset>
            </wp:positionV>
            <wp:extent cx="5939155" cy="5939155"/>
            <wp:effectExtent l="114300" t="114300" r="99695" b="156845"/>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4E339119" w14:textId="520EC64B" w:rsidR="00FA1697" w:rsidRDefault="00FA1697" w:rsidP="00FA1697">
      <w:pPr>
        <w:jc w:val="center"/>
        <w:rPr>
          <w:rFonts w:ascii="Times New Roman" w:hAnsi="Times New Roman"/>
          <w:sz w:val="36"/>
          <w:szCs w:val="36"/>
          <w:lang w:val="uk-UA"/>
        </w:rPr>
      </w:pPr>
    </w:p>
    <w:p w14:paraId="1BDA1D70" w14:textId="0549A047"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2752" behindDoc="1" locked="0" layoutInCell="1" allowOverlap="1" wp14:anchorId="7193B6DF" wp14:editId="200815BF">
            <wp:simplePos x="0" y="0"/>
            <wp:positionH relativeFrom="margin">
              <wp:align>right</wp:align>
            </wp:positionH>
            <wp:positionV relativeFrom="paragraph">
              <wp:posOffset>1147445</wp:posOffset>
            </wp:positionV>
            <wp:extent cx="5939155" cy="5939155"/>
            <wp:effectExtent l="114300" t="114300" r="99695" b="156845"/>
            <wp:wrapNone/>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5905E428" w14:textId="1E6C56EE" w:rsidR="00FA1697" w:rsidRDefault="00FA1697" w:rsidP="00FA1697">
      <w:pPr>
        <w:jc w:val="center"/>
        <w:rPr>
          <w:rFonts w:ascii="Times New Roman" w:hAnsi="Times New Roman"/>
          <w:sz w:val="36"/>
          <w:szCs w:val="36"/>
          <w:lang w:val="uk-UA"/>
        </w:rPr>
      </w:pPr>
    </w:p>
    <w:p w14:paraId="3D4FBA95" w14:textId="5BAE3F69"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3776" behindDoc="1" locked="0" layoutInCell="1" allowOverlap="1" wp14:anchorId="18F152B3" wp14:editId="3D1D16FF">
            <wp:simplePos x="0" y="0"/>
            <wp:positionH relativeFrom="margin">
              <wp:align>right</wp:align>
            </wp:positionH>
            <wp:positionV relativeFrom="paragraph">
              <wp:posOffset>1147445</wp:posOffset>
            </wp:positionV>
            <wp:extent cx="5939155" cy="5939155"/>
            <wp:effectExtent l="114300" t="114300" r="99695" b="156845"/>
            <wp:wrapNone/>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6292379C" w14:textId="391A248D" w:rsidR="00FA1697" w:rsidRDefault="00FA1697" w:rsidP="00FA1697">
      <w:pPr>
        <w:jc w:val="center"/>
        <w:rPr>
          <w:rFonts w:ascii="Times New Roman" w:hAnsi="Times New Roman"/>
          <w:sz w:val="36"/>
          <w:szCs w:val="36"/>
          <w:lang w:val="uk-UA"/>
        </w:rPr>
      </w:pPr>
    </w:p>
    <w:p w14:paraId="430843A1" w14:textId="1690522D"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4800" behindDoc="1" locked="0" layoutInCell="1" allowOverlap="1" wp14:anchorId="57783609" wp14:editId="223DEF96">
            <wp:simplePos x="0" y="0"/>
            <wp:positionH relativeFrom="margin">
              <wp:align>right</wp:align>
            </wp:positionH>
            <wp:positionV relativeFrom="paragraph">
              <wp:posOffset>1147445</wp:posOffset>
            </wp:positionV>
            <wp:extent cx="5939155" cy="5939155"/>
            <wp:effectExtent l="114300" t="114300" r="99695" b="156845"/>
            <wp:wrapNone/>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0"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76055997" w14:textId="49EE9DD8" w:rsidR="00FA1697" w:rsidRDefault="00FA1697" w:rsidP="00FA1697">
      <w:pPr>
        <w:jc w:val="center"/>
        <w:rPr>
          <w:rFonts w:ascii="Times New Roman" w:hAnsi="Times New Roman"/>
          <w:sz w:val="36"/>
          <w:szCs w:val="36"/>
          <w:lang w:val="uk-UA"/>
        </w:rPr>
      </w:pPr>
    </w:p>
    <w:p w14:paraId="622A510A" w14:textId="105704F0"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5824" behindDoc="1" locked="0" layoutInCell="1" allowOverlap="1" wp14:anchorId="6CED8320" wp14:editId="52C31D0A">
            <wp:simplePos x="0" y="0"/>
            <wp:positionH relativeFrom="margin">
              <wp:align>right</wp:align>
            </wp:positionH>
            <wp:positionV relativeFrom="paragraph">
              <wp:posOffset>1147445</wp:posOffset>
            </wp:positionV>
            <wp:extent cx="5939155" cy="5939155"/>
            <wp:effectExtent l="114300" t="114300" r="99695" b="156845"/>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81"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2D69ABC0" w14:textId="00BD04BA" w:rsidR="00FA1697" w:rsidRDefault="00FA1697" w:rsidP="00FA1697">
      <w:pPr>
        <w:jc w:val="center"/>
        <w:rPr>
          <w:rFonts w:ascii="Times New Roman" w:hAnsi="Times New Roman"/>
          <w:sz w:val="36"/>
          <w:szCs w:val="36"/>
          <w:lang w:val="uk-UA"/>
        </w:rPr>
      </w:pPr>
    </w:p>
    <w:p w14:paraId="6E6B14AE" w14:textId="2EC30FC3"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6848" behindDoc="1" locked="0" layoutInCell="1" allowOverlap="1" wp14:anchorId="10D26DBC" wp14:editId="44CB9FED">
            <wp:simplePos x="0" y="0"/>
            <wp:positionH relativeFrom="margin">
              <wp:align>right</wp:align>
            </wp:positionH>
            <wp:positionV relativeFrom="paragraph">
              <wp:posOffset>1147445</wp:posOffset>
            </wp:positionV>
            <wp:extent cx="5939155" cy="5939155"/>
            <wp:effectExtent l="114300" t="114300" r="99695" b="156845"/>
            <wp:wrapNone/>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55ED03F0" w14:textId="30EE25B4" w:rsidR="00FA1697" w:rsidRDefault="00FA1697" w:rsidP="00FA1697">
      <w:pPr>
        <w:jc w:val="center"/>
        <w:rPr>
          <w:rFonts w:ascii="Times New Roman" w:hAnsi="Times New Roman"/>
          <w:sz w:val="36"/>
          <w:szCs w:val="36"/>
          <w:lang w:val="uk-UA"/>
        </w:rPr>
      </w:pPr>
    </w:p>
    <w:p w14:paraId="69BFB3D0" w14:textId="036400DD"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7872" behindDoc="1" locked="0" layoutInCell="1" allowOverlap="1" wp14:anchorId="3752A0DE" wp14:editId="0D3A5ABE">
            <wp:simplePos x="0" y="0"/>
            <wp:positionH relativeFrom="margin">
              <wp:align>right</wp:align>
            </wp:positionH>
            <wp:positionV relativeFrom="paragraph">
              <wp:posOffset>1147445</wp:posOffset>
            </wp:positionV>
            <wp:extent cx="5939155" cy="5939155"/>
            <wp:effectExtent l="114300" t="114300" r="99695" b="156845"/>
            <wp:wrapNone/>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701444EF" w14:textId="1B0E350A" w:rsidR="00FA1697" w:rsidRDefault="00FA1697" w:rsidP="00FA1697">
      <w:pPr>
        <w:jc w:val="center"/>
        <w:rPr>
          <w:rFonts w:ascii="Times New Roman" w:hAnsi="Times New Roman"/>
          <w:sz w:val="36"/>
          <w:szCs w:val="36"/>
          <w:lang w:val="uk-UA"/>
        </w:rPr>
      </w:pPr>
    </w:p>
    <w:p w14:paraId="710229D5" w14:textId="0335E136" w:rsidR="00FA1697" w:rsidRDefault="00FA1697">
      <w:pPr>
        <w:rPr>
          <w:rFonts w:ascii="Times New Roman" w:hAnsi="Times New Roman"/>
          <w:sz w:val="36"/>
          <w:szCs w:val="36"/>
          <w:lang w:val="uk-UA"/>
        </w:rPr>
      </w:pPr>
      <w:r>
        <w:rPr>
          <w:rFonts w:ascii="Times New Roman" w:hAnsi="Times New Roman"/>
          <w:noProof/>
          <w:sz w:val="36"/>
          <w:szCs w:val="36"/>
          <w:lang w:val="uk-UA"/>
        </w:rPr>
        <w:drawing>
          <wp:anchor distT="0" distB="0" distL="114300" distR="114300" simplePos="0" relativeHeight="251728896" behindDoc="1" locked="0" layoutInCell="1" allowOverlap="1" wp14:anchorId="5FD654E8" wp14:editId="47FB42B1">
            <wp:simplePos x="0" y="0"/>
            <wp:positionH relativeFrom="margin">
              <wp:align>right</wp:align>
            </wp:positionH>
            <wp:positionV relativeFrom="paragraph">
              <wp:posOffset>1147445</wp:posOffset>
            </wp:positionV>
            <wp:extent cx="5939155" cy="5939155"/>
            <wp:effectExtent l="114300" t="114300" r="99695" b="156845"/>
            <wp:wrapNone/>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r>
        <w:rPr>
          <w:rFonts w:ascii="Times New Roman" w:hAnsi="Times New Roman"/>
          <w:sz w:val="36"/>
          <w:szCs w:val="36"/>
          <w:lang w:val="uk-UA"/>
        </w:rPr>
        <w:br w:type="page"/>
      </w:r>
    </w:p>
    <w:p w14:paraId="20BEA35B" w14:textId="4ACED0BF" w:rsidR="00FA1697" w:rsidRPr="00FA1697" w:rsidRDefault="00FA1697" w:rsidP="00FA1697">
      <w:pPr>
        <w:jc w:val="center"/>
        <w:rPr>
          <w:rFonts w:ascii="Times New Roman" w:hAnsi="Times New Roman"/>
          <w:sz w:val="36"/>
          <w:szCs w:val="36"/>
          <w:lang w:val="uk-UA"/>
        </w:rPr>
      </w:pPr>
      <w:r>
        <w:rPr>
          <w:rFonts w:ascii="Times New Roman" w:hAnsi="Times New Roman"/>
          <w:noProof/>
          <w:sz w:val="36"/>
          <w:szCs w:val="36"/>
          <w:lang w:val="uk-UA"/>
        </w:rPr>
        <w:lastRenderedPageBreak/>
        <w:drawing>
          <wp:anchor distT="0" distB="0" distL="114300" distR="114300" simplePos="0" relativeHeight="251729920" behindDoc="1" locked="0" layoutInCell="1" allowOverlap="1" wp14:anchorId="462D5614" wp14:editId="1985AE12">
            <wp:simplePos x="0" y="0"/>
            <wp:positionH relativeFrom="margin">
              <wp:align>right</wp:align>
            </wp:positionH>
            <wp:positionV relativeFrom="paragraph">
              <wp:posOffset>1499235</wp:posOffset>
            </wp:positionV>
            <wp:extent cx="5939155" cy="5939155"/>
            <wp:effectExtent l="114300" t="114300" r="99695" b="156845"/>
            <wp:wrapNone/>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939155" cy="59391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page">
              <wp14:pctWidth>0</wp14:pctWidth>
            </wp14:sizeRelH>
            <wp14:sizeRelV relativeFrom="page">
              <wp14:pctHeight>0</wp14:pctHeight>
            </wp14:sizeRelV>
          </wp:anchor>
        </w:drawing>
      </w:r>
    </w:p>
    <w:sectPr w:rsidR="00FA1697" w:rsidRPr="00FA1697" w:rsidSect="0058555B">
      <w:headerReference w:type="default" r:id="rId86"/>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1CDD2F" w14:textId="77777777" w:rsidR="008F6DE4" w:rsidRDefault="008F6DE4" w:rsidP="0058555B">
      <w:pPr>
        <w:spacing w:after="0" w:line="240" w:lineRule="auto"/>
      </w:pPr>
      <w:r>
        <w:separator/>
      </w:r>
    </w:p>
  </w:endnote>
  <w:endnote w:type="continuationSeparator" w:id="0">
    <w:p w14:paraId="20C36848" w14:textId="77777777" w:rsidR="008F6DE4" w:rsidRDefault="008F6DE4" w:rsidP="005855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Kudryashev Headline">
    <w:altName w:val="Times New Roman"/>
    <w:charset w:val="CC"/>
    <w:family w:val="swiss"/>
    <w:pitch w:val="variable"/>
    <w:sig w:usb0="A00002FF" w:usb1="5000204A" w:usb2="00000008" w:usb3="00000000" w:csb0="00000097"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162D5C" w14:textId="77777777" w:rsidR="008F6DE4" w:rsidRDefault="008F6DE4" w:rsidP="0058555B">
      <w:pPr>
        <w:spacing w:after="0" w:line="240" w:lineRule="auto"/>
      </w:pPr>
      <w:r>
        <w:separator/>
      </w:r>
    </w:p>
  </w:footnote>
  <w:footnote w:type="continuationSeparator" w:id="0">
    <w:p w14:paraId="66D85334" w14:textId="77777777" w:rsidR="008F6DE4" w:rsidRDefault="008F6DE4" w:rsidP="005855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67094820"/>
      <w:docPartObj>
        <w:docPartGallery w:val="Page Numbers (Top of Page)"/>
        <w:docPartUnique/>
      </w:docPartObj>
    </w:sdtPr>
    <w:sdtEndPr>
      <w:rPr>
        <w:rFonts w:ascii="Times New Roman" w:hAnsi="Times New Roman" w:cs="Times New Roman"/>
        <w:sz w:val="28"/>
        <w:szCs w:val="28"/>
      </w:rPr>
    </w:sdtEndPr>
    <w:sdtContent>
      <w:p w14:paraId="758A226F" w14:textId="7A327ECF" w:rsidR="0058555B" w:rsidRPr="0058555B" w:rsidRDefault="0058555B">
        <w:pPr>
          <w:pStyle w:val="a9"/>
          <w:jc w:val="right"/>
          <w:rPr>
            <w:rFonts w:ascii="Times New Roman" w:hAnsi="Times New Roman" w:cs="Times New Roman"/>
            <w:sz w:val="28"/>
            <w:szCs w:val="28"/>
          </w:rPr>
        </w:pPr>
        <w:r w:rsidRPr="0058555B">
          <w:rPr>
            <w:rFonts w:ascii="Times New Roman" w:hAnsi="Times New Roman" w:cs="Times New Roman"/>
            <w:sz w:val="28"/>
            <w:szCs w:val="28"/>
          </w:rPr>
          <w:fldChar w:fldCharType="begin"/>
        </w:r>
        <w:r w:rsidRPr="0058555B">
          <w:rPr>
            <w:rFonts w:ascii="Times New Roman" w:hAnsi="Times New Roman" w:cs="Times New Roman"/>
            <w:sz w:val="28"/>
            <w:szCs w:val="28"/>
          </w:rPr>
          <w:instrText>PAGE   \* MERGEFORMAT</w:instrText>
        </w:r>
        <w:r w:rsidRPr="0058555B">
          <w:rPr>
            <w:rFonts w:ascii="Times New Roman" w:hAnsi="Times New Roman" w:cs="Times New Roman"/>
            <w:sz w:val="28"/>
            <w:szCs w:val="28"/>
          </w:rPr>
          <w:fldChar w:fldCharType="separate"/>
        </w:r>
        <w:r w:rsidRPr="0058555B">
          <w:rPr>
            <w:rFonts w:ascii="Times New Roman" w:hAnsi="Times New Roman" w:cs="Times New Roman"/>
            <w:sz w:val="28"/>
            <w:szCs w:val="28"/>
            <w:lang w:val="uk-UA"/>
          </w:rPr>
          <w:t>2</w:t>
        </w:r>
        <w:r w:rsidRPr="0058555B">
          <w:rPr>
            <w:rFonts w:ascii="Times New Roman" w:hAnsi="Times New Roman" w:cs="Times New Roman"/>
            <w:sz w:val="28"/>
            <w:szCs w:val="28"/>
          </w:rPr>
          <w:fldChar w:fldCharType="end"/>
        </w:r>
      </w:p>
    </w:sdtContent>
  </w:sdt>
  <w:p w14:paraId="5656A80D" w14:textId="77777777" w:rsidR="0058555B" w:rsidRDefault="0058555B">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C565D"/>
    <w:multiLevelType w:val="hybridMultilevel"/>
    <w:tmpl w:val="F1A8618E"/>
    <w:lvl w:ilvl="0" w:tplc="F54881C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15:restartNumberingAfterBreak="0">
    <w:nsid w:val="04CD692A"/>
    <w:multiLevelType w:val="hybridMultilevel"/>
    <w:tmpl w:val="8196BCD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C392858"/>
    <w:multiLevelType w:val="hybridMultilevel"/>
    <w:tmpl w:val="7960B4FE"/>
    <w:lvl w:ilvl="0" w:tplc="0422000F">
      <w:start w:val="1"/>
      <w:numFmt w:val="decimal"/>
      <w:lvlText w:val="%1."/>
      <w:lvlJc w:val="left"/>
      <w:pPr>
        <w:ind w:left="360" w:hanging="360"/>
      </w:p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CBF2416"/>
    <w:multiLevelType w:val="hybridMultilevel"/>
    <w:tmpl w:val="7C74DFD8"/>
    <w:lvl w:ilvl="0" w:tplc="523AD8BE">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4" w15:restartNumberingAfterBreak="0">
    <w:nsid w:val="17763106"/>
    <w:multiLevelType w:val="multilevel"/>
    <w:tmpl w:val="DF4A9C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E98575A"/>
    <w:multiLevelType w:val="hybridMultilevel"/>
    <w:tmpl w:val="CBDC5B68"/>
    <w:lvl w:ilvl="0" w:tplc="86CA90AE">
      <w:numFmt w:val="bullet"/>
      <w:lvlText w:val="–"/>
      <w:lvlJc w:val="left"/>
      <w:pPr>
        <w:ind w:left="1141" w:hanging="360"/>
      </w:pPr>
      <w:rPr>
        <w:rFonts w:ascii="Times New Roman" w:eastAsiaTheme="minorHAnsi" w:hAnsi="Times New Roman" w:cs="Times New Roman" w:hint="default"/>
      </w:rPr>
    </w:lvl>
    <w:lvl w:ilvl="1" w:tplc="20000003" w:tentative="1">
      <w:start w:val="1"/>
      <w:numFmt w:val="bullet"/>
      <w:lvlText w:val="o"/>
      <w:lvlJc w:val="left"/>
      <w:pPr>
        <w:ind w:left="1861" w:hanging="360"/>
      </w:pPr>
      <w:rPr>
        <w:rFonts w:ascii="Courier New" w:hAnsi="Courier New" w:cs="Courier New" w:hint="default"/>
      </w:rPr>
    </w:lvl>
    <w:lvl w:ilvl="2" w:tplc="20000005" w:tentative="1">
      <w:start w:val="1"/>
      <w:numFmt w:val="bullet"/>
      <w:lvlText w:val=""/>
      <w:lvlJc w:val="left"/>
      <w:pPr>
        <w:ind w:left="2581" w:hanging="360"/>
      </w:pPr>
      <w:rPr>
        <w:rFonts w:ascii="Wingdings" w:hAnsi="Wingdings" w:hint="default"/>
      </w:rPr>
    </w:lvl>
    <w:lvl w:ilvl="3" w:tplc="20000001" w:tentative="1">
      <w:start w:val="1"/>
      <w:numFmt w:val="bullet"/>
      <w:lvlText w:val=""/>
      <w:lvlJc w:val="left"/>
      <w:pPr>
        <w:ind w:left="3301" w:hanging="360"/>
      </w:pPr>
      <w:rPr>
        <w:rFonts w:ascii="Symbol" w:hAnsi="Symbol" w:hint="default"/>
      </w:rPr>
    </w:lvl>
    <w:lvl w:ilvl="4" w:tplc="20000003" w:tentative="1">
      <w:start w:val="1"/>
      <w:numFmt w:val="bullet"/>
      <w:lvlText w:val="o"/>
      <w:lvlJc w:val="left"/>
      <w:pPr>
        <w:ind w:left="4021" w:hanging="360"/>
      </w:pPr>
      <w:rPr>
        <w:rFonts w:ascii="Courier New" w:hAnsi="Courier New" w:cs="Courier New" w:hint="default"/>
      </w:rPr>
    </w:lvl>
    <w:lvl w:ilvl="5" w:tplc="20000005" w:tentative="1">
      <w:start w:val="1"/>
      <w:numFmt w:val="bullet"/>
      <w:lvlText w:val=""/>
      <w:lvlJc w:val="left"/>
      <w:pPr>
        <w:ind w:left="4741" w:hanging="360"/>
      </w:pPr>
      <w:rPr>
        <w:rFonts w:ascii="Wingdings" w:hAnsi="Wingdings" w:hint="default"/>
      </w:rPr>
    </w:lvl>
    <w:lvl w:ilvl="6" w:tplc="20000001" w:tentative="1">
      <w:start w:val="1"/>
      <w:numFmt w:val="bullet"/>
      <w:lvlText w:val=""/>
      <w:lvlJc w:val="left"/>
      <w:pPr>
        <w:ind w:left="5461" w:hanging="360"/>
      </w:pPr>
      <w:rPr>
        <w:rFonts w:ascii="Symbol" w:hAnsi="Symbol" w:hint="default"/>
      </w:rPr>
    </w:lvl>
    <w:lvl w:ilvl="7" w:tplc="20000003" w:tentative="1">
      <w:start w:val="1"/>
      <w:numFmt w:val="bullet"/>
      <w:lvlText w:val="o"/>
      <w:lvlJc w:val="left"/>
      <w:pPr>
        <w:ind w:left="6181" w:hanging="360"/>
      </w:pPr>
      <w:rPr>
        <w:rFonts w:ascii="Courier New" w:hAnsi="Courier New" w:cs="Courier New" w:hint="default"/>
      </w:rPr>
    </w:lvl>
    <w:lvl w:ilvl="8" w:tplc="20000005" w:tentative="1">
      <w:start w:val="1"/>
      <w:numFmt w:val="bullet"/>
      <w:lvlText w:val=""/>
      <w:lvlJc w:val="left"/>
      <w:pPr>
        <w:ind w:left="6901" w:hanging="360"/>
      </w:pPr>
      <w:rPr>
        <w:rFonts w:ascii="Wingdings" w:hAnsi="Wingdings" w:hint="default"/>
      </w:rPr>
    </w:lvl>
  </w:abstractNum>
  <w:abstractNum w:abstractNumId="6" w15:restartNumberingAfterBreak="0">
    <w:nsid w:val="24E76266"/>
    <w:multiLevelType w:val="hybridMultilevel"/>
    <w:tmpl w:val="42307CA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281F5D72"/>
    <w:multiLevelType w:val="hybridMultilevel"/>
    <w:tmpl w:val="45CE7B6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8" w15:restartNumberingAfterBreak="0">
    <w:nsid w:val="2A037736"/>
    <w:multiLevelType w:val="hybridMultilevel"/>
    <w:tmpl w:val="36305ED4"/>
    <w:lvl w:ilvl="0" w:tplc="19AC65A0">
      <w:start w:val="1"/>
      <w:numFmt w:val="decimal"/>
      <w:lvlText w:val="%1"/>
      <w:lvlJc w:val="center"/>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9" w15:restartNumberingAfterBreak="0">
    <w:nsid w:val="2ADD19ED"/>
    <w:multiLevelType w:val="hybridMultilevel"/>
    <w:tmpl w:val="853005B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0" w15:restartNumberingAfterBreak="0">
    <w:nsid w:val="2C666D9B"/>
    <w:multiLevelType w:val="hybridMultilevel"/>
    <w:tmpl w:val="5CA6AE24"/>
    <w:lvl w:ilvl="0" w:tplc="F54881C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36F47E92"/>
    <w:multiLevelType w:val="hybridMultilevel"/>
    <w:tmpl w:val="05D06DF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 w15:restartNumberingAfterBreak="0">
    <w:nsid w:val="3AB02921"/>
    <w:multiLevelType w:val="hybridMultilevel"/>
    <w:tmpl w:val="4FB691E4"/>
    <w:lvl w:ilvl="0" w:tplc="CEECEFFC">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42A15FEC"/>
    <w:multiLevelType w:val="hybridMultilevel"/>
    <w:tmpl w:val="4B6AA85A"/>
    <w:lvl w:ilvl="0" w:tplc="F54881C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45103015"/>
    <w:multiLevelType w:val="hybridMultilevel"/>
    <w:tmpl w:val="FD4E5AAA"/>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5" w15:restartNumberingAfterBreak="0">
    <w:nsid w:val="4A241007"/>
    <w:multiLevelType w:val="multilevel"/>
    <w:tmpl w:val="3CF052F4"/>
    <w:lvl w:ilvl="0">
      <w:start w:val="1"/>
      <w:numFmt w:val="decimal"/>
      <w:lvlText w:val="%1."/>
      <w:lvlJc w:val="left"/>
      <w:pPr>
        <w:ind w:left="495" w:hanging="49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6" w15:restartNumberingAfterBreak="0">
    <w:nsid w:val="588A5CFB"/>
    <w:multiLevelType w:val="hybridMultilevel"/>
    <w:tmpl w:val="8B943D36"/>
    <w:lvl w:ilvl="0" w:tplc="C80622BA">
      <w:start w:val="1"/>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7" w15:restartNumberingAfterBreak="0">
    <w:nsid w:val="5C3D5DBD"/>
    <w:multiLevelType w:val="hybridMultilevel"/>
    <w:tmpl w:val="E0F4AE18"/>
    <w:lvl w:ilvl="0" w:tplc="F54881C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8" w15:restartNumberingAfterBreak="0">
    <w:nsid w:val="62DF4170"/>
    <w:multiLevelType w:val="hybridMultilevel"/>
    <w:tmpl w:val="2FE4A87E"/>
    <w:lvl w:ilvl="0" w:tplc="758E338A">
      <w:start w:val="1"/>
      <w:numFmt w:val="decimal"/>
      <w:lvlText w:val="%1."/>
      <w:lvlJc w:val="left"/>
      <w:pPr>
        <w:tabs>
          <w:tab w:val="num" w:pos="1260"/>
        </w:tabs>
        <w:ind w:left="1260" w:hanging="360"/>
      </w:pPr>
      <w:rPr>
        <w:rFonts w:ascii="Times New Roman" w:hAnsi="Times New Roman" w:cs="Times New Roman" w:hint="default"/>
        <w:sz w:val="28"/>
        <w:szCs w:val="28"/>
      </w:rPr>
    </w:lvl>
    <w:lvl w:ilvl="1" w:tplc="04190019" w:tentative="1">
      <w:start w:val="1"/>
      <w:numFmt w:val="lowerLetter"/>
      <w:lvlText w:val="%2."/>
      <w:lvlJc w:val="left"/>
      <w:pPr>
        <w:tabs>
          <w:tab w:val="num" w:pos="1305"/>
        </w:tabs>
        <w:ind w:left="1305" w:hanging="360"/>
      </w:pPr>
    </w:lvl>
    <w:lvl w:ilvl="2" w:tplc="0419001B" w:tentative="1">
      <w:start w:val="1"/>
      <w:numFmt w:val="lowerRoman"/>
      <w:lvlText w:val="%3."/>
      <w:lvlJc w:val="right"/>
      <w:pPr>
        <w:tabs>
          <w:tab w:val="num" w:pos="2025"/>
        </w:tabs>
        <w:ind w:left="2025" w:hanging="180"/>
      </w:pPr>
    </w:lvl>
    <w:lvl w:ilvl="3" w:tplc="0419000F" w:tentative="1">
      <w:start w:val="1"/>
      <w:numFmt w:val="decimal"/>
      <w:lvlText w:val="%4."/>
      <w:lvlJc w:val="left"/>
      <w:pPr>
        <w:tabs>
          <w:tab w:val="num" w:pos="2745"/>
        </w:tabs>
        <w:ind w:left="2745" w:hanging="360"/>
      </w:pPr>
    </w:lvl>
    <w:lvl w:ilvl="4" w:tplc="04190019" w:tentative="1">
      <w:start w:val="1"/>
      <w:numFmt w:val="lowerLetter"/>
      <w:lvlText w:val="%5."/>
      <w:lvlJc w:val="left"/>
      <w:pPr>
        <w:tabs>
          <w:tab w:val="num" w:pos="3465"/>
        </w:tabs>
        <w:ind w:left="3465" w:hanging="360"/>
      </w:pPr>
    </w:lvl>
    <w:lvl w:ilvl="5" w:tplc="0419001B" w:tentative="1">
      <w:start w:val="1"/>
      <w:numFmt w:val="lowerRoman"/>
      <w:lvlText w:val="%6."/>
      <w:lvlJc w:val="right"/>
      <w:pPr>
        <w:tabs>
          <w:tab w:val="num" w:pos="4185"/>
        </w:tabs>
        <w:ind w:left="4185" w:hanging="180"/>
      </w:pPr>
    </w:lvl>
    <w:lvl w:ilvl="6" w:tplc="0419000F" w:tentative="1">
      <w:start w:val="1"/>
      <w:numFmt w:val="decimal"/>
      <w:lvlText w:val="%7."/>
      <w:lvlJc w:val="left"/>
      <w:pPr>
        <w:tabs>
          <w:tab w:val="num" w:pos="4905"/>
        </w:tabs>
        <w:ind w:left="4905" w:hanging="360"/>
      </w:pPr>
    </w:lvl>
    <w:lvl w:ilvl="7" w:tplc="04190019" w:tentative="1">
      <w:start w:val="1"/>
      <w:numFmt w:val="lowerLetter"/>
      <w:lvlText w:val="%8."/>
      <w:lvlJc w:val="left"/>
      <w:pPr>
        <w:tabs>
          <w:tab w:val="num" w:pos="5625"/>
        </w:tabs>
        <w:ind w:left="5625" w:hanging="360"/>
      </w:pPr>
    </w:lvl>
    <w:lvl w:ilvl="8" w:tplc="0419001B" w:tentative="1">
      <w:start w:val="1"/>
      <w:numFmt w:val="lowerRoman"/>
      <w:lvlText w:val="%9."/>
      <w:lvlJc w:val="right"/>
      <w:pPr>
        <w:tabs>
          <w:tab w:val="num" w:pos="6345"/>
        </w:tabs>
        <w:ind w:left="6345" w:hanging="180"/>
      </w:pPr>
    </w:lvl>
  </w:abstractNum>
  <w:abstractNum w:abstractNumId="19" w15:restartNumberingAfterBreak="0">
    <w:nsid w:val="667A18B8"/>
    <w:multiLevelType w:val="hybridMultilevel"/>
    <w:tmpl w:val="EE46B00C"/>
    <w:lvl w:ilvl="0" w:tplc="F54881C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0" w15:restartNumberingAfterBreak="0">
    <w:nsid w:val="6D4000E8"/>
    <w:multiLevelType w:val="hybridMultilevel"/>
    <w:tmpl w:val="7960B4FE"/>
    <w:lvl w:ilvl="0" w:tplc="0422000F">
      <w:start w:val="1"/>
      <w:numFmt w:val="decimal"/>
      <w:lvlText w:val="%1."/>
      <w:lvlJc w:val="left"/>
      <w:pPr>
        <w:ind w:left="360" w:hanging="360"/>
      </w:p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15:restartNumberingAfterBreak="0">
    <w:nsid w:val="71952A4E"/>
    <w:multiLevelType w:val="hybridMultilevel"/>
    <w:tmpl w:val="73724786"/>
    <w:lvl w:ilvl="0" w:tplc="F54881C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748E2E08"/>
    <w:multiLevelType w:val="hybridMultilevel"/>
    <w:tmpl w:val="6994B90C"/>
    <w:lvl w:ilvl="0" w:tplc="523AD8BE">
      <w:numFmt w:val="bullet"/>
      <w:lvlText w:val="–"/>
      <w:lvlJc w:val="left"/>
      <w:pPr>
        <w:ind w:left="1778"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3" w15:restartNumberingAfterBreak="0">
    <w:nsid w:val="772D3A7D"/>
    <w:multiLevelType w:val="multilevel"/>
    <w:tmpl w:val="3C027704"/>
    <w:lvl w:ilvl="0">
      <w:start w:val="1"/>
      <w:numFmt w:val="decimal"/>
      <w:lvlText w:val="%1."/>
      <w:lvlJc w:val="left"/>
      <w:pPr>
        <w:ind w:left="495" w:hanging="49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4" w15:restartNumberingAfterBreak="0">
    <w:nsid w:val="7A043A29"/>
    <w:multiLevelType w:val="multilevel"/>
    <w:tmpl w:val="B826418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7D945D24"/>
    <w:multiLevelType w:val="hybridMultilevel"/>
    <w:tmpl w:val="5A0E585C"/>
    <w:lvl w:ilvl="0" w:tplc="F54881C2">
      <w:start w:val="3"/>
      <w:numFmt w:val="bullet"/>
      <w:lvlText w:val="-"/>
      <w:lvlJc w:val="left"/>
      <w:pPr>
        <w:ind w:left="720" w:hanging="360"/>
      </w:pPr>
      <w:rPr>
        <w:rFonts w:ascii="Times New Roman" w:eastAsia="Times New Roman"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16cid:durableId="1811097136">
    <w:abstractNumId w:val="24"/>
  </w:num>
  <w:num w:numId="2" w16cid:durableId="1171601789">
    <w:abstractNumId w:val="4"/>
  </w:num>
  <w:num w:numId="3" w16cid:durableId="1269587298">
    <w:abstractNumId w:val="16"/>
  </w:num>
  <w:num w:numId="4" w16cid:durableId="437335223">
    <w:abstractNumId w:val="23"/>
  </w:num>
  <w:num w:numId="5" w16cid:durableId="2031487865">
    <w:abstractNumId w:val="15"/>
  </w:num>
  <w:num w:numId="6" w16cid:durableId="695930363">
    <w:abstractNumId w:val="11"/>
  </w:num>
  <w:num w:numId="7" w16cid:durableId="849294099">
    <w:abstractNumId w:val="7"/>
  </w:num>
  <w:num w:numId="8" w16cid:durableId="1728065519">
    <w:abstractNumId w:val="9"/>
  </w:num>
  <w:num w:numId="9" w16cid:durableId="1845822196">
    <w:abstractNumId w:val="3"/>
  </w:num>
  <w:num w:numId="10" w16cid:durableId="607002583">
    <w:abstractNumId w:val="22"/>
  </w:num>
  <w:num w:numId="11" w16cid:durableId="1432971619">
    <w:abstractNumId w:val="5"/>
  </w:num>
  <w:num w:numId="12" w16cid:durableId="1207107718">
    <w:abstractNumId w:val="18"/>
  </w:num>
  <w:num w:numId="13" w16cid:durableId="992758674">
    <w:abstractNumId w:val="8"/>
  </w:num>
  <w:num w:numId="14" w16cid:durableId="1979797352">
    <w:abstractNumId w:val="20"/>
  </w:num>
  <w:num w:numId="15" w16cid:durableId="282463529">
    <w:abstractNumId w:val="6"/>
  </w:num>
  <w:num w:numId="16" w16cid:durableId="271478558">
    <w:abstractNumId w:val="14"/>
  </w:num>
  <w:num w:numId="17" w16cid:durableId="1715889394">
    <w:abstractNumId w:val="12"/>
  </w:num>
  <w:num w:numId="18" w16cid:durableId="1382483174">
    <w:abstractNumId w:val="25"/>
  </w:num>
  <w:num w:numId="19" w16cid:durableId="381826973">
    <w:abstractNumId w:val="19"/>
  </w:num>
  <w:num w:numId="20" w16cid:durableId="907811853">
    <w:abstractNumId w:val="17"/>
  </w:num>
  <w:num w:numId="21" w16cid:durableId="296223134">
    <w:abstractNumId w:val="13"/>
  </w:num>
  <w:num w:numId="22" w16cid:durableId="1841502545">
    <w:abstractNumId w:val="0"/>
  </w:num>
  <w:num w:numId="23" w16cid:durableId="452552949">
    <w:abstractNumId w:val="21"/>
  </w:num>
  <w:num w:numId="24" w16cid:durableId="655567782">
    <w:abstractNumId w:val="10"/>
  </w:num>
  <w:num w:numId="25" w16cid:durableId="2091468331">
    <w:abstractNumId w:val="1"/>
  </w:num>
  <w:num w:numId="26" w16cid:durableId="111051508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3ED4"/>
    <w:rsid w:val="000047A8"/>
    <w:rsid w:val="000861D8"/>
    <w:rsid w:val="000C4A7E"/>
    <w:rsid w:val="000D3E1A"/>
    <w:rsid w:val="000E33A9"/>
    <w:rsid w:val="000F2178"/>
    <w:rsid w:val="00113DB2"/>
    <w:rsid w:val="001215FE"/>
    <w:rsid w:val="001220B9"/>
    <w:rsid w:val="001474B4"/>
    <w:rsid w:val="00150870"/>
    <w:rsid w:val="00151043"/>
    <w:rsid w:val="001570FC"/>
    <w:rsid w:val="001648EF"/>
    <w:rsid w:val="001A43E3"/>
    <w:rsid w:val="001A5B45"/>
    <w:rsid w:val="001D192C"/>
    <w:rsid w:val="001E232C"/>
    <w:rsid w:val="001E3488"/>
    <w:rsid w:val="001F2799"/>
    <w:rsid w:val="00215AFC"/>
    <w:rsid w:val="00236D02"/>
    <w:rsid w:val="00262BB8"/>
    <w:rsid w:val="00267B78"/>
    <w:rsid w:val="00275620"/>
    <w:rsid w:val="002900A7"/>
    <w:rsid w:val="002B0509"/>
    <w:rsid w:val="002B6AD3"/>
    <w:rsid w:val="002D17B8"/>
    <w:rsid w:val="002E467A"/>
    <w:rsid w:val="002E708D"/>
    <w:rsid w:val="00305E64"/>
    <w:rsid w:val="00323ED4"/>
    <w:rsid w:val="00333576"/>
    <w:rsid w:val="0034111D"/>
    <w:rsid w:val="003431C1"/>
    <w:rsid w:val="003471B5"/>
    <w:rsid w:val="003476DD"/>
    <w:rsid w:val="00351354"/>
    <w:rsid w:val="00360065"/>
    <w:rsid w:val="003833E2"/>
    <w:rsid w:val="003B0D87"/>
    <w:rsid w:val="003F3B3F"/>
    <w:rsid w:val="003F6421"/>
    <w:rsid w:val="00416590"/>
    <w:rsid w:val="0043637C"/>
    <w:rsid w:val="004513D6"/>
    <w:rsid w:val="00470593"/>
    <w:rsid w:val="00485DCF"/>
    <w:rsid w:val="004B2CDC"/>
    <w:rsid w:val="004B3AD6"/>
    <w:rsid w:val="004C2086"/>
    <w:rsid w:val="004F5643"/>
    <w:rsid w:val="0050179C"/>
    <w:rsid w:val="00510E88"/>
    <w:rsid w:val="00527E02"/>
    <w:rsid w:val="0054085E"/>
    <w:rsid w:val="00546D83"/>
    <w:rsid w:val="00553E48"/>
    <w:rsid w:val="0057638F"/>
    <w:rsid w:val="0058555B"/>
    <w:rsid w:val="005C750E"/>
    <w:rsid w:val="005D0E28"/>
    <w:rsid w:val="00611D93"/>
    <w:rsid w:val="00620945"/>
    <w:rsid w:val="00634D00"/>
    <w:rsid w:val="00653234"/>
    <w:rsid w:val="00673126"/>
    <w:rsid w:val="00687F5E"/>
    <w:rsid w:val="006A3015"/>
    <w:rsid w:val="006D23EF"/>
    <w:rsid w:val="006D6415"/>
    <w:rsid w:val="006F0984"/>
    <w:rsid w:val="006F3BB1"/>
    <w:rsid w:val="006F4434"/>
    <w:rsid w:val="00717751"/>
    <w:rsid w:val="00725A67"/>
    <w:rsid w:val="00771043"/>
    <w:rsid w:val="00787C1F"/>
    <w:rsid w:val="0079452D"/>
    <w:rsid w:val="007A59E5"/>
    <w:rsid w:val="007B18F7"/>
    <w:rsid w:val="007B58AF"/>
    <w:rsid w:val="007C4C76"/>
    <w:rsid w:val="007C5C79"/>
    <w:rsid w:val="007D175D"/>
    <w:rsid w:val="007D6505"/>
    <w:rsid w:val="007F0393"/>
    <w:rsid w:val="00805CF6"/>
    <w:rsid w:val="008069C6"/>
    <w:rsid w:val="0082024D"/>
    <w:rsid w:val="008378C3"/>
    <w:rsid w:val="00860CA3"/>
    <w:rsid w:val="00871CB3"/>
    <w:rsid w:val="00877798"/>
    <w:rsid w:val="0088123A"/>
    <w:rsid w:val="008877EA"/>
    <w:rsid w:val="008A0250"/>
    <w:rsid w:val="008A29BB"/>
    <w:rsid w:val="008C2FB0"/>
    <w:rsid w:val="008D1E2D"/>
    <w:rsid w:val="008F6DE4"/>
    <w:rsid w:val="009236A2"/>
    <w:rsid w:val="00924209"/>
    <w:rsid w:val="0093338A"/>
    <w:rsid w:val="009406E2"/>
    <w:rsid w:val="00954C43"/>
    <w:rsid w:val="009647CB"/>
    <w:rsid w:val="009713EB"/>
    <w:rsid w:val="00981026"/>
    <w:rsid w:val="009870F8"/>
    <w:rsid w:val="009A1623"/>
    <w:rsid w:val="009C2863"/>
    <w:rsid w:val="009E1387"/>
    <w:rsid w:val="009E3774"/>
    <w:rsid w:val="009E4DBF"/>
    <w:rsid w:val="00A24D86"/>
    <w:rsid w:val="00A414EC"/>
    <w:rsid w:val="00A54119"/>
    <w:rsid w:val="00A54EB3"/>
    <w:rsid w:val="00A9649F"/>
    <w:rsid w:val="00AE2A16"/>
    <w:rsid w:val="00B07F8E"/>
    <w:rsid w:val="00B36C60"/>
    <w:rsid w:val="00B37504"/>
    <w:rsid w:val="00B37594"/>
    <w:rsid w:val="00B7249D"/>
    <w:rsid w:val="00B9229B"/>
    <w:rsid w:val="00BB17AC"/>
    <w:rsid w:val="00BB6B7E"/>
    <w:rsid w:val="00BD4057"/>
    <w:rsid w:val="00BE3EB9"/>
    <w:rsid w:val="00C00CA7"/>
    <w:rsid w:val="00C11AFF"/>
    <w:rsid w:val="00C35892"/>
    <w:rsid w:val="00C50DD7"/>
    <w:rsid w:val="00C54708"/>
    <w:rsid w:val="00C56C1A"/>
    <w:rsid w:val="00C90151"/>
    <w:rsid w:val="00CA2053"/>
    <w:rsid w:val="00CB0E19"/>
    <w:rsid w:val="00CD0DA7"/>
    <w:rsid w:val="00CE50BC"/>
    <w:rsid w:val="00CE7C14"/>
    <w:rsid w:val="00D07251"/>
    <w:rsid w:val="00D2395E"/>
    <w:rsid w:val="00D76AC3"/>
    <w:rsid w:val="00D87F14"/>
    <w:rsid w:val="00DB0AB7"/>
    <w:rsid w:val="00DD52ED"/>
    <w:rsid w:val="00DE072F"/>
    <w:rsid w:val="00DF6F4A"/>
    <w:rsid w:val="00E05B1D"/>
    <w:rsid w:val="00E12A62"/>
    <w:rsid w:val="00E15270"/>
    <w:rsid w:val="00E15DD0"/>
    <w:rsid w:val="00E315F5"/>
    <w:rsid w:val="00E46810"/>
    <w:rsid w:val="00E5453E"/>
    <w:rsid w:val="00E803AE"/>
    <w:rsid w:val="00E842D7"/>
    <w:rsid w:val="00E8596F"/>
    <w:rsid w:val="00E90291"/>
    <w:rsid w:val="00EB3820"/>
    <w:rsid w:val="00EC51DC"/>
    <w:rsid w:val="00EC741D"/>
    <w:rsid w:val="00EC79A7"/>
    <w:rsid w:val="00EF0B5D"/>
    <w:rsid w:val="00F01E4D"/>
    <w:rsid w:val="00F03F8D"/>
    <w:rsid w:val="00F06923"/>
    <w:rsid w:val="00F25785"/>
    <w:rsid w:val="00F42EE6"/>
    <w:rsid w:val="00F43D19"/>
    <w:rsid w:val="00F444E1"/>
    <w:rsid w:val="00F4510D"/>
    <w:rsid w:val="00F47322"/>
    <w:rsid w:val="00F52F86"/>
    <w:rsid w:val="00F53701"/>
    <w:rsid w:val="00F70F61"/>
    <w:rsid w:val="00F93FCD"/>
    <w:rsid w:val="00FA1697"/>
    <w:rsid w:val="00FA51CB"/>
    <w:rsid w:val="00FB26E3"/>
    <w:rsid w:val="00FB34EC"/>
    <w:rsid w:val="00FC1A9A"/>
    <w:rsid w:val="00FC4F64"/>
    <w:rsid w:val="00FD2976"/>
    <w:rsid w:val="00FD3620"/>
    <w:rsid w:val="00FF6C2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11AE6"/>
  <w15:chartTrackingRefBased/>
  <w15:docId w15:val="{463E5BBD-0294-4045-9EC0-BC43BE780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F0B5D"/>
    <w:pPr>
      <w:ind w:left="720"/>
      <w:contextualSpacing/>
    </w:pPr>
  </w:style>
  <w:style w:type="paragraph" w:styleId="a4">
    <w:name w:val="Body Text"/>
    <w:basedOn w:val="a"/>
    <w:link w:val="a5"/>
    <w:rsid w:val="00546D83"/>
    <w:pPr>
      <w:spacing w:after="0" w:line="240" w:lineRule="auto"/>
      <w:jc w:val="both"/>
    </w:pPr>
    <w:rPr>
      <w:rFonts w:ascii="Times New Roman" w:eastAsia="Times New Roman" w:hAnsi="Times New Roman" w:cs="Times New Roman"/>
      <w:sz w:val="28"/>
      <w:szCs w:val="24"/>
      <w:lang w:val="uk-UA" w:eastAsia="ru-RU"/>
    </w:rPr>
  </w:style>
  <w:style w:type="character" w:customStyle="1" w:styleId="a5">
    <w:name w:val="Основной текст Знак"/>
    <w:basedOn w:val="a0"/>
    <w:link w:val="a4"/>
    <w:rsid w:val="00546D83"/>
    <w:rPr>
      <w:rFonts w:ascii="Times New Roman" w:eastAsia="Times New Roman" w:hAnsi="Times New Roman" w:cs="Times New Roman"/>
      <w:sz w:val="28"/>
      <w:szCs w:val="24"/>
      <w:lang w:val="uk-UA" w:eastAsia="ru-RU"/>
    </w:rPr>
  </w:style>
  <w:style w:type="paragraph" w:styleId="3">
    <w:name w:val="Body Text 3"/>
    <w:basedOn w:val="a"/>
    <w:link w:val="30"/>
    <w:rsid w:val="00546D83"/>
    <w:pPr>
      <w:spacing w:after="120" w:line="240" w:lineRule="auto"/>
    </w:pPr>
    <w:rPr>
      <w:rFonts w:ascii="Times New Roman" w:eastAsia="Times New Roman" w:hAnsi="Times New Roman" w:cs="Times New Roman"/>
      <w:sz w:val="16"/>
      <w:szCs w:val="16"/>
      <w:lang w:val="uk-UA" w:eastAsia="uk-UA"/>
    </w:rPr>
  </w:style>
  <w:style w:type="character" w:customStyle="1" w:styleId="30">
    <w:name w:val="Основной текст 3 Знак"/>
    <w:basedOn w:val="a0"/>
    <w:link w:val="3"/>
    <w:rsid w:val="00546D83"/>
    <w:rPr>
      <w:rFonts w:ascii="Times New Roman" w:eastAsia="Times New Roman" w:hAnsi="Times New Roman" w:cs="Times New Roman"/>
      <w:sz w:val="16"/>
      <w:szCs w:val="16"/>
      <w:lang w:val="uk-UA" w:eastAsia="uk-UA"/>
    </w:rPr>
  </w:style>
  <w:style w:type="table" w:styleId="a6">
    <w:name w:val="Table Grid"/>
    <w:basedOn w:val="a1"/>
    <w:uiPriority w:val="39"/>
    <w:rsid w:val="00546D8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basedOn w:val="a0"/>
    <w:uiPriority w:val="99"/>
    <w:unhideWhenUsed/>
    <w:rsid w:val="004513D6"/>
    <w:rPr>
      <w:color w:val="0563C1" w:themeColor="hyperlink"/>
      <w:u w:val="single"/>
    </w:rPr>
  </w:style>
  <w:style w:type="character" w:styleId="a8">
    <w:name w:val="Unresolved Mention"/>
    <w:basedOn w:val="a0"/>
    <w:uiPriority w:val="99"/>
    <w:semiHidden/>
    <w:unhideWhenUsed/>
    <w:rsid w:val="004513D6"/>
    <w:rPr>
      <w:color w:val="605E5C"/>
      <w:shd w:val="clear" w:color="auto" w:fill="E1DFDD"/>
    </w:rPr>
  </w:style>
  <w:style w:type="paragraph" w:customStyle="1" w:styleId="1">
    <w:name w:val="Без интервала1"/>
    <w:qFormat/>
    <w:rsid w:val="00E90291"/>
    <w:pPr>
      <w:spacing w:after="0" w:line="240" w:lineRule="auto"/>
    </w:pPr>
    <w:rPr>
      <w:rFonts w:ascii="Calibri" w:eastAsia="Calibri" w:hAnsi="Calibri" w:cs="Times New Roman"/>
      <w:lang w:val="ru-RU"/>
    </w:rPr>
  </w:style>
  <w:style w:type="character" w:customStyle="1" w:styleId="citation">
    <w:name w:val="citation"/>
    <w:basedOn w:val="a0"/>
    <w:rsid w:val="00E90291"/>
  </w:style>
  <w:style w:type="character" w:customStyle="1" w:styleId="apple-style-span">
    <w:name w:val="apple-style-span"/>
    <w:basedOn w:val="a0"/>
    <w:rsid w:val="00E90291"/>
  </w:style>
  <w:style w:type="paragraph" w:styleId="a9">
    <w:name w:val="header"/>
    <w:basedOn w:val="a"/>
    <w:link w:val="aa"/>
    <w:uiPriority w:val="99"/>
    <w:unhideWhenUsed/>
    <w:rsid w:val="0058555B"/>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58555B"/>
  </w:style>
  <w:style w:type="paragraph" w:styleId="ab">
    <w:name w:val="footer"/>
    <w:basedOn w:val="a"/>
    <w:link w:val="ac"/>
    <w:uiPriority w:val="99"/>
    <w:unhideWhenUsed/>
    <w:rsid w:val="0058555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58555B"/>
  </w:style>
  <w:style w:type="character" w:customStyle="1" w:styleId="fontstyle21">
    <w:name w:val="fontstyle21"/>
    <w:rsid w:val="00CE7C14"/>
    <w:rPr>
      <w:rFonts w:ascii="TimesNewRomanPSMT" w:hAnsi="TimesNewRomanPSMT" w:hint="default"/>
      <w:b w:val="0"/>
      <w:bCs w:val="0"/>
      <w:i w:val="0"/>
      <w:iCs w:val="0"/>
      <w:color w:val="242021"/>
      <w:sz w:val="20"/>
      <w:szCs w:val="20"/>
    </w:rPr>
  </w:style>
  <w:style w:type="character" w:customStyle="1" w:styleId="fontstyle01">
    <w:name w:val="fontstyle01"/>
    <w:rsid w:val="003476DD"/>
    <w:rPr>
      <w:rFonts w:ascii="TimesNewRomanPS-ItalicMT" w:hAnsi="TimesNewRomanPS-ItalicMT" w:hint="default"/>
      <w:b w:val="0"/>
      <w:bCs w:val="0"/>
      <w:i/>
      <w:iCs/>
      <w:color w:val="242021"/>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7763834">
      <w:bodyDiv w:val="1"/>
      <w:marLeft w:val="0"/>
      <w:marRight w:val="0"/>
      <w:marTop w:val="0"/>
      <w:marBottom w:val="0"/>
      <w:divBdr>
        <w:top w:val="none" w:sz="0" w:space="0" w:color="auto"/>
        <w:left w:val="none" w:sz="0" w:space="0" w:color="auto"/>
        <w:bottom w:val="none" w:sz="0" w:space="0" w:color="auto"/>
        <w:right w:val="none" w:sz="0" w:space="0" w:color="auto"/>
      </w:divBdr>
    </w:div>
    <w:div w:id="1325284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image" Target="media/image4.jpeg"/><Relationship Id="rId42" Type="http://schemas.openxmlformats.org/officeDocument/2006/relationships/hyperlink" Target="http://harveybenge.blogspot.com/2012/03/photobook-some-thoughts-on-editing-and.html" TargetMode="External"/><Relationship Id="rId47" Type="http://schemas.openxmlformats.org/officeDocument/2006/relationships/image" Target="media/image13.jpeg"/><Relationship Id="rId63" Type="http://schemas.openxmlformats.org/officeDocument/2006/relationships/image" Target="media/image29.jpeg"/><Relationship Id="rId68" Type="http://schemas.openxmlformats.org/officeDocument/2006/relationships/image" Target="media/image34.jpeg"/><Relationship Id="rId84" Type="http://schemas.openxmlformats.org/officeDocument/2006/relationships/image" Target="media/image50.jpeg"/><Relationship Id="rId16" Type="http://schemas.openxmlformats.org/officeDocument/2006/relationships/hyperlink" Target="http://www.americansuburbx.com/2010/06/theory-indecisive-moment-frank-klein.html" TargetMode="External"/><Relationship Id="rId11" Type="http://schemas.openxmlformats.org/officeDocument/2006/relationships/hyperlink" Target="http://luguniv.edu.ua/wp-%20content/uploads/2021/03/poloj_ek_26.03.2021.pdf" TargetMode="External"/><Relationship Id="rId32" Type="http://schemas.openxmlformats.org/officeDocument/2006/relationships/hyperlink" Target="https://zakon.rada.gov.ua/laws/show/270/96-%D0%B2%D1%80" TargetMode="External"/><Relationship Id="rId37" Type="http://schemas.openxmlformats.org/officeDocument/2006/relationships/hyperlink" Target="http://bookphotobook.blogspot.com/2013/12/blog-post_21.html" TargetMode="External"/><Relationship Id="rId53" Type="http://schemas.openxmlformats.org/officeDocument/2006/relationships/image" Target="media/image19.jpeg"/><Relationship Id="rId58" Type="http://schemas.openxmlformats.org/officeDocument/2006/relationships/image" Target="media/image24.jpeg"/><Relationship Id="rId74" Type="http://schemas.openxmlformats.org/officeDocument/2006/relationships/image" Target="media/image40.jpeg"/><Relationship Id="rId79" Type="http://schemas.openxmlformats.org/officeDocument/2006/relationships/image" Target="media/image45.jpeg"/><Relationship Id="rId5" Type="http://schemas.openxmlformats.org/officeDocument/2006/relationships/webSettings" Target="webSettings.xml"/><Relationship Id="rId19" Type="http://schemas.openxmlformats.org/officeDocument/2006/relationships/image" Target="media/image2.jpeg"/><Relationship Id="rId14" Type="http://schemas.openxmlformats.org/officeDocument/2006/relationships/hyperlink" Target="https://gardenbook.com.ua/fotodruk-vs-poligrafichny-j-druk/" TargetMode="External"/><Relationship Id="rId22" Type="http://schemas.openxmlformats.org/officeDocument/2006/relationships/image" Target="media/image5.jpeg"/><Relationship Id="rId27" Type="http://schemas.openxmlformats.org/officeDocument/2006/relationships/image" Target="media/image10.png"/><Relationship Id="rId30" Type="http://schemas.openxmlformats.org/officeDocument/2006/relationships/hyperlink" Target="http://www.nbuv.gov.ua" TargetMode="External"/><Relationship Id="rId35" Type="http://schemas.openxmlformats.org/officeDocument/2006/relationships/hyperlink" Target="URL:https://mon.gov.ua/storage/app/media/vishchaosvita/zatverdzeni%20standarty/1%202/21/022-%20dizayn-magistr.pdf" TargetMode="External"/><Relationship Id="rId43" Type="http://schemas.openxmlformats.org/officeDocument/2006/relationships/hyperlink" Target="https://poltava.to/project/600/?fbclid=IwAR0C1AM8RUZ2vBjryv6fhycCf_iUWODuS46EJy7DyNG5PNA9JVieiTbD_oo" TargetMode="External"/><Relationship Id="rId48" Type="http://schemas.openxmlformats.org/officeDocument/2006/relationships/image" Target="media/image14.jpeg"/><Relationship Id="rId56" Type="http://schemas.openxmlformats.org/officeDocument/2006/relationships/image" Target="media/image22.jpeg"/><Relationship Id="rId64" Type="http://schemas.openxmlformats.org/officeDocument/2006/relationships/image" Target="media/image30.jpeg"/><Relationship Id="rId69" Type="http://schemas.openxmlformats.org/officeDocument/2006/relationships/image" Target="media/image35.jpeg"/><Relationship Id="rId77" Type="http://schemas.openxmlformats.org/officeDocument/2006/relationships/image" Target="media/image43.jpeg"/><Relationship Id="rId8" Type="http://schemas.openxmlformats.org/officeDocument/2006/relationships/hyperlink" Target="http://www.stranadko.inf.ua/" TargetMode="External"/><Relationship Id="rId51" Type="http://schemas.openxmlformats.org/officeDocument/2006/relationships/image" Target="media/image17.jpeg"/><Relationship Id="rId72" Type="http://schemas.openxmlformats.org/officeDocument/2006/relationships/image" Target="media/image38.jpeg"/><Relationship Id="rId80" Type="http://schemas.openxmlformats.org/officeDocument/2006/relationships/image" Target="media/image46.jpeg"/><Relationship Id="rId85" Type="http://schemas.openxmlformats.org/officeDocument/2006/relationships/image" Target="media/image51.jpeg"/><Relationship Id="rId3" Type="http://schemas.openxmlformats.org/officeDocument/2006/relationships/styles" Target="styles.xml"/><Relationship Id="rId12" Type="http://schemas.openxmlformats.org/officeDocument/2006/relationships/hyperlink" Target="http://luguniv.edu.ua/wp-%20content/uploads/2021/03/poloj_ek_26.03.2021.pdf" TargetMode="External"/><Relationship Id="rId17" Type="http://schemas.openxmlformats.org/officeDocument/2006/relationships/hyperlink" Target="http://harveybenge.blogspot.com/2012/03/photobook-some-thoughts-on-editing-and.html" TargetMode="External"/><Relationship Id="rId25" Type="http://schemas.openxmlformats.org/officeDocument/2006/relationships/image" Target="media/image8.jpeg"/><Relationship Id="rId33" Type="http://schemas.openxmlformats.org/officeDocument/2006/relationships/hyperlink" Target="http://luguniv.edu.ua/wp-%20content/uploads/2021/03/poloj_ek_26.03.2021.pdf" TargetMode="External"/><Relationship Id="rId38" Type="http://schemas.openxmlformats.org/officeDocument/2006/relationships/hyperlink" Target="https://gardenbook.com.ua/fotodruk-vs-poligrafichny-j-druk/" TargetMode="External"/><Relationship Id="rId46" Type="http://schemas.openxmlformats.org/officeDocument/2006/relationships/image" Target="media/image12.jpeg"/><Relationship Id="rId59" Type="http://schemas.openxmlformats.org/officeDocument/2006/relationships/image" Target="media/image25.jpeg"/><Relationship Id="rId67" Type="http://schemas.openxmlformats.org/officeDocument/2006/relationships/image" Target="media/image33.jpeg"/><Relationship Id="rId20" Type="http://schemas.openxmlformats.org/officeDocument/2006/relationships/image" Target="media/image3.jpeg"/><Relationship Id="rId41" Type="http://schemas.openxmlformats.org/officeDocument/2006/relationships/hyperlink" Target="http://www.americansuburbx.com/2010/06/theory-indecisive-moment-frank-klein.html" TargetMode="External"/><Relationship Id="rId54" Type="http://schemas.openxmlformats.org/officeDocument/2006/relationships/image" Target="media/image20.jpeg"/><Relationship Id="rId62" Type="http://schemas.openxmlformats.org/officeDocument/2006/relationships/image" Target="media/image28.jpeg"/><Relationship Id="rId70" Type="http://schemas.openxmlformats.org/officeDocument/2006/relationships/image" Target="media/image36.jpeg"/><Relationship Id="rId75" Type="http://schemas.openxmlformats.org/officeDocument/2006/relationships/image" Target="media/image41.jpeg"/><Relationship Id="rId83" Type="http://schemas.openxmlformats.org/officeDocument/2006/relationships/image" Target="media/image49.jpeg"/><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zn.ua/ukr/ART/proyavleni_fotografologiyi.html" TargetMode="External"/><Relationship Id="rId23" Type="http://schemas.openxmlformats.org/officeDocument/2006/relationships/image" Target="media/image6.jpeg"/><Relationship Id="rId28" Type="http://schemas.openxmlformats.org/officeDocument/2006/relationships/image" Target="media/image11.jpeg"/><Relationship Id="rId36" Type="http://schemas.openxmlformats.org/officeDocument/2006/relationships/hyperlink" Target="http://www.stranadko.inf.ua/" TargetMode="External"/><Relationship Id="rId49" Type="http://schemas.openxmlformats.org/officeDocument/2006/relationships/image" Target="media/image15.jpeg"/><Relationship Id="rId57" Type="http://schemas.openxmlformats.org/officeDocument/2006/relationships/image" Target="media/image23.jpeg"/><Relationship Id="rId10" Type="http://schemas.openxmlformats.org/officeDocument/2006/relationships/hyperlink" Target="http://poster-art.ru/plakat/board.php" TargetMode="External"/><Relationship Id="rId31" Type="http://schemas.openxmlformats.org/officeDocument/2006/relationships/hyperlink" Target="file:///C:\Users\INNA\Downloads\Telegram%20Desktop\www.nibu.kiev.ua" TargetMode="External"/><Relationship Id="rId44" Type="http://schemas.openxmlformats.org/officeDocument/2006/relationships/hyperlink" Target="http://poster-art.ru/plakat/board.php" TargetMode="External"/><Relationship Id="rId52" Type="http://schemas.openxmlformats.org/officeDocument/2006/relationships/image" Target="media/image18.jpeg"/><Relationship Id="rId60" Type="http://schemas.openxmlformats.org/officeDocument/2006/relationships/image" Target="media/image26.jpeg"/><Relationship Id="rId65" Type="http://schemas.openxmlformats.org/officeDocument/2006/relationships/image" Target="media/image31.jpeg"/><Relationship Id="rId73" Type="http://schemas.openxmlformats.org/officeDocument/2006/relationships/image" Target="media/image39.jpeg"/><Relationship Id="rId78" Type="http://schemas.openxmlformats.org/officeDocument/2006/relationships/image" Target="media/image44.jpeg"/><Relationship Id="rId81" Type="http://schemas.openxmlformats.org/officeDocument/2006/relationships/image" Target="media/image47.jpeg"/><Relationship Id="rId8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stendoffice.ru/stendoffice/u_plakat/" TargetMode="External"/><Relationship Id="rId13" Type="http://schemas.openxmlformats.org/officeDocument/2006/relationships/hyperlink" Target="https://birdinflight.com/ru/vdohnovenie/resursy/26042016-posle-prochteniya-sberech-ukrainskie-fotoknigi.html" TargetMode="External"/><Relationship Id="rId18" Type="http://schemas.openxmlformats.org/officeDocument/2006/relationships/image" Target="media/image1.jpeg"/><Relationship Id="rId39" Type="http://schemas.openxmlformats.org/officeDocument/2006/relationships/hyperlink" Target="https://zn.ua/ukr/ART/proyavleni_fotografologiyi.html" TargetMode="External"/><Relationship Id="rId34" Type="http://schemas.openxmlformats.org/officeDocument/2006/relationships/hyperlink" Target="http://luguniv.edu.ua/wp-%20content/uploads/2021/03/poloj_ek_26.03.2021.pdf" TargetMode="External"/><Relationship Id="rId50" Type="http://schemas.openxmlformats.org/officeDocument/2006/relationships/image" Target="media/image16.jpeg"/><Relationship Id="rId55" Type="http://schemas.openxmlformats.org/officeDocument/2006/relationships/image" Target="media/image21.jpeg"/><Relationship Id="rId76" Type="http://schemas.openxmlformats.org/officeDocument/2006/relationships/image" Target="media/image42.jpeg"/><Relationship Id="rId7" Type="http://schemas.openxmlformats.org/officeDocument/2006/relationships/endnotes" Target="endnotes.xml"/><Relationship Id="rId71" Type="http://schemas.openxmlformats.org/officeDocument/2006/relationships/image" Target="media/image37.jpeg"/><Relationship Id="rId2" Type="http://schemas.openxmlformats.org/officeDocument/2006/relationships/numbering" Target="numbering.xml"/><Relationship Id="rId29" Type="http://schemas.openxmlformats.org/officeDocument/2006/relationships/hyperlink" Target="URL:http://library.nakkkim.edu.ua" TargetMode="External"/><Relationship Id="rId24" Type="http://schemas.openxmlformats.org/officeDocument/2006/relationships/image" Target="media/image7.jpeg"/><Relationship Id="rId40" Type="http://schemas.openxmlformats.org/officeDocument/2006/relationships/hyperlink" Target="https://birdinflight.com/ru/vdohnovenie/resursy/26042016-posle-prochteniya-sberech-ukrainskie-fotoknigi.html" TargetMode="External"/><Relationship Id="rId45" Type="http://schemas.openxmlformats.org/officeDocument/2006/relationships/hyperlink" Target="http://www.stendoffice.ru/stendoffice/u_plakat/" TargetMode="External"/><Relationship Id="rId66" Type="http://schemas.openxmlformats.org/officeDocument/2006/relationships/image" Target="media/image32.jpeg"/><Relationship Id="rId87" Type="http://schemas.openxmlformats.org/officeDocument/2006/relationships/fontTable" Target="fontTable.xml"/><Relationship Id="rId61" Type="http://schemas.openxmlformats.org/officeDocument/2006/relationships/image" Target="media/image27.jpeg"/><Relationship Id="rId82" Type="http://schemas.openxmlformats.org/officeDocument/2006/relationships/image" Target="media/image48.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980370-75CB-4B83-806E-3E3231908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112</Pages>
  <Words>16816</Words>
  <Characters>95857</Characters>
  <Application>Microsoft Office Word</Application>
  <DocSecurity>0</DocSecurity>
  <Lines>798</Lines>
  <Paragraphs>224</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112449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JOK</dc:creator>
  <cp:keywords/>
  <dc:description/>
  <cp:lastModifiedBy>Вячеслав Вікторович Борисов</cp:lastModifiedBy>
  <cp:revision>2</cp:revision>
  <cp:lastPrinted>2023-11-03T12:52:00Z</cp:lastPrinted>
  <dcterms:created xsi:type="dcterms:W3CDTF">2024-01-09T12:26:00Z</dcterms:created>
  <dcterms:modified xsi:type="dcterms:W3CDTF">2024-01-09T12:26:00Z</dcterms:modified>
</cp:coreProperties>
</file>